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871" w:rsidRDefault="008D37C4" w:rsidP="008D37C4">
      <w:pPr>
        <w:jc w:val="center"/>
        <w:rPr>
          <w:b/>
          <w:u w:val="single"/>
        </w:rPr>
      </w:pPr>
      <w:r w:rsidRPr="008D37C4">
        <w:rPr>
          <w:b/>
          <w:u w:val="single"/>
        </w:rPr>
        <w:t>ΕΠΑΝΑΛΗΠΤΙΚΟ ΦΥΛΛΑΔΙΟ Β ΓΥΜΝΑΣΙΟΥ</w:t>
      </w:r>
    </w:p>
    <w:p w:rsidR="008D37C4" w:rsidRPr="00484D04" w:rsidRDefault="008D37C4" w:rsidP="008D37C4">
      <w:pPr>
        <w:jc w:val="both"/>
        <w:rPr>
          <w:b/>
          <w:u w:val="single"/>
        </w:rPr>
      </w:pPr>
      <w:r w:rsidRPr="00484D04">
        <w:rPr>
          <w:b/>
          <w:u w:val="single"/>
        </w:rPr>
        <w:t>ΚΕΦΑΛΑΙΟ 1: ΣΥΝΟΛΑ</w:t>
      </w:r>
    </w:p>
    <w:p w:rsidR="008D37C4" w:rsidRPr="002D0E24" w:rsidRDefault="008D37C4" w:rsidP="008D37C4">
      <w:pPr>
        <w:jc w:val="both"/>
        <w:rPr>
          <w:szCs w:val="24"/>
        </w:rPr>
      </w:pPr>
      <w:r w:rsidRPr="002D0E24">
        <w:rPr>
          <w:b/>
          <w:szCs w:val="24"/>
          <w:u w:val="single"/>
        </w:rPr>
        <w:t xml:space="preserve">1.1 </w:t>
      </w:r>
      <w:r w:rsidRPr="002D0E24">
        <w:rPr>
          <w:szCs w:val="24"/>
        </w:rPr>
        <w:t>Να γράψετε με αναγραφή τα σύνολα και να βρείτε τον πληθικό αριθμό τους</w:t>
      </w:r>
    </w:p>
    <w:p w:rsidR="008D37C4" w:rsidRPr="002D0E24" w:rsidRDefault="008D37C4" w:rsidP="008D37C4">
      <w:pPr>
        <w:pStyle w:val="ListParagraph"/>
        <w:ind w:left="0"/>
        <w:jc w:val="both"/>
        <w:rPr>
          <w:rFonts w:ascii="Times New Roman" w:hAnsi="Times New Roman" w:cs="Times New Roman"/>
          <w:sz w:val="24"/>
          <w:szCs w:val="24"/>
        </w:rPr>
      </w:pPr>
      <w:r w:rsidRPr="002D0E24">
        <w:rPr>
          <w:rFonts w:ascii="Times New Roman" w:hAnsi="Times New Roman" w:cs="Times New Roman"/>
          <w:sz w:val="24"/>
          <w:szCs w:val="24"/>
        </w:rPr>
        <w:t xml:space="preserve">Α={ </w:t>
      </w:r>
      <w:r w:rsidRPr="002D0E24">
        <w:rPr>
          <w:rFonts w:ascii="Times New Roman" w:hAnsi="Times New Roman" w:cs="Times New Roman"/>
          <w:sz w:val="24"/>
          <w:szCs w:val="24"/>
          <w:lang w:val="en-US"/>
        </w:rPr>
        <w:t>x</w:t>
      </w:r>
      <w:r w:rsidRPr="002D0E24">
        <w:rPr>
          <w:rFonts w:ascii="Times New Roman" w:hAnsi="Times New Roman" w:cs="Times New Roman"/>
          <w:sz w:val="24"/>
          <w:szCs w:val="24"/>
        </w:rPr>
        <w:t>/</w:t>
      </w:r>
      <w:r w:rsidRPr="002D0E24">
        <w:rPr>
          <w:rFonts w:ascii="Times New Roman" w:hAnsi="Times New Roman" w:cs="Times New Roman"/>
          <w:sz w:val="24"/>
          <w:szCs w:val="24"/>
          <w:lang w:val="en-US"/>
        </w:rPr>
        <w:t>x</w:t>
      </w:r>
      <w:r w:rsidRPr="002D0E24">
        <w:rPr>
          <w:rFonts w:ascii="Times New Roman" w:hAnsi="Times New Roman" w:cs="Times New Roman"/>
          <w:sz w:val="24"/>
          <w:szCs w:val="24"/>
        </w:rPr>
        <w:t xml:space="preserve"> σύμφωνο της λέξης “τριγωνομετρία” }</w:t>
      </w:r>
    </w:p>
    <w:p w:rsidR="008D37C4" w:rsidRPr="002D0E24" w:rsidRDefault="008D37C4" w:rsidP="008D37C4">
      <w:pPr>
        <w:jc w:val="both"/>
        <w:rPr>
          <w:szCs w:val="24"/>
        </w:rPr>
      </w:pPr>
      <w:r w:rsidRPr="002D0E24">
        <w:rPr>
          <w:szCs w:val="24"/>
        </w:rPr>
        <w:t>Β={ Τα ψηφία του αριθμού 400254 }</w:t>
      </w:r>
    </w:p>
    <w:p w:rsidR="008D37C4" w:rsidRPr="002D0E24" w:rsidRDefault="008D37C4" w:rsidP="008D37C4">
      <w:pPr>
        <w:jc w:val="both"/>
        <w:rPr>
          <w:szCs w:val="24"/>
        </w:rPr>
      </w:pPr>
      <w:r w:rsidRPr="002D0E24">
        <w:rPr>
          <w:b/>
          <w:szCs w:val="24"/>
          <w:u w:val="single"/>
        </w:rPr>
        <w:t xml:space="preserve">1.2 </w:t>
      </w:r>
      <w:r w:rsidRPr="002D0E24">
        <w:rPr>
          <w:szCs w:val="24"/>
        </w:rPr>
        <w:t>Να συμπληρώσετε τα κενά, ώστε να ισχύουν οι ισότητες.</w:t>
      </w:r>
    </w:p>
    <w:p w:rsidR="008D37C4" w:rsidRPr="002D0E24" w:rsidRDefault="008D37C4" w:rsidP="008D37C4">
      <w:pPr>
        <w:jc w:val="both"/>
        <w:rPr>
          <w:szCs w:val="24"/>
        </w:rPr>
      </w:pPr>
      <w:r w:rsidRPr="002D0E24">
        <w:rPr>
          <w:szCs w:val="24"/>
        </w:rPr>
        <w:t xml:space="preserve">α) {γ, _ ,δ, α } </w:t>
      </w:r>
      <w:r w:rsidRPr="002D0E24">
        <w:rPr>
          <w:position w:val="-4"/>
          <w:szCs w:val="24"/>
        </w:rPr>
        <w:object w:dxaOrig="26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9.75pt" o:ole="" fillcolor="window">
            <v:imagedata r:id="rId7" o:title=""/>
          </v:shape>
          <o:OLEObject Type="Embed" ProgID="Equation.3" ShapeID="_x0000_i1025" DrawAspect="Content" ObjectID="_1439374017" r:id="rId8"/>
        </w:object>
      </w:r>
      <w:r w:rsidRPr="002D0E24">
        <w:rPr>
          <w:szCs w:val="24"/>
        </w:rPr>
        <w:t>{ _ , η, α, _ } = { ε, _ }</w:t>
      </w:r>
    </w:p>
    <w:p w:rsidR="008D37C4" w:rsidRPr="002D0E24" w:rsidRDefault="008D37C4" w:rsidP="008D37C4">
      <w:pPr>
        <w:jc w:val="both"/>
        <w:rPr>
          <w:szCs w:val="24"/>
        </w:rPr>
      </w:pPr>
      <w:r w:rsidRPr="002D0E24">
        <w:rPr>
          <w:szCs w:val="24"/>
        </w:rPr>
        <w:t xml:space="preserve">β) {1,3,  _ , _ , 9} </w:t>
      </w:r>
      <m:oMath>
        <m:r>
          <w:rPr>
            <w:rFonts w:ascii="Cambria Math" w:hAnsi="Cambria Math"/>
            <w:szCs w:val="24"/>
          </w:rPr>
          <m:t>∪</m:t>
        </m:r>
      </m:oMath>
      <w:r w:rsidRPr="002D0E24">
        <w:rPr>
          <w:rFonts w:eastAsiaTheme="minorEastAsia"/>
          <w:szCs w:val="24"/>
        </w:rPr>
        <w:t xml:space="preserve"> {2, 4, _  } = {1, 2, 3, _, 5, 7,  _}</w:t>
      </w:r>
    </w:p>
    <w:p w:rsidR="008D37C4" w:rsidRPr="002D0E24" w:rsidRDefault="008D37C4" w:rsidP="008D37C4">
      <w:pPr>
        <w:jc w:val="both"/>
        <w:rPr>
          <w:szCs w:val="24"/>
        </w:rPr>
      </w:pPr>
      <w:r w:rsidRPr="002D0E24">
        <w:rPr>
          <w:szCs w:val="24"/>
        </w:rPr>
        <w:t>γ) { 1, _ ,5, _ } = { 2, _ , _ , 3 }</w:t>
      </w:r>
    </w:p>
    <w:p w:rsidR="008D37C4" w:rsidRPr="002D0E24" w:rsidRDefault="008D37C4" w:rsidP="008D37C4">
      <w:pPr>
        <w:tabs>
          <w:tab w:val="left" w:pos="4800"/>
        </w:tabs>
        <w:jc w:val="both"/>
        <w:rPr>
          <w:szCs w:val="24"/>
        </w:rPr>
      </w:pPr>
      <w:r w:rsidRPr="002D0E24">
        <w:rPr>
          <w:b/>
          <w:szCs w:val="24"/>
          <w:u w:val="single"/>
        </w:rPr>
        <w:t xml:space="preserve">1.3 </w:t>
      </w:r>
      <w:r w:rsidRPr="002D0E24">
        <w:rPr>
          <w:szCs w:val="24"/>
        </w:rPr>
        <w:t xml:space="preserve">Δίνονται τα σύνολα:  </w:t>
      </w:r>
    </w:p>
    <w:p w:rsidR="008D37C4" w:rsidRPr="002D0E24" w:rsidRDefault="008D37C4" w:rsidP="008D37C4">
      <w:pPr>
        <w:tabs>
          <w:tab w:val="left" w:pos="4800"/>
        </w:tabs>
        <w:jc w:val="both"/>
        <w:rPr>
          <w:szCs w:val="24"/>
        </w:rPr>
      </w:pPr>
      <w:r w:rsidRPr="002D0E24">
        <w:rPr>
          <w:szCs w:val="24"/>
        </w:rPr>
        <w:t>Ω={ 1, 2, 3, 4, 5, 6, 7, 8, 9} , Α={2, 3 ,5, 7} , Β= {1, 3, 5, 7, 9}.</w:t>
      </w:r>
    </w:p>
    <w:p w:rsidR="008D37C4" w:rsidRPr="002D0E24" w:rsidRDefault="008D37C4" w:rsidP="008D37C4">
      <w:pPr>
        <w:jc w:val="both"/>
        <w:rPr>
          <w:szCs w:val="24"/>
        </w:rPr>
      </w:pPr>
      <w:r w:rsidRPr="002D0E24">
        <w:rPr>
          <w:szCs w:val="24"/>
        </w:rPr>
        <w:t xml:space="preserve">α) Να κάνετε το διάγραμμα </w:t>
      </w:r>
      <w:r w:rsidRPr="002D0E24">
        <w:rPr>
          <w:szCs w:val="24"/>
          <w:lang w:val="en-US"/>
        </w:rPr>
        <w:t>Venn</w:t>
      </w:r>
      <w:r w:rsidRPr="002D0E24">
        <w:rPr>
          <w:szCs w:val="24"/>
        </w:rPr>
        <w:t xml:space="preserve"> των συνόλων Ω, Α, Β . </w:t>
      </w:r>
    </w:p>
    <w:p w:rsidR="008D37C4" w:rsidRPr="002D0E24" w:rsidRDefault="008D37C4" w:rsidP="008D37C4">
      <w:pPr>
        <w:jc w:val="both"/>
        <w:rPr>
          <w:szCs w:val="24"/>
        </w:rPr>
      </w:pPr>
      <w:r w:rsidRPr="002D0E24">
        <w:rPr>
          <w:szCs w:val="24"/>
        </w:rPr>
        <w:t>β) Να βρείτε τα πιο κάτω:</w:t>
      </w:r>
    </w:p>
    <w:p w:rsidR="008D37C4" w:rsidRPr="002D0E24" w:rsidRDefault="008D37C4" w:rsidP="008D37C4">
      <w:pPr>
        <w:spacing w:line="480" w:lineRule="auto"/>
        <w:jc w:val="both"/>
        <w:rPr>
          <w:szCs w:val="24"/>
        </w:rPr>
      </w:pPr>
      <w:r w:rsidRPr="002D0E24">
        <w:rPr>
          <w:szCs w:val="24"/>
        </w:rPr>
        <w:t>(ι) Α</w:t>
      </w:r>
      <w:r w:rsidRPr="002D0E24">
        <w:rPr>
          <w:szCs w:val="24"/>
        </w:rPr>
        <w:object w:dxaOrig="260" w:dyaOrig="200">
          <v:shape id="_x0000_i1026" type="#_x0000_t75" style="width:12.75pt;height:9.75pt" o:ole="" fillcolor="window">
            <v:imagedata r:id="rId9" o:title=""/>
          </v:shape>
          <o:OLEObject Type="Embed" ProgID="Equation.3" ShapeID="_x0000_i1026" DrawAspect="Content" ObjectID="_1439374018" r:id="rId10"/>
        </w:object>
      </w:r>
      <w:r w:rsidRPr="002D0E24">
        <w:rPr>
          <w:szCs w:val="24"/>
        </w:rPr>
        <w:t>Β =</w:t>
      </w:r>
      <w:r w:rsidRPr="002D0E24">
        <w:rPr>
          <w:szCs w:val="24"/>
        </w:rPr>
        <w:tab/>
      </w:r>
      <w:r w:rsidRPr="002D0E24">
        <w:rPr>
          <w:szCs w:val="24"/>
        </w:rPr>
        <w:tab/>
        <w:t>(ιι) Α</w:t>
      </w:r>
      <w:r w:rsidRPr="002D0E24">
        <w:rPr>
          <w:szCs w:val="24"/>
        </w:rPr>
        <w:object w:dxaOrig="260" w:dyaOrig="200">
          <v:shape id="_x0000_i1027" type="#_x0000_t75" style="width:12.75pt;height:9.75pt" o:ole="" fillcolor="window">
            <v:imagedata r:id="rId7" o:title=""/>
          </v:shape>
          <o:OLEObject Type="Embed" ProgID="Equation.3" ShapeID="_x0000_i1027" DrawAspect="Content" ObjectID="_1439374019" r:id="rId11"/>
        </w:object>
      </w:r>
      <w:r w:rsidRPr="002D0E24">
        <w:rPr>
          <w:szCs w:val="24"/>
        </w:rPr>
        <w:t>Β =</w:t>
      </w:r>
      <w:r w:rsidRPr="002D0E24">
        <w:rPr>
          <w:szCs w:val="24"/>
        </w:rPr>
        <w:tab/>
      </w:r>
      <w:r w:rsidRPr="002D0E24">
        <w:rPr>
          <w:szCs w:val="24"/>
        </w:rPr>
        <w:tab/>
        <w:t>(ιιι) Α΄ =</w:t>
      </w:r>
      <w:r w:rsidRPr="002D0E24">
        <w:rPr>
          <w:szCs w:val="24"/>
        </w:rPr>
        <w:tab/>
      </w:r>
      <w:r w:rsidRPr="002D0E24">
        <w:rPr>
          <w:szCs w:val="24"/>
        </w:rPr>
        <w:tab/>
        <w:t>(ιν)Β΄ =</w:t>
      </w:r>
    </w:p>
    <w:p w:rsidR="008D37C4" w:rsidRPr="002D0E24" w:rsidRDefault="008D37C4" w:rsidP="008D37C4">
      <w:pPr>
        <w:spacing w:line="480" w:lineRule="auto"/>
        <w:jc w:val="both"/>
        <w:rPr>
          <w:szCs w:val="24"/>
        </w:rPr>
      </w:pPr>
      <w:r w:rsidRPr="002D0E24">
        <w:rPr>
          <w:szCs w:val="24"/>
        </w:rPr>
        <w:t>(ν) (Α</w:t>
      </w:r>
      <w:r w:rsidRPr="002D0E24">
        <w:rPr>
          <w:szCs w:val="24"/>
        </w:rPr>
        <w:object w:dxaOrig="260" w:dyaOrig="200">
          <v:shape id="_x0000_i1028" type="#_x0000_t75" style="width:12.75pt;height:9.75pt" o:ole="" fillcolor="window">
            <v:imagedata r:id="rId7" o:title=""/>
          </v:shape>
          <o:OLEObject Type="Embed" ProgID="Equation.3" ShapeID="_x0000_i1028" DrawAspect="Content" ObjectID="_1439374020" r:id="rId12"/>
        </w:object>
      </w:r>
      <w:r w:rsidRPr="002D0E24">
        <w:rPr>
          <w:szCs w:val="24"/>
        </w:rPr>
        <w:t xml:space="preserve">Β )΄ =  </w:t>
      </w:r>
      <w:r w:rsidRPr="002D0E24">
        <w:rPr>
          <w:szCs w:val="24"/>
        </w:rPr>
        <w:tab/>
        <w:t xml:space="preserve">(νι) Α΄ </w:t>
      </w:r>
      <w:r w:rsidRPr="002D0E24">
        <w:rPr>
          <w:szCs w:val="24"/>
        </w:rPr>
        <w:object w:dxaOrig="260" w:dyaOrig="200">
          <v:shape id="_x0000_i1029" type="#_x0000_t75" style="width:12.75pt;height:9.75pt" o:ole="" fillcolor="window">
            <v:imagedata r:id="rId7" o:title=""/>
          </v:shape>
          <o:OLEObject Type="Embed" ProgID="Equation.3" ShapeID="_x0000_i1029" DrawAspect="Content" ObjectID="_1439374021" r:id="rId13"/>
        </w:object>
      </w:r>
      <w:r w:rsidRPr="002D0E24">
        <w:rPr>
          <w:szCs w:val="24"/>
        </w:rPr>
        <w:t>Β =</w:t>
      </w:r>
      <w:r w:rsidRPr="002D0E24">
        <w:rPr>
          <w:szCs w:val="24"/>
        </w:rPr>
        <w:tab/>
      </w:r>
      <w:r w:rsidRPr="002D0E24">
        <w:rPr>
          <w:szCs w:val="24"/>
        </w:rPr>
        <w:tab/>
        <w:t xml:space="preserve">(νιι) Α΄ </w:t>
      </w:r>
      <w:r w:rsidRPr="002D0E24">
        <w:rPr>
          <w:szCs w:val="24"/>
        </w:rPr>
        <w:object w:dxaOrig="260" w:dyaOrig="200">
          <v:shape id="_x0000_i1030" type="#_x0000_t75" style="width:12.75pt;height:9.75pt" o:ole="" fillcolor="window">
            <v:imagedata r:id="rId7" o:title=""/>
          </v:shape>
          <o:OLEObject Type="Embed" ProgID="Equation.3" ShapeID="_x0000_i1030" DrawAspect="Content" ObjectID="_1439374022" r:id="rId14"/>
        </w:object>
      </w:r>
      <w:r w:rsidRPr="002D0E24">
        <w:rPr>
          <w:szCs w:val="24"/>
        </w:rPr>
        <w:t>Β΄ =</w:t>
      </w:r>
      <w:r w:rsidRPr="002D0E24">
        <w:rPr>
          <w:szCs w:val="24"/>
        </w:rPr>
        <w:tab/>
        <w:t>(νιι) Α΄</w:t>
      </w:r>
      <w:r w:rsidRPr="002D0E24">
        <w:rPr>
          <w:szCs w:val="24"/>
        </w:rPr>
        <w:object w:dxaOrig="260" w:dyaOrig="200">
          <v:shape id="_x0000_i1031" type="#_x0000_t75" style="width:12.75pt;height:9.75pt" o:ole="" fillcolor="window">
            <v:imagedata r:id="rId9" o:title=""/>
          </v:shape>
          <o:OLEObject Type="Embed" ProgID="Equation.3" ShapeID="_x0000_i1031" DrawAspect="Content" ObjectID="_1439374023" r:id="rId15"/>
        </w:object>
      </w:r>
      <w:r w:rsidRPr="002D0E24">
        <w:rPr>
          <w:szCs w:val="24"/>
        </w:rPr>
        <w:t xml:space="preserve"> Β΄ =</w:t>
      </w:r>
    </w:p>
    <w:p w:rsidR="008D37C4" w:rsidRPr="002D0E24" w:rsidRDefault="008D37C4" w:rsidP="008D37C4">
      <w:pPr>
        <w:spacing w:line="480" w:lineRule="auto"/>
        <w:jc w:val="both"/>
        <w:rPr>
          <w:szCs w:val="24"/>
        </w:rPr>
      </w:pPr>
      <w:r w:rsidRPr="002D0E24">
        <w:rPr>
          <w:szCs w:val="24"/>
        </w:rPr>
        <w:t>(ι</w:t>
      </w:r>
      <w:r w:rsidRPr="002D0E24">
        <w:rPr>
          <w:szCs w:val="24"/>
          <w:lang w:val="en-US"/>
        </w:rPr>
        <w:t>x</w:t>
      </w:r>
      <w:r w:rsidRPr="002D0E24">
        <w:rPr>
          <w:szCs w:val="24"/>
        </w:rPr>
        <w:t>) ν (Α</w:t>
      </w:r>
      <w:r w:rsidRPr="002D0E24">
        <w:rPr>
          <w:szCs w:val="24"/>
        </w:rPr>
        <w:object w:dxaOrig="260" w:dyaOrig="200">
          <v:shape id="_x0000_i1032" type="#_x0000_t75" style="width:12.75pt;height:9.75pt" o:ole="" fillcolor="window">
            <v:imagedata r:id="rId9" o:title=""/>
          </v:shape>
          <o:OLEObject Type="Embed" ProgID="Equation.3" ShapeID="_x0000_i1032" DrawAspect="Content" ObjectID="_1439374024" r:id="rId16"/>
        </w:object>
      </w:r>
      <w:r w:rsidRPr="002D0E24">
        <w:rPr>
          <w:szCs w:val="24"/>
        </w:rPr>
        <w:t>Β) =</w:t>
      </w:r>
      <w:r w:rsidRPr="002D0E24">
        <w:rPr>
          <w:szCs w:val="24"/>
        </w:rPr>
        <w:tab/>
        <w:t>(</w:t>
      </w:r>
      <w:r w:rsidRPr="002D0E24">
        <w:rPr>
          <w:szCs w:val="24"/>
          <w:lang w:val="en-US"/>
        </w:rPr>
        <w:t>x</w:t>
      </w:r>
      <w:r w:rsidRPr="002D0E24">
        <w:rPr>
          <w:szCs w:val="24"/>
        </w:rPr>
        <w:t>) ν (Α΄</w:t>
      </w:r>
      <w:r w:rsidRPr="002D0E24">
        <w:rPr>
          <w:szCs w:val="24"/>
        </w:rPr>
        <w:object w:dxaOrig="260" w:dyaOrig="200">
          <v:shape id="_x0000_i1033" type="#_x0000_t75" style="width:12.75pt;height:9.75pt" o:ole="" fillcolor="window">
            <v:imagedata r:id="rId7" o:title=""/>
          </v:shape>
          <o:OLEObject Type="Embed" ProgID="Equation.3" ShapeID="_x0000_i1033" DrawAspect="Content" ObjectID="_1439374025" r:id="rId17"/>
        </w:object>
      </w:r>
      <w:r w:rsidRPr="002D0E24">
        <w:rPr>
          <w:szCs w:val="24"/>
        </w:rPr>
        <w:t>Β΄) =</w:t>
      </w:r>
    </w:p>
    <w:p w:rsidR="008D37C4" w:rsidRPr="002D0E24" w:rsidRDefault="008D37C4" w:rsidP="008D37C4">
      <w:pPr>
        <w:jc w:val="both"/>
        <w:rPr>
          <w:szCs w:val="24"/>
        </w:rPr>
      </w:pPr>
      <w:r w:rsidRPr="002D0E24">
        <w:rPr>
          <w:b/>
          <w:szCs w:val="24"/>
          <w:u w:val="single"/>
        </w:rPr>
        <w:t>1.4</w:t>
      </w:r>
      <w:r w:rsidRPr="002D0E24">
        <w:rPr>
          <w:szCs w:val="24"/>
        </w:rPr>
        <w:t xml:space="preserve"> Να συμπληρώσετε τ</w:t>
      </w:r>
      <w:r w:rsidR="00371313" w:rsidRPr="002D0E24">
        <w:rPr>
          <w:szCs w:val="24"/>
        </w:rPr>
        <w:t xml:space="preserve">α κενά με ένα από τα σύμβολα  </w:t>
      </w:r>
      <w:r w:rsidRPr="002D0E24">
        <w:rPr>
          <w:szCs w:val="24"/>
        </w:rPr>
        <w:t>(</w:t>
      </w:r>
      <w:r w:rsidRPr="002D0E24">
        <w:rPr>
          <w:position w:val="-10"/>
          <w:szCs w:val="24"/>
        </w:rPr>
        <w:object w:dxaOrig="260" w:dyaOrig="260">
          <v:shape id="_x0000_i1034" type="#_x0000_t75" style="width:12.75pt;height:12.75pt" o:ole="" fillcolor="window">
            <v:imagedata r:id="rId18" o:title=""/>
          </v:shape>
          <o:OLEObject Type="Embed" ProgID="Equation.3" ShapeID="_x0000_i1034" DrawAspect="Content" ObjectID="_1439374026" r:id="rId19"/>
        </w:object>
      </w:r>
      <w:r w:rsidRPr="002D0E24">
        <w:rPr>
          <w:position w:val="-10"/>
          <w:szCs w:val="24"/>
        </w:rPr>
        <w:object w:dxaOrig="260" w:dyaOrig="279">
          <v:shape id="_x0000_i1035" type="#_x0000_t75" style="width:12.75pt;height:14.25pt" o:ole="" fillcolor="window">
            <v:imagedata r:id="rId20" o:title=""/>
          </v:shape>
          <o:OLEObject Type="Embed" ProgID="Equation.3" ShapeID="_x0000_i1035" DrawAspect="Content" ObjectID="_1439374027" r:id="rId21"/>
        </w:object>
      </w:r>
      <w:r w:rsidRPr="002D0E24">
        <w:rPr>
          <w:position w:val="-10"/>
          <w:szCs w:val="24"/>
        </w:rPr>
        <w:object w:dxaOrig="320" w:dyaOrig="260">
          <v:shape id="_x0000_i1036" type="#_x0000_t75" style="width:15.75pt;height:12.75pt" o:ole="" fillcolor="window">
            <v:imagedata r:id="rId22" o:title=""/>
          </v:shape>
          <o:OLEObject Type="Embed" ProgID="Equation.3" ShapeID="_x0000_i1036" DrawAspect="Content" ObjectID="_1439374028" r:id="rId23"/>
        </w:object>
      </w:r>
      <w:r w:rsidRPr="002D0E24">
        <w:rPr>
          <w:position w:val="-10"/>
          <w:szCs w:val="24"/>
        </w:rPr>
        <w:object w:dxaOrig="320" w:dyaOrig="260">
          <v:shape id="_x0000_i1037" type="#_x0000_t75" style="width:15.75pt;height:12.75pt" o:ole="" fillcolor="window">
            <v:imagedata r:id="rId24" o:title=""/>
          </v:shape>
          <o:OLEObject Type="Embed" ProgID="Equation.3" ShapeID="_x0000_i1037" DrawAspect="Content" ObjectID="_1439374029" r:id="rId25"/>
        </w:object>
      </w:r>
      <w:r w:rsidRPr="002D0E24">
        <w:rPr>
          <w:position w:val="-10"/>
          <w:szCs w:val="24"/>
        </w:rPr>
        <w:object w:dxaOrig="300" w:dyaOrig="260">
          <v:shape id="_x0000_i1038" type="#_x0000_t75" style="width:15pt;height:12.75pt" o:ole="" fillcolor="window">
            <v:imagedata r:id="rId26" o:title=""/>
          </v:shape>
          <o:OLEObject Type="Embed" ProgID="Equation.3" ShapeID="_x0000_i1038" DrawAspect="Content" ObjectID="_1439374030" r:id="rId27"/>
        </w:object>
      </w:r>
      <w:r w:rsidRPr="002D0E24">
        <w:rPr>
          <w:szCs w:val="24"/>
        </w:rPr>
        <w:t xml:space="preserve"> </w:t>
      </w:r>
      <m:oMath>
        <m:r>
          <w:rPr>
            <w:rFonts w:hAnsi="Cambria Math"/>
            <w:szCs w:val="24"/>
          </w:rPr>
          <m:t>∅</m:t>
        </m:r>
        <m:r>
          <w:rPr>
            <w:rFonts w:ascii="Cambria Math"/>
            <w:szCs w:val="24"/>
          </w:rPr>
          <m:t xml:space="preserve"> </m:t>
        </m:r>
      </m:oMath>
      <w:r w:rsidRPr="002D0E24">
        <w:rPr>
          <w:szCs w:val="24"/>
        </w:rPr>
        <w:t>,</w:t>
      </w:r>
      <w:r w:rsidRPr="002D0E24">
        <w:rPr>
          <w:position w:val="-4"/>
          <w:szCs w:val="24"/>
        </w:rPr>
        <w:object w:dxaOrig="200" w:dyaOrig="200">
          <v:shape id="_x0000_i1039" type="#_x0000_t75" style="width:9.75pt;height:9.75pt" o:ole="" fillcolor="window">
            <v:imagedata r:id="rId28" o:title=""/>
          </v:shape>
          <o:OLEObject Type="Embed" ProgID="Equation.3" ShapeID="_x0000_i1039" DrawAspect="Content" ObjectID="_1439374031" r:id="rId29"/>
        </w:object>
      </w:r>
      <w:r w:rsidRPr="002D0E24">
        <w:rPr>
          <w:szCs w:val="24"/>
        </w:rPr>
        <w:t>,=)</w:t>
      </w:r>
    </w:p>
    <w:p w:rsidR="008D37C4" w:rsidRPr="002D0E24" w:rsidRDefault="008D37C4" w:rsidP="008D37C4">
      <w:pPr>
        <w:jc w:val="both"/>
        <w:rPr>
          <w:szCs w:val="24"/>
        </w:rPr>
      </w:pPr>
      <w:r w:rsidRPr="002D0E24">
        <w:rPr>
          <w:szCs w:val="24"/>
        </w:rPr>
        <w:t xml:space="preserve">α) 5 . . . . { </w:t>
      </w:r>
      <w:r w:rsidRPr="002D0E24">
        <w:rPr>
          <w:szCs w:val="24"/>
          <w:lang w:val="en-US"/>
        </w:rPr>
        <w:t>x</w:t>
      </w:r>
      <w:r w:rsidRPr="002D0E24">
        <w:rPr>
          <w:szCs w:val="24"/>
        </w:rPr>
        <w:t>/</w:t>
      </w:r>
      <w:r w:rsidRPr="002D0E24">
        <w:rPr>
          <w:szCs w:val="24"/>
          <w:lang w:val="en-US"/>
        </w:rPr>
        <w:t>x</w:t>
      </w:r>
      <w:r w:rsidRPr="002D0E24">
        <w:rPr>
          <w:szCs w:val="24"/>
        </w:rPr>
        <w:t xml:space="preserve"> άρτιος φυσικός αριθμός }              β) { 1,3,5,7} </w:t>
      </w:r>
      <w:r w:rsidRPr="002D0E24">
        <w:rPr>
          <w:position w:val="-4"/>
          <w:szCs w:val="24"/>
        </w:rPr>
        <w:object w:dxaOrig="260" w:dyaOrig="200">
          <v:shape id="_x0000_i1040" type="#_x0000_t75" style="width:12.75pt;height:9.75pt" o:ole="" fillcolor="window">
            <v:imagedata r:id="rId7" o:title=""/>
          </v:shape>
          <o:OLEObject Type="Embed" ProgID="Equation.3" ShapeID="_x0000_i1040" DrawAspect="Content" ObjectID="_1439374032" r:id="rId30"/>
        </w:object>
      </w:r>
      <w:r w:rsidRPr="002D0E24">
        <w:rPr>
          <w:szCs w:val="24"/>
        </w:rPr>
        <w:t>{ 2,4,6} = . . . .</w:t>
      </w:r>
    </w:p>
    <w:p w:rsidR="008D37C4" w:rsidRPr="002D0E24" w:rsidRDefault="008D37C4" w:rsidP="008D37C4">
      <w:pPr>
        <w:jc w:val="both"/>
        <w:rPr>
          <w:szCs w:val="24"/>
        </w:rPr>
      </w:pPr>
      <w:r w:rsidRPr="002D0E24">
        <w:rPr>
          <w:szCs w:val="24"/>
        </w:rPr>
        <w:t xml:space="preserve">γ) { α, β, γ } . . . . { γ, δ, ε} = { γ }       δ) 7 . . . . { </w:t>
      </w:r>
      <w:r w:rsidRPr="002D0E24">
        <w:rPr>
          <w:szCs w:val="24"/>
          <w:lang w:val="en-US"/>
        </w:rPr>
        <w:t>x</w:t>
      </w:r>
      <w:r w:rsidRPr="002D0E24">
        <w:rPr>
          <w:szCs w:val="24"/>
        </w:rPr>
        <w:t>/</w:t>
      </w:r>
      <w:r w:rsidRPr="002D0E24">
        <w:rPr>
          <w:szCs w:val="24"/>
          <w:lang w:val="en-US"/>
        </w:rPr>
        <w:t>x</w:t>
      </w:r>
      <w:r w:rsidRPr="002D0E24">
        <w:rPr>
          <w:szCs w:val="24"/>
        </w:rPr>
        <w:t xml:space="preserve"> περιττός φυσικός αριθμός }</w:t>
      </w:r>
    </w:p>
    <w:p w:rsidR="008D37C4" w:rsidRPr="002D0E24" w:rsidRDefault="008D37C4" w:rsidP="008D37C4">
      <w:pPr>
        <w:jc w:val="both"/>
        <w:rPr>
          <w:szCs w:val="24"/>
        </w:rPr>
      </w:pPr>
      <w:r w:rsidRPr="002D0E24">
        <w:rPr>
          <w:szCs w:val="24"/>
        </w:rPr>
        <w:t>ε) {Μάρτης, Απρίλης, Μάης} . . . {οι μήνες του χρόνου}</w:t>
      </w:r>
    </w:p>
    <w:p w:rsidR="008D37C4" w:rsidRPr="002D0E24" w:rsidRDefault="008D37C4" w:rsidP="008D37C4">
      <w:pPr>
        <w:jc w:val="both"/>
        <w:rPr>
          <w:szCs w:val="24"/>
        </w:rPr>
      </w:pPr>
      <w:r w:rsidRPr="002D0E24">
        <w:rPr>
          <w:szCs w:val="24"/>
        </w:rPr>
        <w:t xml:space="preserve">στ) </w:t>
      </w:r>
      <w:bookmarkStart w:id="0" w:name="_GoBack"/>
      <w:r w:rsidRPr="002D0E24">
        <w:rPr>
          <w:szCs w:val="24"/>
        </w:rPr>
        <w:t xml:space="preserve">{ </w:t>
      </w:r>
      <w:r w:rsidRPr="002D0E24">
        <w:rPr>
          <w:szCs w:val="24"/>
          <w:lang w:val="en-US"/>
        </w:rPr>
        <w:t>x</w:t>
      </w:r>
      <w:r w:rsidRPr="002D0E24">
        <w:rPr>
          <w:szCs w:val="24"/>
        </w:rPr>
        <w:t>/</w:t>
      </w:r>
      <w:r w:rsidRPr="002D0E24">
        <w:rPr>
          <w:szCs w:val="24"/>
          <w:lang w:val="en-US"/>
        </w:rPr>
        <w:t>x</w:t>
      </w:r>
      <w:r w:rsidRPr="002D0E24">
        <w:rPr>
          <w:szCs w:val="24"/>
        </w:rPr>
        <w:t xml:space="preserve"> φωνήεν της ελληνικής αλφαβήτου} . . . {</w:t>
      </w:r>
      <w:r w:rsidRPr="002D0E24">
        <w:rPr>
          <w:szCs w:val="24"/>
          <w:lang w:val="en-US"/>
        </w:rPr>
        <w:t>x</w:t>
      </w:r>
      <w:r w:rsidRPr="002D0E24">
        <w:rPr>
          <w:szCs w:val="24"/>
        </w:rPr>
        <w:t>/</w:t>
      </w:r>
      <w:r w:rsidRPr="002D0E24">
        <w:rPr>
          <w:szCs w:val="24"/>
          <w:lang w:val="en-US"/>
        </w:rPr>
        <w:t>x</w:t>
      </w:r>
      <w:r w:rsidRPr="002D0E24">
        <w:rPr>
          <w:szCs w:val="24"/>
        </w:rPr>
        <w:t xml:space="preserve"> οι μέρες της εβδομάδας}</w:t>
      </w:r>
      <w:bookmarkEnd w:id="0"/>
      <w:r w:rsidRPr="002D0E24">
        <w:rPr>
          <w:szCs w:val="24"/>
        </w:rPr>
        <w:t xml:space="preserve">                   </w:t>
      </w:r>
    </w:p>
    <w:p w:rsidR="008D37C4" w:rsidRPr="002D0E24" w:rsidRDefault="008D37C4" w:rsidP="008D37C4">
      <w:pPr>
        <w:jc w:val="both"/>
        <w:rPr>
          <w:szCs w:val="24"/>
        </w:rPr>
      </w:pPr>
      <w:r w:rsidRPr="002D0E24">
        <w:rPr>
          <w:szCs w:val="24"/>
        </w:rPr>
        <w:t xml:space="preserve">ζ) { </w:t>
      </w:r>
      <w:r w:rsidRPr="002D0E24">
        <w:rPr>
          <w:szCs w:val="24"/>
          <w:lang w:val="en-US"/>
        </w:rPr>
        <w:t>x</w:t>
      </w:r>
      <w:r w:rsidRPr="002D0E24">
        <w:rPr>
          <w:szCs w:val="24"/>
        </w:rPr>
        <w:t>/</w:t>
      </w:r>
      <w:r w:rsidRPr="002D0E24">
        <w:rPr>
          <w:szCs w:val="24"/>
          <w:lang w:val="en-US"/>
        </w:rPr>
        <w:t>x</w:t>
      </w:r>
      <w:r w:rsidRPr="002D0E24">
        <w:rPr>
          <w:szCs w:val="24"/>
        </w:rPr>
        <w:t xml:space="preserve"> άρτιος φυσικός αριθμός } . . . { </w:t>
      </w:r>
      <w:r w:rsidRPr="002D0E24">
        <w:rPr>
          <w:szCs w:val="24"/>
          <w:lang w:val="en-US"/>
        </w:rPr>
        <w:t>x</w:t>
      </w:r>
      <w:r w:rsidRPr="002D0E24">
        <w:rPr>
          <w:szCs w:val="24"/>
        </w:rPr>
        <w:t>/</w:t>
      </w:r>
      <w:r w:rsidRPr="002D0E24">
        <w:rPr>
          <w:szCs w:val="24"/>
          <w:lang w:val="en-US"/>
        </w:rPr>
        <w:t>x</w:t>
      </w:r>
      <w:r w:rsidRPr="002D0E24">
        <w:rPr>
          <w:szCs w:val="24"/>
        </w:rPr>
        <w:t xml:space="preserve"> περιττός φυσικός αριθμός } = </w:t>
      </w:r>
      <w:r w:rsidRPr="002D0E24">
        <w:rPr>
          <w:rFonts w:hAnsi="Cambria Math"/>
          <w:szCs w:val="24"/>
        </w:rPr>
        <w:t>ℕ</w:t>
      </w:r>
    </w:p>
    <w:p w:rsidR="008D37C4" w:rsidRPr="002D0E24" w:rsidRDefault="008D37C4" w:rsidP="008D37C4">
      <w:pPr>
        <w:jc w:val="both"/>
        <w:rPr>
          <w:szCs w:val="24"/>
        </w:rPr>
      </w:pPr>
      <w:r w:rsidRPr="002D0E24">
        <w:rPr>
          <w:szCs w:val="24"/>
        </w:rPr>
        <w:t xml:space="preserve">η) { </w:t>
      </w:r>
      <w:r w:rsidRPr="002D0E24">
        <w:rPr>
          <w:szCs w:val="24"/>
          <w:lang w:val="en-US"/>
        </w:rPr>
        <w:t>x</w:t>
      </w:r>
      <w:r w:rsidRPr="002D0E24">
        <w:rPr>
          <w:szCs w:val="24"/>
        </w:rPr>
        <w:t>/</w:t>
      </w:r>
      <w:r w:rsidRPr="002D0E24">
        <w:rPr>
          <w:szCs w:val="24"/>
          <w:lang w:val="en-US"/>
        </w:rPr>
        <w:t>x</w:t>
      </w:r>
      <w:r w:rsidRPr="002D0E24">
        <w:rPr>
          <w:szCs w:val="24"/>
        </w:rPr>
        <w:t xml:space="preserve"> φωνήεν της λέξης “φρεγάτα”} . . . { </w:t>
      </w:r>
      <w:r w:rsidRPr="002D0E24">
        <w:rPr>
          <w:szCs w:val="24"/>
          <w:lang w:val="en-US"/>
        </w:rPr>
        <w:t>x</w:t>
      </w:r>
      <w:r w:rsidRPr="002D0E24">
        <w:rPr>
          <w:szCs w:val="24"/>
        </w:rPr>
        <w:t>/</w:t>
      </w:r>
      <w:r w:rsidRPr="002D0E24">
        <w:rPr>
          <w:szCs w:val="24"/>
          <w:lang w:val="en-US"/>
        </w:rPr>
        <w:t>x</w:t>
      </w:r>
      <w:r w:rsidRPr="002D0E24">
        <w:rPr>
          <w:szCs w:val="24"/>
        </w:rPr>
        <w:t xml:space="preserve"> φωνήεν της λέξης “άλγεβρα”}</w:t>
      </w:r>
    </w:p>
    <w:p w:rsidR="008D37C4" w:rsidRPr="002D0E24" w:rsidRDefault="008D37C4" w:rsidP="008D37C4">
      <w:pPr>
        <w:jc w:val="both"/>
        <w:rPr>
          <w:szCs w:val="24"/>
        </w:rPr>
      </w:pPr>
    </w:p>
    <w:p w:rsidR="008D37C4" w:rsidRPr="002D0E24" w:rsidRDefault="002D0E24" w:rsidP="008D37C4">
      <w:pPr>
        <w:tabs>
          <w:tab w:val="left" w:pos="4800"/>
        </w:tabs>
        <w:jc w:val="both"/>
        <w:rPr>
          <w:szCs w:val="24"/>
        </w:rPr>
      </w:pPr>
      <w:r w:rsidRPr="002D0E24">
        <w:rPr>
          <w:b/>
          <w:szCs w:val="24"/>
          <w:u w:val="single"/>
        </w:rPr>
        <w:t xml:space="preserve">1.5 </w:t>
      </w:r>
      <w:r w:rsidR="008D37C4" w:rsidRPr="002D0E24">
        <w:rPr>
          <w:szCs w:val="24"/>
        </w:rPr>
        <w:t xml:space="preserve">Σε μία έρευνα που έγινε σε ένα σχολείο οι 150 μαθητές της Β΄ τάξης ρωτήθηκαν για τις εξωσχολικές δραστηριότητες με τις οποίες ασχολούνται. Οι 80 από αυτούς </w:t>
      </w:r>
      <w:r w:rsidR="008D37C4" w:rsidRPr="002D0E24">
        <w:rPr>
          <w:szCs w:val="24"/>
        </w:rPr>
        <w:lastRenderedPageBreak/>
        <w:t xml:space="preserve">απάντησαν ότι ασχολούνται με τον αθλητισμό και οι 90 με το χορό, ενώ 50 από αυτούς απάντησαν ότι ασχολούνται και με τον αθλητισμό και με το χορό. </w:t>
      </w:r>
    </w:p>
    <w:p w:rsidR="008D37C4" w:rsidRPr="002D0E24" w:rsidRDefault="008D37C4" w:rsidP="008D37C4">
      <w:pPr>
        <w:tabs>
          <w:tab w:val="left" w:pos="4800"/>
        </w:tabs>
        <w:jc w:val="both"/>
        <w:rPr>
          <w:szCs w:val="24"/>
        </w:rPr>
      </w:pPr>
      <w:r w:rsidRPr="002D0E24">
        <w:rPr>
          <w:szCs w:val="24"/>
        </w:rPr>
        <w:t>α) Να υπολογίσετε πόσοι από αυτούς ασχολούνται τουλάχιστον με μία από τις δύο δραστηριότητες.</w:t>
      </w:r>
    </w:p>
    <w:p w:rsidR="008D37C4" w:rsidRPr="002D0E24" w:rsidRDefault="008D37C4" w:rsidP="008D37C4">
      <w:pPr>
        <w:tabs>
          <w:tab w:val="left" w:pos="4800"/>
        </w:tabs>
        <w:jc w:val="both"/>
        <w:rPr>
          <w:szCs w:val="24"/>
        </w:rPr>
      </w:pPr>
      <w:r w:rsidRPr="002D0E24">
        <w:rPr>
          <w:szCs w:val="24"/>
        </w:rPr>
        <w:t>β) Να υπολογίσετε πόσοι μαθητές δεν ασχολούνται με καμία από τις δύο δραστηριότητες.</w:t>
      </w:r>
    </w:p>
    <w:p w:rsidR="008D37C4" w:rsidRPr="00484D04" w:rsidRDefault="00484D04" w:rsidP="008D37C4">
      <w:pPr>
        <w:pStyle w:val="ListParagraph"/>
        <w:tabs>
          <w:tab w:val="left" w:pos="4800"/>
        </w:tabs>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ΚΕΦΑΛΑΙΟ 2: ΑΛΓΕΒΡΙΚΕΣ ΠΑΡΑΣΤΑΣΕΙΣ-ΤΑΥΤΟΤΗΤΕΣ</w:t>
      </w:r>
    </w:p>
    <w:p w:rsidR="00EF380B" w:rsidRDefault="00EF380B" w:rsidP="00EF380B">
      <w:pPr>
        <w:jc w:val="both"/>
      </w:pPr>
      <w:r w:rsidRPr="00EF380B">
        <w:rPr>
          <w:b/>
          <w:u w:val="single"/>
        </w:rPr>
        <w:t xml:space="preserve">2.1 </w:t>
      </w:r>
      <w:r>
        <w:t>Να συμπληρώσετε τον παρακάτω πίνακα</w:t>
      </w:r>
    </w:p>
    <w:tbl>
      <w:tblPr>
        <w:tblW w:w="8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2892"/>
        <w:gridCol w:w="2892"/>
      </w:tblGrid>
      <w:tr w:rsidR="00EF380B" w:rsidRPr="003C0335" w:rsidTr="00113D13">
        <w:trPr>
          <w:trHeight w:val="173"/>
        </w:trPr>
        <w:tc>
          <w:tcPr>
            <w:tcW w:w="2523" w:type="dxa"/>
          </w:tcPr>
          <w:p w:rsidR="00EF380B" w:rsidRPr="003C0335" w:rsidRDefault="00EF380B" w:rsidP="00EE6339">
            <w:pPr>
              <w:jc w:val="center"/>
            </w:pPr>
            <w:r w:rsidRPr="003C0335">
              <w:t>Μονώνυμο</w:t>
            </w:r>
          </w:p>
        </w:tc>
        <w:tc>
          <w:tcPr>
            <w:tcW w:w="2892" w:type="dxa"/>
          </w:tcPr>
          <w:p w:rsidR="00EF380B" w:rsidRPr="003C0335" w:rsidRDefault="00EF380B" w:rsidP="00EE6339">
            <w:pPr>
              <w:jc w:val="center"/>
            </w:pPr>
            <w:r w:rsidRPr="003C0335">
              <w:t>Συντελεστής</w:t>
            </w:r>
          </w:p>
        </w:tc>
        <w:tc>
          <w:tcPr>
            <w:tcW w:w="2892" w:type="dxa"/>
          </w:tcPr>
          <w:p w:rsidR="00EF380B" w:rsidRPr="003C0335" w:rsidRDefault="00EF380B" w:rsidP="00EE6339">
            <w:pPr>
              <w:jc w:val="center"/>
            </w:pPr>
            <w:r w:rsidRPr="003C0335">
              <w:t>Κύριο μέρος</w:t>
            </w:r>
          </w:p>
        </w:tc>
      </w:tr>
      <w:tr w:rsidR="00EF380B" w:rsidRPr="003C0335" w:rsidTr="00113D13">
        <w:trPr>
          <w:trHeight w:val="173"/>
        </w:trPr>
        <w:tc>
          <w:tcPr>
            <w:tcW w:w="2523" w:type="dxa"/>
          </w:tcPr>
          <w:p w:rsidR="00EF380B" w:rsidRPr="003C0335" w:rsidRDefault="00EF380B" w:rsidP="00EE6339">
            <w:pPr>
              <w:jc w:val="center"/>
            </w:pPr>
            <w:r w:rsidRPr="003C0335">
              <w:rPr>
                <w:position w:val="-10"/>
              </w:rPr>
              <w:object w:dxaOrig="820" w:dyaOrig="360">
                <v:shape id="_x0000_i1041" type="#_x0000_t75" style="width:41.25pt;height:18pt" o:ole="">
                  <v:imagedata r:id="rId31" o:title=""/>
                </v:shape>
                <o:OLEObject Type="Embed" ProgID="Equation.DSMT4" ShapeID="_x0000_i1041" DrawAspect="Content" ObjectID="_1439374033" r:id="rId32"/>
              </w:object>
            </w:r>
          </w:p>
        </w:tc>
        <w:tc>
          <w:tcPr>
            <w:tcW w:w="2892" w:type="dxa"/>
          </w:tcPr>
          <w:p w:rsidR="00EF380B" w:rsidRPr="003C0335" w:rsidRDefault="00EF380B" w:rsidP="00EE6339">
            <w:pPr>
              <w:jc w:val="center"/>
            </w:pPr>
          </w:p>
        </w:tc>
        <w:tc>
          <w:tcPr>
            <w:tcW w:w="2892" w:type="dxa"/>
          </w:tcPr>
          <w:p w:rsidR="00EF380B" w:rsidRPr="003C0335" w:rsidRDefault="00EF380B" w:rsidP="00EE6339">
            <w:pPr>
              <w:jc w:val="center"/>
            </w:pPr>
          </w:p>
        </w:tc>
      </w:tr>
      <w:tr w:rsidR="00EF380B" w:rsidRPr="003C0335" w:rsidTr="00113D13">
        <w:trPr>
          <w:trHeight w:val="173"/>
        </w:trPr>
        <w:tc>
          <w:tcPr>
            <w:tcW w:w="2523" w:type="dxa"/>
          </w:tcPr>
          <w:p w:rsidR="00EF380B" w:rsidRPr="003C0335" w:rsidRDefault="00EF380B" w:rsidP="00EE6339">
            <w:pPr>
              <w:jc w:val="center"/>
            </w:pPr>
            <w:r w:rsidRPr="009A4893">
              <w:rPr>
                <w:position w:val="-24"/>
              </w:rPr>
              <w:object w:dxaOrig="499" w:dyaOrig="660">
                <v:shape id="_x0000_i1042" type="#_x0000_t75" style="width:24.75pt;height:33pt" o:ole="">
                  <v:imagedata r:id="rId33" o:title=""/>
                </v:shape>
                <o:OLEObject Type="Embed" ProgID="Equation.DSMT4" ShapeID="_x0000_i1042" DrawAspect="Content" ObjectID="_1439374034" r:id="rId34"/>
              </w:object>
            </w:r>
          </w:p>
        </w:tc>
        <w:tc>
          <w:tcPr>
            <w:tcW w:w="2892" w:type="dxa"/>
          </w:tcPr>
          <w:p w:rsidR="00EF380B" w:rsidRPr="003C0335" w:rsidRDefault="00EF380B" w:rsidP="00EE6339">
            <w:pPr>
              <w:jc w:val="center"/>
            </w:pPr>
          </w:p>
        </w:tc>
        <w:tc>
          <w:tcPr>
            <w:tcW w:w="2892" w:type="dxa"/>
          </w:tcPr>
          <w:p w:rsidR="00EF380B" w:rsidRPr="003C0335" w:rsidRDefault="00EF380B" w:rsidP="00EE6339">
            <w:pPr>
              <w:jc w:val="center"/>
            </w:pPr>
          </w:p>
        </w:tc>
      </w:tr>
      <w:tr w:rsidR="00EF380B" w:rsidRPr="003C0335" w:rsidTr="00113D13">
        <w:trPr>
          <w:trHeight w:val="173"/>
        </w:trPr>
        <w:tc>
          <w:tcPr>
            <w:tcW w:w="2523" w:type="dxa"/>
          </w:tcPr>
          <w:p w:rsidR="00EF380B" w:rsidRPr="003C0335" w:rsidRDefault="00EF380B" w:rsidP="00EE6339">
            <w:pPr>
              <w:jc w:val="center"/>
            </w:pPr>
          </w:p>
        </w:tc>
        <w:tc>
          <w:tcPr>
            <w:tcW w:w="2892" w:type="dxa"/>
          </w:tcPr>
          <w:p w:rsidR="00EF380B" w:rsidRPr="003C0335" w:rsidRDefault="00EF380B" w:rsidP="00EE6339">
            <w:pPr>
              <w:jc w:val="center"/>
            </w:pPr>
            <w:r>
              <w:t>-5</w:t>
            </w:r>
          </w:p>
        </w:tc>
        <w:tc>
          <w:tcPr>
            <w:tcW w:w="2892" w:type="dxa"/>
          </w:tcPr>
          <w:p w:rsidR="00EF380B" w:rsidRPr="003C0335" w:rsidRDefault="00EF380B" w:rsidP="00EE6339">
            <w:pPr>
              <w:jc w:val="center"/>
            </w:pPr>
            <w:r w:rsidRPr="00B0587F">
              <w:rPr>
                <w:position w:val="-10"/>
              </w:rPr>
              <w:object w:dxaOrig="480" w:dyaOrig="360">
                <v:shape id="_x0000_i1043" type="#_x0000_t75" style="width:24pt;height:18pt" o:ole="">
                  <v:imagedata r:id="rId35" o:title=""/>
                </v:shape>
                <o:OLEObject Type="Embed" ProgID="Equation.DSMT4" ShapeID="_x0000_i1043" DrawAspect="Content" ObjectID="_1439374035" r:id="rId36"/>
              </w:object>
            </w:r>
          </w:p>
        </w:tc>
      </w:tr>
    </w:tbl>
    <w:p w:rsidR="00EF380B" w:rsidRDefault="00EF380B" w:rsidP="00EF380B">
      <w:pPr>
        <w:jc w:val="both"/>
      </w:pPr>
    </w:p>
    <w:p w:rsidR="009174E5" w:rsidRPr="009174E5" w:rsidRDefault="009174E5" w:rsidP="00EF380B">
      <w:pPr>
        <w:jc w:val="both"/>
      </w:pPr>
      <w:r w:rsidRPr="009174E5">
        <w:rPr>
          <w:b/>
          <w:u w:val="single"/>
        </w:rPr>
        <w:t>2.2</w:t>
      </w:r>
      <w:r>
        <w:rPr>
          <w:b/>
          <w:u w:val="single"/>
        </w:rPr>
        <w:t xml:space="preserve"> </w:t>
      </w:r>
      <w:r>
        <w:t>Να κάνετε τις πράξεις</w:t>
      </w:r>
    </w:p>
    <w:p w:rsidR="0085287C" w:rsidRDefault="009174E5" w:rsidP="0085287C">
      <w:r>
        <w:t xml:space="preserve">(α) </w:t>
      </w:r>
      <w:r w:rsidRPr="009174E5">
        <w:rPr>
          <w:position w:val="-6"/>
        </w:rPr>
        <w:object w:dxaOrig="1579" w:dyaOrig="279">
          <v:shape id="_x0000_i1044" type="#_x0000_t75" style="width:78.75pt;height:14.25pt" o:ole="">
            <v:imagedata r:id="rId37" o:title=""/>
          </v:shape>
          <o:OLEObject Type="Embed" ProgID="Equation.DSMT4" ShapeID="_x0000_i1044" DrawAspect="Content" ObjectID="_1439374036" r:id="rId38"/>
        </w:object>
      </w:r>
      <w:r>
        <w:tab/>
      </w:r>
      <w:r>
        <w:tab/>
        <w:t>(β)</w:t>
      </w:r>
      <w:r w:rsidR="0085287C">
        <w:t xml:space="preserve"> </w:t>
      </w:r>
      <w:r w:rsidRPr="009174E5">
        <w:rPr>
          <w:position w:val="-10"/>
        </w:rPr>
        <w:object w:dxaOrig="1520" w:dyaOrig="360">
          <v:shape id="_x0000_i1045" type="#_x0000_t75" style="width:75.75pt;height:18pt" o:ole="">
            <v:imagedata r:id="rId39" o:title=""/>
          </v:shape>
          <o:OLEObject Type="Embed" ProgID="Equation.DSMT4" ShapeID="_x0000_i1045" DrawAspect="Content" ObjectID="_1439374037" r:id="rId40"/>
        </w:object>
      </w:r>
      <w:r w:rsidR="0085287C">
        <w:tab/>
      </w:r>
      <w:r w:rsidR="0085287C">
        <w:tab/>
        <w:t>(γ)</w:t>
      </w:r>
      <w:r>
        <w:t xml:space="preserve"> </w:t>
      </w:r>
      <w:r w:rsidRPr="009174E5">
        <w:rPr>
          <w:position w:val="-16"/>
        </w:rPr>
        <w:object w:dxaOrig="2160" w:dyaOrig="440">
          <v:shape id="_x0000_i1046" type="#_x0000_t75" style="width:108pt;height:21.75pt" o:ole="">
            <v:imagedata r:id="rId41" o:title=""/>
          </v:shape>
          <o:OLEObject Type="Embed" ProgID="Equation.DSMT4" ShapeID="_x0000_i1046" DrawAspect="Content" ObjectID="_1439374038" r:id="rId42"/>
        </w:object>
      </w:r>
      <w:r>
        <w:t>(</w:t>
      </w:r>
      <w:r w:rsidR="0085287C">
        <w:t>δ</w:t>
      </w:r>
      <w:r>
        <w:t xml:space="preserve">) </w:t>
      </w:r>
      <w:r w:rsidR="0085287C" w:rsidRPr="0004338A">
        <w:rPr>
          <w:position w:val="-16"/>
        </w:rPr>
        <w:object w:dxaOrig="2340" w:dyaOrig="440">
          <v:shape id="_x0000_i1047" type="#_x0000_t75" style="width:117pt;height:21.75pt" o:ole="">
            <v:imagedata r:id="rId43" o:title=""/>
          </v:shape>
          <o:OLEObject Type="Embed" ProgID="Equation.DSMT4" ShapeID="_x0000_i1047" DrawAspect="Content" ObjectID="_1439374039" r:id="rId44"/>
        </w:object>
      </w:r>
      <w:r w:rsidR="0085287C">
        <w:tab/>
        <w:t xml:space="preserve">(ε) </w:t>
      </w:r>
      <w:r w:rsidR="0085287C" w:rsidRPr="0004338A">
        <w:rPr>
          <w:position w:val="-16"/>
        </w:rPr>
        <w:object w:dxaOrig="2200" w:dyaOrig="480">
          <v:shape id="_x0000_i1048" type="#_x0000_t75" style="width:110.25pt;height:24pt" o:ole="">
            <v:imagedata r:id="rId45" o:title=""/>
          </v:shape>
          <o:OLEObject Type="Embed" ProgID="Equation.DSMT4" ShapeID="_x0000_i1048" DrawAspect="Content" ObjectID="_1439374040" r:id="rId46"/>
        </w:object>
      </w:r>
      <w:r w:rsidR="0085287C">
        <w:tab/>
        <w:t xml:space="preserve">(στ) </w:t>
      </w:r>
      <w:r w:rsidRPr="009174E5">
        <w:rPr>
          <w:position w:val="-16"/>
        </w:rPr>
        <w:object w:dxaOrig="1939" w:dyaOrig="440">
          <v:shape id="_x0000_i1049" type="#_x0000_t75" style="width:96.75pt;height:21.75pt" o:ole="">
            <v:imagedata r:id="rId47" o:title=""/>
          </v:shape>
          <o:OLEObject Type="Embed" ProgID="Equation.DSMT4" ShapeID="_x0000_i1049" DrawAspect="Content" ObjectID="_1439374041" r:id="rId48"/>
        </w:object>
      </w:r>
    </w:p>
    <w:p w:rsidR="0085287C" w:rsidRDefault="0085287C" w:rsidP="0085287C">
      <w:r>
        <w:t xml:space="preserve">(ζ) </w:t>
      </w:r>
      <w:r w:rsidRPr="000E5501">
        <w:rPr>
          <w:position w:val="-16"/>
        </w:rPr>
        <w:object w:dxaOrig="5060" w:dyaOrig="440">
          <v:shape id="_x0000_i1050" type="#_x0000_t75" style="width:252.75pt;height:21.75pt" o:ole="">
            <v:imagedata r:id="rId49" o:title=""/>
          </v:shape>
          <o:OLEObject Type="Embed" ProgID="Equation.DSMT4" ShapeID="_x0000_i1050" DrawAspect="Content" ObjectID="_1439374042" r:id="rId50"/>
        </w:object>
      </w:r>
      <w:r>
        <w:tab/>
        <w:t xml:space="preserve">(η) </w:t>
      </w:r>
      <w:r w:rsidRPr="00970010">
        <w:rPr>
          <w:position w:val="-14"/>
        </w:rPr>
        <w:object w:dxaOrig="1579" w:dyaOrig="400">
          <v:shape id="_x0000_i1051" type="#_x0000_t75" style="width:78.75pt;height:20.25pt" o:ole="">
            <v:imagedata r:id="rId51" o:title=""/>
          </v:shape>
          <o:OLEObject Type="Embed" ProgID="Equation.DSMT4" ShapeID="_x0000_i1051" DrawAspect="Content" ObjectID="_1439374043" r:id="rId52"/>
        </w:object>
      </w:r>
    </w:p>
    <w:p w:rsidR="0085287C" w:rsidRDefault="0085287C" w:rsidP="0085287C">
      <w:r>
        <w:t xml:space="preserve">(θ) </w:t>
      </w:r>
      <w:r w:rsidRPr="009174E5">
        <w:rPr>
          <w:position w:val="-16"/>
        </w:rPr>
        <w:object w:dxaOrig="3960" w:dyaOrig="440">
          <v:shape id="_x0000_i1052" type="#_x0000_t75" style="width:198pt;height:21.75pt" o:ole="">
            <v:imagedata r:id="rId53" o:title=""/>
          </v:shape>
          <o:OLEObject Type="Embed" ProgID="Equation.DSMT4" ShapeID="_x0000_i1052" DrawAspect="Content" ObjectID="_1439374044" r:id="rId54"/>
        </w:object>
      </w:r>
      <w:r>
        <w:t xml:space="preserve">   (ι) </w:t>
      </w:r>
      <w:r w:rsidRPr="009174E5">
        <w:rPr>
          <w:position w:val="-16"/>
        </w:rPr>
        <w:object w:dxaOrig="3480" w:dyaOrig="440">
          <v:shape id="_x0000_i1053" type="#_x0000_t75" style="width:174pt;height:21.75pt" o:ole="">
            <v:imagedata r:id="rId55" o:title=""/>
          </v:shape>
          <o:OLEObject Type="Embed" ProgID="Equation.DSMT4" ShapeID="_x0000_i1053" DrawAspect="Content" ObjectID="_1439374045" r:id="rId56"/>
        </w:object>
      </w:r>
    </w:p>
    <w:p w:rsidR="0085287C" w:rsidRDefault="0085287C" w:rsidP="0085287C">
      <w:r>
        <w:t xml:space="preserve">(κ) </w:t>
      </w:r>
      <w:r w:rsidRPr="0085287C">
        <w:rPr>
          <w:position w:val="-14"/>
        </w:rPr>
        <w:object w:dxaOrig="2799" w:dyaOrig="400">
          <v:shape id="_x0000_i1054" type="#_x0000_t75" style="width:140.25pt;height:20.25pt" o:ole="">
            <v:imagedata r:id="rId57" o:title=""/>
          </v:shape>
          <o:OLEObject Type="Embed" ProgID="Equation.DSMT4" ShapeID="_x0000_i1054" DrawAspect="Content" ObjectID="_1439374046" r:id="rId58"/>
        </w:object>
      </w:r>
      <w:r>
        <w:tab/>
        <w:t xml:space="preserve">    (λ) </w:t>
      </w:r>
      <w:r w:rsidRPr="00970010">
        <w:rPr>
          <w:position w:val="-14"/>
        </w:rPr>
        <w:object w:dxaOrig="1579" w:dyaOrig="400">
          <v:shape id="_x0000_i1055" type="#_x0000_t75" style="width:78.75pt;height:20.25pt" o:ole="">
            <v:imagedata r:id="rId59" o:title=""/>
          </v:shape>
          <o:OLEObject Type="Embed" ProgID="Equation.DSMT4" ShapeID="_x0000_i1055" DrawAspect="Content" ObjectID="_1439374047" r:id="rId60"/>
        </w:object>
      </w:r>
      <w:r>
        <w:tab/>
        <w:t xml:space="preserve">         (μ) </w:t>
      </w:r>
      <w:r w:rsidRPr="00970010">
        <w:rPr>
          <w:position w:val="-14"/>
        </w:rPr>
        <w:object w:dxaOrig="1560" w:dyaOrig="400">
          <v:shape id="_x0000_i1056" type="#_x0000_t75" style="width:78pt;height:20.25pt" o:ole="">
            <v:imagedata r:id="rId61" o:title=""/>
          </v:shape>
          <o:OLEObject Type="Embed" ProgID="Equation.DSMT4" ShapeID="_x0000_i1056" DrawAspect="Content" ObjectID="_1439374048" r:id="rId62"/>
        </w:object>
      </w:r>
    </w:p>
    <w:p w:rsidR="00EF380B" w:rsidRDefault="00EF380B" w:rsidP="00EF380B">
      <w:pPr>
        <w:jc w:val="both"/>
      </w:pPr>
      <w:r w:rsidRPr="00EF380B">
        <w:rPr>
          <w:b/>
          <w:u w:val="single"/>
        </w:rPr>
        <w:t>2.</w:t>
      </w:r>
      <w:r w:rsidR="00921D04">
        <w:rPr>
          <w:b/>
          <w:u w:val="single"/>
        </w:rPr>
        <w:t xml:space="preserve">3 </w:t>
      </w:r>
      <w:r>
        <w:t>Να βρείτε τα αναπτύγματα</w:t>
      </w:r>
    </w:p>
    <w:p w:rsidR="00EF380B" w:rsidRDefault="00EF380B" w:rsidP="009C4A04">
      <w:pPr>
        <w:pStyle w:val="NoSpacing"/>
      </w:pPr>
      <w:r>
        <w:t xml:space="preserve">(ι) </w:t>
      </w:r>
      <w:r w:rsidRPr="00FF329C">
        <w:rPr>
          <w:position w:val="-14"/>
        </w:rPr>
        <w:object w:dxaOrig="999" w:dyaOrig="440">
          <v:shape id="_x0000_i1057" type="#_x0000_t75" style="width:50.25pt;height:21.75pt" o:ole="">
            <v:imagedata r:id="rId63" o:title=""/>
          </v:shape>
          <o:OLEObject Type="Embed" ProgID="Equation.DSMT4" ShapeID="_x0000_i1057" DrawAspect="Content" ObjectID="_1439374049" r:id="rId64"/>
        </w:object>
      </w:r>
      <w:r>
        <w:tab/>
      </w:r>
      <w:r>
        <w:tab/>
        <w:t xml:space="preserve">(ιι) </w:t>
      </w:r>
      <w:r w:rsidRPr="002B532C">
        <w:rPr>
          <w:position w:val="-10"/>
        </w:rPr>
        <w:object w:dxaOrig="980" w:dyaOrig="360">
          <v:shape id="_x0000_i1058" type="#_x0000_t75" style="width:48.75pt;height:18pt" o:ole="">
            <v:imagedata r:id="rId65" o:title=""/>
          </v:shape>
          <o:OLEObject Type="Embed" ProgID="Equation.DSMT4" ShapeID="_x0000_i1058" DrawAspect="Content" ObjectID="_1439374050" r:id="rId66"/>
        </w:object>
      </w:r>
      <w:r>
        <w:tab/>
      </w:r>
      <w:r>
        <w:tab/>
        <w:t xml:space="preserve">(ιιι) </w:t>
      </w:r>
      <w:r w:rsidRPr="000E5501">
        <w:rPr>
          <w:position w:val="-14"/>
        </w:rPr>
        <w:object w:dxaOrig="1040" w:dyaOrig="440">
          <v:shape id="_x0000_i1059" type="#_x0000_t75" style="width:51.75pt;height:21.75pt" o:ole="">
            <v:imagedata r:id="rId67" o:title=""/>
          </v:shape>
          <o:OLEObject Type="Embed" ProgID="Equation.DSMT4" ShapeID="_x0000_i1059" DrawAspect="Content" ObjectID="_1439374051" r:id="rId68"/>
        </w:object>
      </w:r>
      <w:r>
        <w:tab/>
        <w:t xml:space="preserve">(ιν) </w:t>
      </w:r>
      <w:r w:rsidRPr="000E5501">
        <w:rPr>
          <w:position w:val="-14"/>
        </w:rPr>
        <w:object w:dxaOrig="1040" w:dyaOrig="440">
          <v:shape id="_x0000_i1060" type="#_x0000_t75" style="width:51.75pt;height:21.75pt" o:ole="">
            <v:imagedata r:id="rId69" o:title=""/>
          </v:shape>
          <o:OLEObject Type="Embed" ProgID="Equation.DSMT4" ShapeID="_x0000_i1060" DrawAspect="Content" ObjectID="_1439374052" r:id="rId70"/>
        </w:object>
      </w:r>
    </w:p>
    <w:p w:rsidR="00324810" w:rsidRPr="00324810" w:rsidRDefault="00EF380B" w:rsidP="00324810">
      <w:pPr>
        <w:jc w:val="both"/>
      </w:pPr>
      <w:r>
        <w:t xml:space="preserve">(ν) </w:t>
      </w:r>
      <w:r w:rsidRPr="00FF329C">
        <w:rPr>
          <w:position w:val="-14"/>
        </w:rPr>
        <w:object w:dxaOrig="1620" w:dyaOrig="400">
          <v:shape id="_x0000_i1061" type="#_x0000_t75" style="width:81pt;height:20.25pt" o:ole="">
            <v:imagedata r:id="rId71" o:title=""/>
          </v:shape>
          <o:OLEObject Type="Embed" ProgID="Equation.DSMT4" ShapeID="_x0000_i1061" DrawAspect="Content" ObjectID="_1439374053" r:id="rId72"/>
        </w:object>
      </w:r>
      <w:r>
        <w:tab/>
        <w:t xml:space="preserve">(νι) </w:t>
      </w:r>
      <w:r w:rsidR="002B1683" w:rsidRPr="002B532C">
        <w:rPr>
          <w:position w:val="-10"/>
        </w:rPr>
        <w:object w:dxaOrig="1500" w:dyaOrig="320">
          <v:shape id="_x0000_i1062" type="#_x0000_t75" style="width:75pt;height:15.75pt" o:ole="">
            <v:imagedata r:id="rId73" o:title=""/>
          </v:shape>
          <o:OLEObject Type="Embed" ProgID="Equation.DSMT4" ShapeID="_x0000_i1062" DrawAspect="Content" ObjectID="_1439374054" r:id="rId74"/>
        </w:object>
      </w:r>
      <w:r w:rsidR="00324810">
        <w:tab/>
      </w:r>
      <w:r w:rsidR="002B1683">
        <w:t xml:space="preserve">(νι) </w:t>
      </w:r>
      <w:r w:rsidR="007F50AC" w:rsidRPr="002B532C">
        <w:rPr>
          <w:position w:val="-10"/>
        </w:rPr>
        <w:object w:dxaOrig="1160" w:dyaOrig="360">
          <v:shape id="_x0000_i1063" type="#_x0000_t75" style="width:57.75pt;height:18pt" o:ole="">
            <v:imagedata r:id="rId75" o:title=""/>
          </v:shape>
          <o:OLEObject Type="Embed" ProgID="Equation.DSMT4" ShapeID="_x0000_i1063" DrawAspect="Content" ObjectID="_1439374055" r:id="rId76"/>
        </w:object>
      </w:r>
      <w:r w:rsidR="00324810">
        <w:tab/>
      </w:r>
      <w:r w:rsidR="007F50AC">
        <w:t xml:space="preserve">(νιι) </w:t>
      </w:r>
      <w:r w:rsidR="007F50AC" w:rsidRPr="007F50AC">
        <w:rPr>
          <w:position w:val="-28"/>
        </w:rPr>
        <w:object w:dxaOrig="1320" w:dyaOrig="740">
          <v:shape id="_x0000_i1064" type="#_x0000_t75" style="width:66pt;height:36.75pt" o:ole="">
            <v:imagedata r:id="rId77" o:title=""/>
          </v:shape>
          <o:OLEObject Type="Embed" ProgID="Equation.DSMT4" ShapeID="_x0000_i1064" DrawAspect="Content" ObjectID="_1439374056" r:id="rId78"/>
        </w:object>
      </w:r>
      <w:r w:rsidR="007F50AC">
        <w:t>(ι</w:t>
      </w:r>
      <w:r w:rsidR="007F50AC">
        <w:rPr>
          <w:lang w:val="en-US"/>
        </w:rPr>
        <w:t>x</w:t>
      </w:r>
      <w:r w:rsidR="007F50AC">
        <w:t>)</w:t>
      </w:r>
      <w:r w:rsidR="007F50AC" w:rsidRPr="00324810">
        <w:t xml:space="preserve"> </w:t>
      </w:r>
      <w:r w:rsidR="007F50AC" w:rsidRPr="007F50AC">
        <w:rPr>
          <w:position w:val="-28"/>
        </w:rPr>
        <w:object w:dxaOrig="1800" w:dyaOrig="680">
          <v:shape id="_x0000_i1065" type="#_x0000_t75" style="width:90pt;height:33.75pt" o:ole="">
            <v:imagedata r:id="rId79" o:title=""/>
          </v:shape>
          <o:OLEObject Type="Embed" ProgID="Equation.DSMT4" ShapeID="_x0000_i1065" DrawAspect="Content" ObjectID="_1439374057" r:id="rId80"/>
        </w:object>
      </w:r>
      <w:r w:rsidR="007F50AC" w:rsidRPr="00324810">
        <w:tab/>
        <w:t>(</w:t>
      </w:r>
      <w:r w:rsidR="007F50AC">
        <w:rPr>
          <w:lang w:val="en-US"/>
        </w:rPr>
        <w:t>x</w:t>
      </w:r>
      <w:r w:rsidR="007F50AC" w:rsidRPr="00324810">
        <w:t xml:space="preserve">) </w:t>
      </w:r>
      <w:r w:rsidR="007F50AC" w:rsidRPr="007F50AC">
        <w:rPr>
          <w:position w:val="-16"/>
        </w:rPr>
        <w:object w:dxaOrig="1480" w:dyaOrig="480">
          <v:shape id="_x0000_i1066" type="#_x0000_t75" style="width:74.25pt;height:24pt" o:ole="">
            <v:imagedata r:id="rId81" o:title=""/>
          </v:shape>
          <o:OLEObject Type="Embed" ProgID="Equation.DSMT4" ShapeID="_x0000_i1066" DrawAspect="Content" ObjectID="_1439374058" r:id="rId82"/>
        </w:object>
      </w:r>
      <w:r w:rsidR="00324810">
        <w:tab/>
      </w:r>
      <w:r w:rsidR="00324810" w:rsidRPr="00324810">
        <w:t>(</w:t>
      </w:r>
      <w:r w:rsidR="00324810">
        <w:rPr>
          <w:lang w:val="en-US"/>
        </w:rPr>
        <w:t>x</w:t>
      </w:r>
      <w:r w:rsidR="00324810">
        <w:t>ι</w:t>
      </w:r>
      <w:r w:rsidR="00324810" w:rsidRPr="00324810">
        <w:t>)</w:t>
      </w:r>
      <w:r w:rsidR="00324810" w:rsidRPr="00324810">
        <w:rPr>
          <w:position w:val="-16"/>
        </w:rPr>
        <w:object w:dxaOrig="2260" w:dyaOrig="440">
          <v:shape id="_x0000_i1067" type="#_x0000_t75" style="width:113.25pt;height:21.75pt" o:ole="">
            <v:imagedata r:id="rId83" o:title=""/>
          </v:shape>
          <o:OLEObject Type="Embed" ProgID="Equation.DSMT4" ShapeID="_x0000_i1067" DrawAspect="Content" ObjectID="_1439374059" r:id="rId84"/>
        </w:object>
      </w:r>
    </w:p>
    <w:p w:rsidR="00EF380B" w:rsidRDefault="00AB67FF" w:rsidP="00EF380B">
      <w:pPr>
        <w:jc w:val="both"/>
      </w:pPr>
      <w:r>
        <w:rPr>
          <w:b/>
          <w:u w:val="single"/>
        </w:rPr>
        <w:t>2.</w:t>
      </w:r>
      <w:r w:rsidRPr="00AB67FF">
        <w:rPr>
          <w:b/>
          <w:u w:val="single"/>
        </w:rPr>
        <w:t xml:space="preserve"> </w:t>
      </w:r>
      <w:r w:rsidR="00921D04">
        <w:rPr>
          <w:b/>
          <w:u w:val="single"/>
        </w:rPr>
        <w:t xml:space="preserve">4 </w:t>
      </w:r>
      <w:r w:rsidR="00EF380B">
        <w:t>Να συμπληρώσετε τα κενά για να ισχύουν οι ισότητες</w:t>
      </w:r>
    </w:p>
    <w:p w:rsidR="00EF380B" w:rsidRDefault="00944042" w:rsidP="00EF380B">
      <w:pPr>
        <w:jc w:val="both"/>
      </w:pPr>
      <w:r>
        <w:lastRenderedPageBreak/>
        <w:t>(ι</w:t>
      </w:r>
      <w:r w:rsidR="00EF380B">
        <w:t xml:space="preserve">) </w:t>
      </w:r>
      <w:r w:rsidR="00EF380B" w:rsidRPr="001F4276">
        <w:rPr>
          <w:position w:val="-14"/>
        </w:rPr>
        <w:object w:dxaOrig="3860" w:dyaOrig="400">
          <v:shape id="_x0000_i1068" type="#_x0000_t75" style="width:192.75pt;height:20.25pt" o:ole="">
            <v:imagedata r:id="rId85" o:title=""/>
          </v:shape>
          <o:OLEObject Type="Embed" ProgID="Equation.DSMT4" ShapeID="_x0000_i1068" DrawAspect="Content" ObjectID="_1439374060" r:id="rId86"/>
        </w:object>
      </w:r>
      <w:r>
        <w:t xml:space="preserve">     (ιι) </w:t>
      </w:r>
      <w:r w:rsidRPr="000B487D">
        <w:rPr>
          <w:position w:val="-14"/>
        </w:rPr>
        <w:object w:dxaOrig="3440" w:dyaOrig="440">
          <v:shape id="_x0000_i1069" type="#_x0000_t75" style="width:171.75pt;height:21.75pt" o:ole="">
            <v:imagedata r:id="rId87" o:title=""/>
          </v:shape>
          <o:OLEObject Type="Embed" ProgID="Equation.DSMT4" ShapeID="_x0000_i1069" DrawAspect="Content" ObjectID="_1439374061" r:id="rId88"/>
        </w:object>
      </w:r>
    </w:p>
    <w:p w:rsidR="00AB67FF" w:rsidRDefault="00944042" w:rsidP="00EF380B">
      <w:pPr>
        <w:jc w:val="both"/>
      </w:pPr>
      <w:r>
        <w:t>(ιιι</w:t>
      </w:r>
      <w:r w:rsidR="00EF380B">
        <w:t xml:space="preserve">) </w:t>
      </w:r>
      <w:r w:rsidR="00EF380B" w:rsidRPr="004E2311">
        <w:rPr>
          <w:position w:val="-14"/>
        </w:rPr>
        <w:object w:dxaOrig="3980" w:dyaOrig="440">
          <v:shape id="_x0000_i1070" type="#_x0000_t75" style="width:198.75pt;height:21.75pt" o:ole="">
            <v:imagedata r:id="rId89" o:title=""/>
          </v:shape>
          <o:OLEObject Type="Embed" ProgID="Equation.DSMT4" ShapeID="_x0000_i1070" DrawAspect="Content" ObjectID="_1439374062" r:id="rId90"/>
        </w:object>
      </w:r>
      <w:r>
        <w:t xml:space="preserve">   (ιν) </w:t>
      </w:r>
      <w:r w:rsidR="00AB67FF" w:rsidRPr="001F4276">
        <w:rPr>
          <w:position w:val="-14"/>
        </w:rPr>
        <w:object w:dxaOrig="3180" w:dyaOrig="440">
          <v:shape id="_x0000_i1071" type="#_x0000_t75" style="width:159pt;height:21.75pt" o:ole="">
            <v:imagedata r:id="rId91" o:title=""/>
          </v:shape>
          <o:OLEObject Type="Embed" ProgID="Equation.DSMT4" ShapeID="_x0000_i1071" DrawAspect="Content" ObjectID="_1439374063" r:id="rId92"/>
        </w:object>
      </w:r>
    </w:p>
    <w:p w:rsidR="00AB67FF" w:rsidRDefault="00944042" w:rsidP="00921D04">
      <w:r>
        <w:rPr>
          <w:szCs w:val="24"/>
        </w:rPr>
        <w:t>(ν)</w:t>
      </w:r>
      <w:r w:rsidR="00AB67FF" w:rsidRPr="00AB67FF">
        <w:rPr>
          <w:szCs w:val="24"/>
        </w:rPr>
        <w:t xml:space="preserve"> </w:t>
      </w:r>
      <w:r w:rsidRPr="001F4276">
        <w:rPr>
          <w:position w:val="-14"/>
        </w:rPr>
        <w:object w:dxaOrig="4140" w:dyaOrig="400">
          <v:shape id="_x0000_i1072" type="#_x0000_t75" style="width:207pt;height:20.25pt" o:ole="">
            <v:imagedata r:id="rId93" o:title=""/>
          </v:shape>
          <o:OLEObject Type="Embed" ProgID="Equation.DSMT4" ShapeID="_x0000_i1072" DrawAspect="Content" ObjectID="_1439374064" r:id="rId94"/>
        </w:object>
      </w:r>
    </w:p>
    <w:p w:rsidR="00921D04" w:rsidRDefault="00921D04" w:rsidP="00921D04">
      <w:pPr>
        <w:rPr>
          <w:szCs w:val="24"/>
        </w:rPr>
      </w:pPr>
      <w:r w:rsidRPr="00921D04">
        <w:rPr>
          <w:b/>
          <w:u w:val="single"/>
        </w:rPr>
        <w:t xml:space="preserve">2.5 </w:t>
      </w:r>
      <w:r w:rsidRPr="00921D04">
        <w:rPr>
          <w:szCs w:val="24"/>
        </w:rPr>
        <w:t>Να συμπληρώσετε τα κενά ώστε να ισχύουν οι πιο κάτω ταυτότητες</w:t>
      </w:r>
    </w:p>
    <w:p w:rsidR="00246B6E" w:rsidRPr="00246B6E" w:rsidRDefault="00246B6E" w:rsidP="00246B6E">
      <w:pPr>
        <w:rPr>
          <w:lang w:eastAsia="el-GR"/>
        </w:rPr>
      </w:pPr>
      <w:r w:rsidRPr="00246B6E">
        <w:t xml:space="preserve">(α) </w:t>
      </w:r>
      <w:r w:rsidRPr="00246B6E">
        <w:rPr>
          <w:lang w:eastAsia="el-GR"/>
        </w:rPr>
        <w:t>61</w:t>
      </w:r>
      <w:r w:rsidRPr="00246B6E">
        <w:rPr>
          <w:vertAlign w:val="superscript"/>
          <w:lang w:eastAsia="el-GR"/>
        </w:rPr>
        <w:t xml:space="preserve">2 </w:t>
      </w:r>
      <w:r w:rsidRPr="00246B6E">
        <w:rPr>
          <w:lang w:eastAsia="el-GR"/>
        </w:rPr>
        <w:t>=</w:t>
      </w:r>
      <w:r w:rsidRPr="00246B6E">
        <w:rPr>
          <w:lang w:eastAsia="el-GR"/>
        </w:rPr>
        <w:tab/>
      </w:r>
      <w:r w:rsidRPr="00246B6E">
        <w:rPr>
          <w:lang w:eastAsia="el-GR"/>
        </w:rPr>
        <w:tab/>
      </w:r>
      <w:r w:rsidRPr="00246B6E">
        <w:rPr>
          <w:lang w:eastAsia="el-GR"/>
        </w:rPr>
        <w:tab/>
      </w:r>
      <w:r w:rsidRPr="00246B6E">
        <w:rPr>
          <w:lang w:eastAsia="el-GR"/>
        </w:rPr>
        <w:tab/>
      </w:r>
      <w:r w:rsidRPr="00246B6E">
        <w:rPr>
          <w:lang w:eastAsia="el-GR"/>
        </w:rPr>
        <w:tab/>
        <w:t>(β)102 ∙ 98 =</w:t>
      </w:r>
    </w:p>
    <w:p w:rsidR="00EF380B" w:rsidRDefault="00246B6E" w:rsidP="00246B6E">
      <w:r>
        <w:rPr>
          <w:b/>
          <w:u w:val="single"/>
        </w:rPr>
        <w:t xml:space="preserve">2.6 </w:t>
      </w:r>
      <w:r>
        <w:t xml:space="preserve"> </w:t>
      </w:r>
      <w:r w:rsidR="00EF380B">
        <w:t>Να κάνετε τις πράξεις</w:t>
      </w:r>
    </w:p>
    <w:p w:rsidR="00E1413D" w:rsidRDefault="00E1413D" w:rsidP="00E1413D">
      <w:r>
        <w:t xml:space="preserve">(α) </w:t>
      </w:r>
      <w:r w:rsidRPr="00BE6767">
        <w:rPr>
          <w:position w:val="-10"/>
        </w:rPr>
        <w:object w:dxaOrig="3760" w:dyaOrig="360">
          <v:shape id="_x0000_i1073" type="#_x0000_t75" style="width:188.25pt;height:18pt" o:ole="">
            <v:imagedata r:id="rId95" o:title=""/>
          </v:shape>
          <o:OLEObject Type="Embed" ProgID="Equation.DSMT4" ShapeID="_x0000_i1073" DrawAspect="Content" ObjectID="_1439374065" r:id="rId96"/>
        </w:object>
      </w:r>
      <w:r>
        <w:tab/>
      </w:r>
      <w:r>
        <w:tab/>
        <w:t xml:space="preserve">(β) </w:t>
      </w:r>
      <w:r w:rsidRPr="00BE6767">
        <w:rPr>
          <w:position w:val="-10"/>
        </w:rPr>
        <w:object w:dxaOrig="2500" w:dyaOrig="360">
          <v:shape id="_x0000_i1074" type="#_x0000_t75" style="width:125.25pt;height:18pt" o:ole="">
            <v:imagedata r:id="rId97" o:title=""/>
          </v:shape>
          <o:OLEObject Type="Embed" ProgID="Equation.DSMT4" ShapeID="_x0000_i1074" DrawAspect="Content" ObjectID="_1439374066" r:id="rId98"/>
        </w:object>
      </w:r>
    </w:p>
    <w:p w:rsidR="00EF380B" w:rsidRDefault="00E1413D" w:rsidP="00E1413D">
      <w:r>
        <w:rPr>
          <w:b/>
          <w:u w:val="single"/>
        </w:rPr>
        <w:t xml:space="preserve">2.7 </w:t>
      </w:r>
      <w:r w:rsidR="00EF380B">
        <w:t xml:space="preserve">(α) Να κάνετε τις πράξεις </w:t>
      </w:r>
      <w:r w:rsidR="00EF380B" w:rsidRPr="009B54FE">
        <w:rPr>
          <w:position w:val="-14"/>
        </w:rPr>
        <w:object w:dxaOrig="3519" w:dyaOrig="440">
          <v:shape id="_x0000_i1075" type="#_x0000_t75" style="width:176.25pt;height:21.75pt" o:ole="">
            <v:imagedata r:id="rId99" o:title=""/>
          </v:shape>
          <o:OLEObject Type="Embed" ProgID="Equation.DSMT4" ShapeID="_x0000_i1075" DrawAspect="Content" ObjectID="_1439374067" r:id="rId100"/>
        </w:object>
      </w:r>
    </w:p>
    <w:p w:rsidR="00EF380B" w:rsidRDefault="00EF380B" w:rsidP="00EF380B">
      <w:pPr>
        <w:jc w:val="both"/>
      </w:pPr>
      <w:r>
        <w:t xml:space="preserve">(β) Να βρείτε την αριθμητική τιμή του </w:t>
      </w:r>
      <w:r w:rsidRPr="009B54FE">
        <w:rPr>
          <w:b/>
        </w:rPr>
        <w:t>αποτελέσματος</w:t>
      </w:r>
      <w:r>
        <w:t xml:space="preserve"> των πράξεων για </w:t>
      </w:r>
      <w:r w:rsidRPr="009B54FE">
        <w:rPr>
          <w:position w:val="-6"/>
        </w:rPr>
        <w:object w:dxaOrig="680" w:dyaOrig="279">
          <v:shape id="_x0000_i1076" type="#_x0000_t75" style="width:33.75pt;height:14.25pt" o:ole="">
            <v:imagedata r:id="rId101" o:title=""/>
          </v:shape>
          <o:OLEObject Type="Embed" ProgID="Equation.DSMT4" ShapeID="_x0000_i1076" DrawAspect="Content" ObjectID="_1439374068" r:id="rId102"/>
        </w:object>
      </w:r>
      <w:r>
        <w:t>.</w:t>
      </w:r>
    </w:p>
    <w:p w:rsidR="009C4A04" w:rsidRDefault="009C4A04" w:rsidP="00EF380B">
      <w:pPr>
        <w:jc w:val="both"/>
      </w:pPr>
      <w:r w:rsidRPr="009C4A04">
        <w:rPr>
          <w:b/>
          <w:u w:val="single"/>
        </w:rPr>
        <w:t xml:space="preserve">2.8 </w:t>
      </w:r>
      <w:r>
        <w:rPr>
          <w:b/>
          <w:u w:val="single"/>
        </w:rPr>
        <w:t xml:space="preserve"> </w:t>
      </w:r>
      <w:r>
        <w:t xml:space="preserve">(α) </w:t>
      </w:r>
      <w:r w:rsidR="00EF380B">
        <w:t xml:space="preserve">Να υπολογίσετε το </w:t>
      </w:r>
      <w:r w:rsidR="00EF380B" w:rsidRPr="00404E4A">
        <w:rPr>
          <w:position w:val="-14"/>
        </w:rPr>
        <w:object w:dxaOrig="1540" w:dyaOrig="440">
          <v:shape id="_x0000_i1077" type="#_x0000_t75" style="width:77.25pt;height:21.75pt" o:ole="">
            <v:imagedata r:id="rId103" o:title=""/>
          </v:shape>
          <o:OLEObject Type="Embed" ProgID="Equation.DSMT4" ShapeID="_x0000_i1077" DrawAspect="Content" ObjectID="_1439374069" r:id="rId104"/>
        </w:object>
      </w:r>
      <w:r w:rsidR="00EF380B">
        <w:t xml:space="preserve">, αν </w:t>
      </w:r>
      <w:r w:rsidR="00EF380B" w:rsidRPr="00404E4A">
        <w:rPr>
          <w:position w:val="-10"/>
        </w:rPr>
        <w:object w:dxaOrig="960" w:dyaOrig="320">
          <v:shape id="_x0000_i1078" type="#_x0000_t75" style="width:48pt;height:15.75pt" o:ole="">
            <v:imagedata r:id="rId105" o:title=""/>
          </v:shape>
          <o:OLEObject Type="Embed" ProgID="Equation.DSMT4" ShapeID="_x0000_i1078" DrawAspect="Content" ObjectID="_1439374070" r:id="rId106"/>
        </w:object>
      </w:r>
      <w:r w:rsidR="00EF380B">
        <w:t>.</w:t>
      </w:r>
    </w:p>
    <w:p w:rsidR="009C4A04" w:rsidRDefault="009C4A04" w:rsidP="009C4A04">
      <w:r>
        <w:t>(β) Αν α+β=7 και αβ=12 να βρείτε την τιμή των αλγεβρικών παραστάσεων  α</w:t>
      </w:r>
      <w:r w:rsidRPr="00B47676">
        <w:rPr>
          <w:position w:val="-4"/>
        </w:rPr>
        <w:object w:dxaOrig="160" w:dyaOrig="300">
          <v:shape id="_x0000_i1079" type="#_x0000_t75" style="width:8.25pt;height:15pt" o:ole="">
            <v:imagedata r:id="rId107" o:title=""/>
          </v:shape>
          <o:OLEObject Type="Embed" ProgID="Equation.3" ShapeID="_x0000_i1079" DrawAspect="Content" ObjectID="_1439374071" r:id="rId108"/>
        </w:object>
      </w:r>
      <w:r>
        <w:t>+ β</w:t>
      </w:r>
      <w:r w:rsidRPr="00B47676">
        <w:rPr>
          <w:position w:val="-4"/>
        </w:rPr>
        <w:object w:dxaOrig="160" w:dyaOrig="300">
          <v:shape id="_x0000_i1080" type="#_x0000_t75" style="width:8.25pt;height:15pt" o:ole="">
            <v:imagedata r:id="rId109" o:title=""/>
          </v:shape>
          <o:OLEObject Type="Embed" ProgID="Equation.3" ShapeID="_x0000_i1080" DrawAspect="Content" ObjectID="_1439374072" r:id="rId110"/>
        </w:object>
      </w:r>
      <w:r>
        <w:t xml:space="preserve"> και (α-β)</w:t>
      </w:r>
      <w:r w:rsidRPr="00B47676">
        <w:rPr>
          <w:position w:val="-4"/>
        </w:rPr>
        <w:object w:dxaOrig="160" w:dyaOrig="300">
          <v:shape id="_x0000_i1081" type="#_x0000_t75" style="width:8.25pt;height:15pt" o:ole="">
            <v:imagedata r:id="rId111" o:title=""/>
          </v:shape>
          <o:OLEObject Type="Embed" ProgID="Equation.3" ShapeID="_x0000_i1081" DrawAspect="Content" ObjectID="_1439374073" r:id="rId112"/>
        </w:object>
      </w:r>
      <w:r>
        <w:t>.</w:t>
      </w:r>
    </w:p>
    <w:p w:rsidR="009C4A04" w:rsidRDefault="009C4A04" w:rsidP="009C4A04">
      <w:r w:rsidRPr="009C4A04">
        <w:rPr>
          <w:b/>
          <w:u w:val="single"/>
        </w:rPr>
        <w:t xml:space="preserve">2.9 </w:t>
      </w:r>
      <w:r w:rsidR="000C5968">
        <w:rPr>
          <w:szCs w:val="24"/>
        </w:rPr>
        <w:t>Να αποδείξετε την</w:t>
      </w:r>
      <w:r w:rsidRPr="009C4A04">
        <w:rPr>
          <w:szCs w:val="24"/>
        </w:rPr>
        <w:t xml:space="preserve"> ταυτότητα:</w:t>
      </w:r>
      <w:r w:rsidRPr="009C4A04">
        <w:t xml:space="preserve"> </w:t>
      </w:r>
      <w:r w:rsidRPr="009C4A04">
        <w:rPr>
          <w:position w:val="-16"/>
        </w:rPr>
        <w:object w:dxaOrig="3860" w:dyaOrig="460">
          <v:shape id="_x0000_i1082" type="#_x0000_t75" style="width:192.75pt;height:23.25pt" o:ole="">
            <v:imagedata r:id="rId113" o:title=""/>
          </v:shape>
          <o:OLEObject Type="Embed" ProgID="Equation.DSMT4" ShapeID="_x0000_i1082" DrawAspect="Content" ObjectID="_1439374074" r:id="rId114"/>
        </w:object>
      </w:r>
      <w:r w:rsidR="000C5968">
        <w:t>.</w:t>
      </w:r>
    </w:p>
    <w:p w:rsidR="00113D13" w:rsidRDefault="00113D13" w:rsidP="00113D13">
      <w:pPr>
        <w:pStyle w:val="NoSpacing"/>
      </w:pPr>
      <w:r w:rsidRPr="00113D13">
        <w:rPr>
          <w:b/>
          <w:szCs w:val="24"/>
          <w:u w:val="single"/>
        </w:rPr>
        <w:t>2.10</w:t>
      </w:r>
      <w:r>
        <w:rPr>
          <w:szCs w:val="24"/>
        </w:rPr>
        <w:t xml:space="preserve"> </w:t>
      </w:r>
      <w:r>
        <w:t xml:space="preserve">Δίδονται τα πολυώνυμα </w:t>
      </w:r>
      <w:r w:rsidRPr="00BC631F">
        <w:rPr>
          <w:position w:val="-14"/>
        </w:rPr>
        <w:object w:dxaOrig="1820" w:dyaOrig="400">
          <v:shape id="_x0000_i1083" type="#_x0000_t75" style="width:90.75pt;height:20.25pt" o:ole="">
            <v:imagedata r:id="rId115" o:title=""/>
          </v:shape>
          <o:OLEObject Type="Embed" ProgID="Equation.DSMT4" ShapeID="_x0000_i1083" DrawAspect="Content" ObjectID="_1439374075" r:id="rId116"/>
        </w:object>
      </w:r>
      <w:r>
        <w:t xml:space="preserve">, </w:t>
      </w:r>
      <w:r w:rsidRPr="00BC631F">
        <w:rPr>
          <w:position w:val="-14"/>
        </w:rPr>
        <w:object w:dxaOrig="1920" w:dyaOrig="400">
          <v:shape id="_x0000_i1084" type="#_x0000_t75" style="width:96pt;height:20.25pt" o:ole="">
            <v:imagedata r:id="rId117" o:title=""/>
          </v:shape>
          <o:OLEObject Type="Embed" ProgID="Equation.DSMT4" ShapeID="_x0000_i1084" DrawAspect="Content" ObjectID="_1439374076" r:id="rId118"/>
        </w:object>
      </w:r>
      <w:r>
        <w:t xml:space="preserve">, </w:t>
      </w:r>
      <w:r w:rsidRPr="00BC631F">
        <w:rPr>
          <w:position w:val="-14"/>
        </w:rPr>
        <w:object w:dxaOrig="1320" w:dyaOrig="400">
          <v:shape id="_x0000_i1085" type="#_x0000_t75" style="width:66pt;height:20.25pt" o:ole="">
            <v:imagedata r:id="rId119" o:title=""/>
          </v:shape>
          <o:OLEObject Type="Embed" ProgID="Equation.DSMT4" ShapeID="_x0000_i1085" DrawAspect="Content" ObjectID="_1439374077" r:id="rId120"/>
        </w:object>
      </w:r>
    </w:p>
    <w:p w:rsidR="00113D13" w:rsidRDefault="00113D13" w:rsidP="00113D13">
      <w:pPr>
        <w:pStyle w:val="NoSpacing"/>
      </w:pPr>
      <w:r>
        <w:t xml:space="preserve">Να υπολογίσετε τα    (α) </w:t>
      </w:r>
      <w:r w:rsidRPr="00BC631F">
        <w:rPr>
          <w:position w:val="-14"/>
        </w:rPr>
        <w:object w:dxaOrig="1440" w:dyaOrig="400">
          <v:shape id="_x0000_i1086" type="#_x0000_t75" style="width:1in;height:20.25pt" o:ole="">
            <v:imagedata r:id="rId121" o:title=""/>
          </v:shape>
          <o:OLEObject Type="Embed" ProgID="Equation.DSMT4" ShapeID="_x0000_i1086" DrawAspect="Content" ObjectID="_1439374078" r:id="rId122"/>
        </w:object>
      </w:r>
      <w:r>
        <w:t xml:space="preserve">,    (β) </w:t>
      </w:r>
      <w:r w:rsidRPr="00BC631F">
        <w:rPr>
          <w:position w:val="-14"/>
        </w:rPr>
        <w:object w:dxaOrig="1440" w:dyaOrig="400">
          <v:shape id="_x0000_i1087" type="#_x0000_t75" style="width:1in;height:20.25pt" o:ole="">
            <v:imagedata r:id="rId123" o:title=""/>
          </v:shape>
          <o:OLEObject Type="Embed" ProgID="Equation.DSMT4" ShapeID="_x0000_i1087" DrawAspect="Content" ObjectID="_1439374079" r:id="rId124"/>
        </w:object>
      </w:r>
      <w:r>
        <w:t xml:space="preserve">     (γ)</w:t>
      </w:r>
      <w:r w:rsidRPr="00BC631F">
        <w:rPr>
          <w:position w:val="-14"/>
        </w:rPr>
        <w:object w:dxaOrig="1660" w:dyaOrig="400">
          <v:shape id="_x0000_i1088" type="#_x0000_t75" style="width:83.25pt;height:20.25pt" o:ole="">
            <v:imagedata r:id="rId125" o:title=""/>
          </v:shape>
          <o:OLEObject Type="Embed" ProgID="Equation.DSMT4" ShapeID="_x0000_i1088" DrawAspect="Content" ObjectID="_1439374080" r:id="rId126"/>
        </w:object>
      </w:r>
    </w:p>
    <w:p w:rsidR="00113D13" w:rsidRDefault="00113D13" w:rsidP="00113D13">
      <w:pPr>
        <w:spacing w:line="360" w:lineRule="auto"/>
        <w:jc w:val="both"/>
      </w:pPr>
      <w:r>
        <w:t>(δ)</w:t>
      </w:r>
      <w:r w:rsidRPr="00BC631F">
        <w:rPr>
          <w:position w:val="-14"/>
        </w:rPr>
        <w:object w:dxaOrig="1640" w:dyaOrig="400">
          <v:shape id="_x0000_i1089" type="#_x0000_t75" style="width:81.75pt;height:20.25pt" o:ole="">
            <v:imagedata r:id="rId127" o:title=""/>
          </v:shape>
          <o:OLEObject Type="Embed" ProgID="Equation.DSMT4" ShapeID="_x0000_i1089" DrawAspect="Content" ObjectID="_1439374081" r:id="rId128"/>
        </w:object>
      </w:r>
      <w:r w:rsidR="009D2C48">
        <w:tab/>
        <w:t xml:space="preserve">(ε) </w:t>
      </w:r>
      <w:r w:rsidR="009D2C48" w:rsidRPr="00BC631F">
        <w:rPr>
          <w:position w:val="-14"/>
        </w:rPr>
        <w:object w:dxaOrig="1340" w:dyaOrig="400">
          <v:shape id="_x0000_i1090" type="#_x0000_t75" style="width:66.75pt;height:20.25pt" o:ole="">
            <v:imagedata r:id="rId129" o:title=""/>
          </v:shape>
          <o:OLEObject Type="Embed" ProgID="Equation.DSMT4" ShapeID="_x0000_i1090" DrawAspect="Content" ObjectID="_1439374082" r:id="rId130"/>
        </w:object>
      </w:r>
    </w:p>
    <w:p w:rsidR="00EF380B" w:rsidRDefault="009D2C48" w:rsidP="009D2C48">
      <w:pPr>
        <w:pStyle w:val="NoSpacing"/>
      </w:pPr>
      <w:r w:rsidRPr="009D2C48">
        <w:rPr>
          <w:b/>
          <w:u w:val="single"/>
        </w:rPr>
        <w:t xml:space="preserve">2.11 </w:t>
      </w:r>
      <w:r>
        <w:tab/>
      </w:r>
      <w:r w:rsidR="00EF380B">
        <w:t xml:space="preserve">Δίδονται τα πολυώνυμα </w:t>
      </w:r>
      <w:r w:rsidR="00EF380B" w:rsidRPr="00A124ED">
        <w:rPr>
          <w:position w:val="-6"/>
        </w:rPr>
        <w:object w:dxaOrig="1500" w:dyaOrig="320">
          <v:shape id="_x0000_i1091" type="#_x0000_t75" style="width:75pt;height:15.75pt" o:ole="">
            <v:imagedata r:id="rId131" o:title=""/>
          </v:shape>
          <o:OLEObject Type="Embed" ProgID="Equation.DSMT4" ShapeID="_x0000_i1091" DrawAspect="Content" ObjectID="_1439374083" r:id="rId132"/>
        </w:object>
      </w:r>
      <w:r w:rsidR="00EF380B">
        <w:t>,</w:t>
      </w:r>
      <w:r w:rsidR="00EF380B">
        <w:tab/>
      </w:r>
      <w:r w:rsidR="00EF380B" w:rsidRPr="00970010">
        <w:rPr>
          <w:position w:val="-6"/>
        </w:rPr>
        <w:object w:dxaOrig="1040" w:dyaOrig="279">
          <v:shape id="_x0000_i1092" type="#_x0000_t75" style="width:51.75pt;height:14.25pt" o:ole="">
            <v:imagedata r:id="rId133" o:title=""/>
          </v:shape>
          <o:OLEObject Type="Embed" ProgID="Equation.DSMT4" ShapeID="_x0000_i1092" DrawAspect="Content" ObjectID="_1439374084" r:id="rId134"/>
        </w:object>
      </w:r>
      <w:r w:rsidR="00EF380B">
        <w:t>. Να βρείτε τα:</w:t>
      </w:r>
    </w:p>
    <w:p w:rsidR="00EF380B" w:rsidRDefault="00EF380B" w:rsidP="00EF380B">
      <w:pPr>
        <w:jc w:val="both"/>
      </w:pPr>
      <w:r>
        <w:t xml:space="preserve">(α) </w:t>
      </w:r>
      <w:r w:rsidRPr="007B6109">
        <w:rPr>
          <w:position w:val="-6"/>
        </w:rPr>
        <w:object w:dxaOrig="880" w:dyaOrig="279">
          <v:shape id="_x0000_i1093" type="#_x0000_t75" style="width:44.25pt;height:14.25pt" o:ole="">
            <v:imagedata r:id="rId135" o:title=""/>
          </v:shape>
          <o:OLEObject Type="Embed" ProgID="Equation.DSMT4" ShapeID="_x0000_i1093" DrawAspect="Content" ObjectID="_1439374085" r:id="rId136"/>
        </w:object>
      </w:r>
      <w:r>
        <w:tab/>
      </w:r>
      <w:r w:rsidR="009D2C48">
        <w:tab/>
      </w:r>
      <w:r w:rsidR="009D2C48">
        <w:tab/>
      </w:r>
      <w:r>
        <w:t xml:space="preserve">(β) </w:t>
      </w:r>
      <w:r w:rsidRPr="007B6109">
        <w:rPr>
          <w:position w:val="-4"/>
        </w:rPr>
        <w:object w:dxaOrig="800" w:dyaOrig="260">
          <v:shape id="_x0000_i1094" type="#_x0000_t75" style="width:39.75pt;height:12.75pt" o:ole="">
            <v:imagedata r:id="rId137" o:title=""/>
          </v:shape>
          <o:OLEObject Type="Embed" ProgID="Equation.DSMT4" ShapeID="_x0000_i1094" DrawAspect="Content" ObjectID="_1439374086" r:id="rId138"/>
        </w:object>
      </w:r>
    </w:p>
    <w:p w:rsidR="00EF380B" w:rsidRDefault="009D2C48" w:rsidP="00EF380B">
      <w:pPr>
        <w:jc w:val="both"/>
      </w:pPr>
      <w:r w:rsidRPr="009D2C48">
        <w:rPr>
          <w:b/>
          <w:u w:val="single"/>
        </w:rPr>
        <w:t>2.12</w:t>
      </w:r>
      <w:r>
        <w:t xml:space="preserve"> </w:t>
      </w:r>
      <w:r w:rsidR="00EF380B">
        <w:t xml:space="preserve">Δίδεται το τρίγωνο ΑΒΓ με ύψος </w:t>
      </w:r>
      <w:r w:rsidR="00EF380B" w:rsidRPr="007B6109">
        <w:rPr>
          <w:position w:val="-6"/>
        </w:rPr>
        <w:object w:dxaOrig="1080" w:dyaOrig="279">
          <v:shape id="_x0000_i1095" type="#_x0000_t75" style="width:54pt;height:14.25pt" o:ole="">
            <v:imagedata r:id="rId139" o:title=""/>
          </v:shape>
          <o:OLEObject Type="Embed" ProgID="Equation.DSMT4" ShapeID="_x0000_i1095" DrawAspect="Content" ObjectID="_1439374087" r:id="rId140"/>
        </w:object>
      </w:r>
      <w:r w:rsidR="00EF380B">
        <w:t xml:space="preserve">, </w:t>
      </w:r>
      <w:r w:rsidR="00EF380B" w:rsidRPr="007B6109">
        <w:rPr>
          <w:position w:val="-6"/>
        </w:rPr>
        <w:object w:dxaOrig="1180" w:dyaOrig="279">
          <v:shape id="_x0000_i1096" type="#_x0000_t75" style="width:59.25pt;height:14.25pt" o:ole="">
            <v:imagedata r:id="rId141" o:title=""/>
          </v:shape>
          <o:OLEObject Type="Embed" ProgID="Equation.DSMT4" ShapeID="_x0000_i1096" DrawAspect="Content" ObjectID="_1439374088" r:id="rId142"/>
        </w:object>
      </w:r>
      <w:r w:rsidR="00EF380B">
        <w:t xml:space="preserve"> και </w:t>
      </w:r>
      <w:r w:rsidR="00EF380B" w:rsidRPr="007B6109">
        <w:rPr>
          <w:position w:val="-6"/>
        </w:rPr>
        <w:object w:dxaOrig="1060" w:dyaOrig="279">
          <v:shape id="_x0000_i1097" type="#_x0000_t75" style="width:53.25pt;height:14.25pt" o:ole="">
            <v:imagedata r:id="rId143" o:title=""/>
          </v:shape>
          <o:OLEObject Type="Embed" ProgID="Equation.DSMT4" ShapeID="_x0000_i1097" DrawAspect="Content" ObjectID="_1439374089" r:id="rId144"/>
        </w:object>
      </w:r>
      <w:r w:rsidR="00EF380B">
        <w:t>.</w:t>
      </w:r>
    </w:p>
    <w:p w:rsidR="00EF380B" w:rsidRDefault="009D2C48" w:rsidP="00EF380B">
      <w:pPr>
        <w:jc w:val="both"/>
      </w:pPr>
      <w:r>
        <w:rPr>
          <w:noProof/>
          <w:lang w:eastAsia="el-GR"/>
        </w:rPr>
        <w:drawing>
          <wp:anchor distT="0" distB="0" distL="114300" distR="114300" simplePos="0" relativeHeight="251658240" behindDoc="1" locked="0" layoutInCell="1" allowOverlap="1">
            <wp:simplePos x="0" y="0"/>
            <wp:positionH relativeFrom="column">
              <wp:posOffset>609600</wp:posOffset>
            </wp:positionH>
            <wp:positionV relativeFrom="paragraph">
              <wp:posOffset>231775</wp:posOffset>
            </wp:positionV>
            <wp:extent cx="2466975" cy="1743075"/>
            <wp:effectExtent l="19050" t="0" r="9525" b="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45" cstate="print"/>
                    <a:srcRect/>
                    <a:stretch>
                      <a:fillRect/>
                    </a:stretch>
                  </pic:blipFill>
                  <pic:spPr bwMode="auto">
                    <a:xfrm>
                      <a:off x="0" y="0"/>
                      <a:ext cx="2466975" cy="1743075"/>
                    </a:xfrm>
                    <a:prstGeom prst="rect">
                      <a:avLst/>
                    </a:prstGeom>
                    <a:noFill/>
                    <a:ln w="9525">
                      <a:noFill/>
                      <a:miter lim="800000"/>
                      <a:headEnd/>
                      <a:tailEnd/>
                    </a:ln>
                  </pic:spPr>
                </pic:pic>
              </a:graphicData>
            </a:graphic>
          </wp:anchor>
        </w:drawing>
      </w:r>
      <w:r>
        <w:t>Ν</w:t>
      </w:r>
      <w:r w:rsidR="00EF380B">
        <w:t xml:space="preserve">α αποδείξετε ότι η αλγεβρική παράσταση του εμβαδού του τριγώνου είναι </w:t>
      </w:r>
      <w:r w:rsidR="00EF380B" w:rsidRPr="007B6109">
        <w:rPr>
          <w:position w:val="-6"/>
        </w:rPr>
        <w:object w:dxaOrig="1579" w:dyaOrig="320">
          <v:shape id="_x0000_i1098" type="#_x0000_t75" style="width:78.75pt;height:15.75pt" o:ole="">
            <v:imagedata r:id="rId146" o:title=""/>
          </v:shape>
          <o:OLEObject Type="Embed" ProgID="Equation.DSMT4" ShapeID="_x0000_i1098" DrawAspect="Content" ObjectID="_1439374090" r:id="rId147"/>
        </w:object>
      </w:r>
      <w:r w:rsidR="00EF380B">
        <w:t>.</w:t>
      </w:r>
    </w:p>
    <w:p w:rsidR="00EF380B" w:rsidRDefault="00EF380B" w:rsidP="00EF380B">
      <w:pPr>
        <w:jc w:val="both"/>
      </w:pPr>
    </w:p>
    <w:p w:rsidR="00EF380B" w:rsidRDefault="00EF380B" w:rsidP="00EF380B">
      <w:pPr>
        <w:jc w:val="both"/>
      </w:pPr>
    </w:p>
    <w:p w:rsidR="00EF380B" w:rsidRDefault="00EF380B" w:rsidP="00EF380B">
      <w:pPr>
        <w:jc w:val="both"/>
      </w:pPr>
    </w:p>
    <w:p w:rsidR="00EF380B" w:rsidRDefault="00EF380B" w:rsidP="00EF380B">
      <w:pPr>
        <w:jc w:val="both"/>
      </w:pPr>
    </w:p>
    <w:p w:rsidR="00EF380B" w:rsidRPr="00580ABF" w:rsidRDefault="00580ABF" w:rsidP="00EF380B">
      <w:pPr>
        <w:jc w:val="both"/>
        <w:rPr>
          <w:b/>
          <w:u w:val="single"/>
        </w:rPr>
      </w:pPr>
      <w:r w:rsidRPr="00580ABF">
        <w:rPr>
          <w:b/>
          <w:u w:val="single"/>
        </w:rPr>
        <w:t>ΚΕΦΑΛΑΙΟ 3:ΕΞΙΣΩΣΕΙΣ-ΑΝΙΣΩΣΕΙΣ</w:t>
      </w:r>
    </w:p>
    <w:p w:rsidR="000C3477" w:rsidRPr="000C3477" w:rsidRDefault="000C3477" w:rsidP="000C3477">
      <w:pPr>
        <w:jc w:val="both"/>
        <w:rPr>
          <w:szCs w:val="24"/>
        </w:rPr>
      </w:pPr>
      <w:r w:rsidRPr="000C3477">
        <w:rPr>
          <w:b/>
          <w:szCs w:val="24"/>
          <w:u w:val="single"/>
        </w:rPr>
        <w:lastRenderedPageBreak/>
        <w:t xml:space="preserve">3.1 </w:t>
      </w:r>
      <w:r w:rsidRPr="000C3477">
        <w:rPr>
          <w:szCs w:val="24"/>
        </w:rPr>
        <w:t xml:space="preserve">Να εξετάσετε την ορθότητα σε καθεμιά από τις παρακάτω προτάσεις, </w:t>
      </w:r>
      <w:r w:rsidRPr="000C3477">
        <w:rPr>
          <w:b/>
          <w:szCs w:val="24"/>
        </w:rPr>
        <w:t>βάζοντας σε κύκλο ότι ισχύει</w:t>
      </w:r>
      <w:r w:rsidRPr="000C3477">
        <w:rPr>
          <w:szCs w:val="24"/>
        </w:rPr>
        <w:t>, στη διπλανή στήλη του πίνακα:</w:t>
      </w:r>
      <w:r>
        <w:rPr>
          <w:szCs w:val="24"/>
        </w:rPr>
        <w:t xml:space="preserve"> </w:t>
      </w:r>
      <w:r w:rsidRPr="000C3477">
        <w:rPr>
          <w:szCs w:val="24"/>
        </w:rPr>
        <w:t>Η εξίσωση:</w:t>
      </w:r>
    </w:p>
    <w:tbl>
      <w:tblPr>
        <w:tblStyle w:val="TableGrid"/>
        <w:tblW w:w="0" w:type="auto"/>
        <w:tblInd w:w="360" w:type="dxa"/>
        <w:tblLook w:val="04A0"/>
      </w:tblPr>
      <w:tblGrid>
        <w:gridCol w:w="657"/>
        <w:gridCol w:w="3357"/>
        <w:gridCol w:w="2023"/>
      </w:tblGrid>
      <w:tr w:rsidR="000C3477" w:rsidRPr="000C3477" w:rsidTr="00EE6339">
        <w:tc>
          <w:tcPr>
            <w:tcW w:w="657" w:type="dxa"/>
          </w:tcPr>
          <w:p w:rsidR="000C3477" w:rsidRPr="000C3477" w:rsidRDefault="000C3477" w:rsidP="000C3477">
            <w:pPr>
              <w:spacing w:line="360" w:lineRule="auto"/>
              <w:jc w:val="both"/>
              <w:rPr>
                <w:rFonts w:ascii="Times New Roman" w:hAnsi="Times New Roman" w:cs="Times New Roman"/>
                <w:sz w:val="24"/>
                <w:szCs w:val="24"/>
              </w:rPr>
            </w:pPr>
            <w:r w:rsidRPr="000C3477">
              <w:rPr>
                <w:rFonts w:ascii="Times New Roman" w:hAnsi="Times New Roman" w:cs="Times New Roman"/>
                <w:sz w:val="24"/>
                <w:szCs w:val="24"/>
              </w:rPr>
              <w:t>(α)</w:t>
            </w:r>
          </w:p>
        </w:tc>
        <w:tc>
          <w:tcPr>
            <w:tcW w:w="3357" w:type="dxa"/>
          </w:tcPr>
          <w:p w:rsidR="000C3477" w:rsidRPr="000C3477" w:rsidRDefault="000C3477" w:rsidP="000C3477">
            <w:pPr>
              <w:spacing w:line="360" w:lineRule="auto"/>
              <w:jc w:val="both"/>
              <w:rPr>
                <w:rFonts w:ascii="Times New Roman" w:hAnsi="Times New Roman" w:cs="Times New Roman"/>
                <w:sz w:val="24"/>
                <w:szCs w:val="24"/>
              </w:rPr>
            </w:pPr>
            <m:oMath>
              <m:r>
                <w:rPr>
                  <w:rFonts w:ascii="Cambria Math" w:hAnsi="Times New Roman" w:cs="Times New Roman"/>
                  <w:sz w:val="24"/>
                  <w:szCs w:val="24"/>
                </w:rPr>
                <m:t>0</m:t>
              </m:r>
              <m:r>
                <w:rPr>
                  <w:rFonts w:ascii="Cambria Math" w:hAnsi="Cambria Math" w:cs="Times New Roman"/>
                  <w:sz w:val="24"/>
                  <w:szCs w:val="24"/>
                </w:rPr>
                <m:t>x</m:t>
              </m:r>
              <m:r>
                <w:rPr>
                  <w:rFonts w:ascii="Cambria Math" w:hAnsi="Times New Roman" w:cs="Times New Roman"/>
                  <w:sz w:val="24"/>
                  <w:szCs w:val="24"/>
                </w:rPr>
                <m:t>=8</m:t>
              </m:r>
            </m:oMath>
            <w:r w:rsidRPr="000C3477">
              <w:rPr>
                <w:rFonts w:ascii="Times New Roman" w:eastAsiaTheme="minorEastAsia" w:hAnsi="Times New Roman" w:cs="Times New Roman"/>
                <w:sz w:val="24"/>
                <w:szCs w:val="24"/>
              </w:rPr>
              <w:t xml:space="preserve"> έχει άπειρες λύσεις</w:t>
            </w:r>
          </w:p>
        </w:tc>
        <w:tc>
          <w:tcPr>
            <w:tcW w:w="2023" w:type="dxa"/>
          </w:tcPr>
          <w:p w:rsidR="000C3477" w:rsidRPr="000C3477" w:rsidRDefault="000C3477" w:rsidP="000C3477">
            <w:pPr>
              <w:spacing w:line="360" w:lineRule="auto"/>
              <w:jc w:val="both"/>
              <w:rPr>
                <w:rFonts w:ascii="Times New Roman" w:hAnsi="Times New Roman" w:cs="Times New Roman"/>
                <w:sz w:val="24"/>
                <w:szCs w:val="24"/>
              </w:rPr>
            </w:pPr>
            <w:r w:rsidRPr="000C3477">
              <w:rPr>
                <w:rFonts w:ascii="Times New Roman" w:eastAsiaTheme="minorEastAsia" w:hAnsi="Times New Roman" w:cs="Times New Roman"/>
                <w:sz w:val="24"/>
                <w:szCs w:val="24"/>
              </w:rPr>
              <w:t>Σωστό / Λάθος</w:t>
            </w:r>
          </w:p>
        </w:tc>
      </w:tr>
      <w:tr w:rsidR="000C3477" w:rsidRPr="000C3477" w:rsidTr="00EE6339">
        <w:tc>
          <w:tcPr>
            <w:tcW w:w="657" w:type="dxa"/>
          </w:tcPr>
          <w:p w:rsidR="000C3477" w:rsidRPr="000C3477" w:rsidRDefault="000C3477" w:rsidP="000C3477">
            <w:pPr>
              <w:spacing w:line="360" w:lineRule="auto"/>
              <w:jc w:val="both"/>
              <w:rPr>
                <w:rFonts w:ascii="Times New Roman" w:hAnsi="Times New Roman" w:cs="Times New Roman"/>
                <w:sz w:val="24"/>
                <w:szCs w:val="24"/>
              </w:rPr>
            </w:pPr>
            <w:r w:rsidRPr="000C3477">
              <w:rPr>
                <w:rFonts w:ascii="Times New Roman" w:hAnsi="Times New Roman" w:cs="Times New Roman"/>
                <w:sz w:val="24"/>
                <w:szCs w:val="24"/>
              </w:rPr>
              <w:t>(β)</w:t>
            </w:r>
          </w:p>
        </w:tc>
        <w:tc>
          <w:tcPr>
            <w:tcW w:w="3357" w:type="dxa"/>
          </w:tcPr>
          <w:p w:rsidR="000C3477" w:rsidRPr="000C3477" w:rsidRDefault="000C3477" w:rsidP="000C3477">
            <w:pPr>
              <w:spacing w:line="360" w:lineRule="auto"/>
              <w:jc w:val="both"/>
              <w:rPr>
                <w:rFonts w:ascii="Times New Roman" w:hAnsi="Times New Roman" w:cs="Times New Roman"/>
                <w:sz w:val="24"/>
                <w:szCs w:val="24"/>
              </w:rPr>
            </w:pPr>
            <m:oMath>
              <m:r>
                <w:rPr>
                  <w:rFonts w:ascii="Cambria Math" w:hAnsi="Times New Roman" w:cs="Times New Roman"/>
                  <w:sz w:val="24"/>
                  <w:szCs w:val="24"/>
                </w:rPr>
                <m:t>0</m:t>
              </m:r>
              <m:r>
                <w:rPr>
                  <w:rFonts w:ascii="Cambria Math" w:hAnsi="Cambria Math" w:cs="Times New Roman"/>
                  <w:sz w:val="24"/>
                  <w:szCs w:val="24"/>
                  <w:lang w:val="en-US"/>
                </w:rPr>
                <m:t>x</m:t>
              </m:r>
              <m:r>
                <w:rPr>
                  <w:rFonts w:ascii="Cambria Math" w:hAnsi="Times New Roman" w:cs="Times New Roman"/>
                  <w:sz w:val="24"/>
                  <w:szCs w:val="24"/>
                  <w:lang w:val="en-US"/>
                </w:rPr>
                <m:t xml:space="preserve">=0 </m:t>
              </m:r>
            </m:oMath>
            <w:r w:rsidRPr="000C3477">
              <w:rPr>
                <w:rFonts w:ascii="Times New Roman" w:eastAsiaTheme="minorEastAsia" w:hAnsi="Times New Roman" w:cs="Times New Roman"/>
                <w:sz w:val="24"/>
                <w:szCs w:val="24"/>
              </w:rPr>
              <w:t>είναι αόριστη</w:t>
            </w:r>
          </w:p>
        </w:tc>
        <w:tc>
          <w:tcPr>
            <w:tcW w:w="2023" w:type="dxa"/>
          </w:tcPr>
          <w:p w:rsidR="000C3477" w:rsidRPr="000C3477" w:rsidRDefault="000C3477" w:rsidP="000C3477">
            <w:pPr>
              <w:spacing w:line="360" w:lineRule="auto"/>
              <w:jc w:val="both"/>
              <w:rPr>
                <w:rFonts w:ascii="Times New Roman" w:hAnsi="Times New Roman" w:cs="Times New Roman"/>
                <w:sz w:val="24"/>
                <w:szCs w:val="24"/>
              </w:rPr>
            </w:pPr>
            <w:r w:rsidRPr="000C3477">
              <w:rPr>
                <w:rFonts w:ascii="Times New Roman" w:eastAsiaTheme="minorEastAsia" w:hAnsi="Times New Roman" w:cs="Times New Roman"/>
                <w:sz w:val="24"/>
                <w:szCs w:val="24"/>
              </w:rPr>
              <w:t>Σωστό / Λάθος</w:t>
            </w:r>
          </w:p>
        </w:tc>
      </w:tr>
      <w:tr w:rsidR="000C3477" w:rsidRPr="000C3477" w:rsidTr="00EE6339">
        <w:tc>
          <w:tcPr>
            <w:tcW w:w="657" w:type="dxa"/>
          </w:tcPr>
          <w:p w:rsidR="000C3477" w:rsidRPr="000C3477" w:rsidRDefault="000C3477" w:rsidP="000C3477">
            <w:pPr>
              <w:spacing w:line="360" w:lineRule="auto"/>
              <w:jc w:val="both"/>
              <w:rPr>
                <w:rFonts w:ascii="Times New Roman" w:hAnsi="Times New Roman" w:cs="Times New Roman"/>
                <w:sz w:val="24"/>
                <w:szCs w:val="24"/>
              </w:rPr>
            </w:pPr>
            <w:r w:rsidRPr="000C3477">
              <w:rPr>
                <w:rFonts w:ascii="Times New Roman" w:hAnsi="Times New Roman" w:cs="Times New Roman"/>
                <w:sz w:val="24"/>
                <w:szCs w:val="24"/>
              </w:rPr>
              <w:t>(γ)</w:t>
            </w:r>
          </w:p>
        </w:tc>
        <w:tc>
          <w:tcPr>
            <w:tcW w:w="3357" w:type="dxa"/>
          </w:tcPr>
          <w:p w:rsidR="000C3477" w:rsidRPr="000C3477" w:rsidRDefault="000C3477" w:rsidP="000C3477">
            <w:pPr>
              <w:spacing w:line="360" w:lineRule="auto"/>
              <w:jc w:val="both"/>
              <w:rPr>
                <w:rFonts w:ascii="Times New Roman" w:eastAsiaTheme="minorEastAsia" w:hAnsi="Times New Roman" w:cs="Times New Roman"/>
                <w:sz w:val="24"/>
                <w:szCs w:val="24"/>
              </w:rPr>
            </w:pPr>
            <m:oMath>
              <m:r>
                <w:rPr>
                  <w:rFonts w:ascii="Cambria Math" w:hAnsi="Times New Roman" w:cs="Times New Roman"/>
                  <w:sz w:val="24"/>
                  <w:szCs w:val="24"/>
                </w:rPr>
                <m:t>5</m:t>
              </m:r>
              <m:r>
                <w:rPr>
                  <w:rFonts w:ascii="Cambria Math" w:hAnsi="Cambria Math" w:cs="Times New Roman"/>
                  <w:sz w:val="24"/>
                  <w:szCs w:val="24"/>
                  <w:lang w:val="en-US"/>
                </w:rPr>
                <m:t>x</m:t>
              </m:r>
              <m:r>
                <w:rPr>
                  <w:rFonts w:ascii="Cambria Math" w:hAnsi="Times New Roman" w:cs="Times New Roman"/>
                  <w:sz w:val="24"/>
                  <w:szCs w:val="24"/>
                </w:rPr>
                <m:t>=0</m:t>
              </m:r>
            </m:oMath>
            <w:r w:rsidRPr="000C3477">
              <w:rPr>
                <w:rFonts w:ascii="Times New Roman" w:eastAsiaTheme="minorEastAsia" w:hAnsi="Times New Roman" w:cs="Times New Roman"/>
                <w:sz w:val="24"/>
                <w:szCs w:val="24"/>
                <w:lang w:val="en-US"/>
              </w:rPr>
              <w:t xml:space="preserve"> </w:t>
            </w:r>
            <w:r w:rsidRPr="000C3477">
              <w:rPr>
                <w:rFonts w:ascii="Times New Roman" w:eastAsiaTheme="minorEastAsia" w:hAnsi="Times New Roman" w:cs="Times New Roman"/>
                <w:sz w:val="24"/>
                <w:szCs w:val="24"/>
              </w:rPr>
              <w:t>είναι αδύνατη</w:t>
            </w:r>
          </w:p>
        </w:tc>
        <w:tc>
          <w:tcPr>
            <w:tcW w:w="2023" w:type="dxa"/>
          </w:tcPr>
          <w:p w:rsidR="000C3477" w:rsidRPr="000C3477" w:rsidRDefault="000C3477" w:rsidP="000C3477">
            <w:pPr>
              <w:spacing w:line="360" w:lineRule="auto"/>
              <w:jc w:val="both"/>
              <w:rPr>
                <w:rFonts w:ascii="Times New Roman" w:hAnsi="Times New Roman" w:cs="Times New Roman"/>
                <w:sz w:val="24"/>
                <w:szCs w:val="24"/>
              </w:rPr>
            </w:pPr>
            <w:r w:rsidRPr="000C3477">
              <w:rPr>
                <w:rFonts w:ascii="Times New Roman" w:eastAsiaTheme="minorEastAsia" w:hAnsi="Times New Roman" w:cs="Times New Roman"/>
                <w:sz w:val="24"/>
                <w:szCs w:val="24"/>
              </w:rPr>
              <w:t>Σωστό / Λάθος</w:t>
            </w:r>
          </w:p>
        </w:tc>
      </w:tr>
      <w:tr w:rsidR="000C3477" w:rsidRPr="000C3477" w:rsidTr="00EE6339">
        <w:tc>
          <w:tcPr>
            <w:tcW w:w="657" w:type="dxa"/>
          </w:tcPr>
          <w:p w:rsidR="000C3477" w:rsidRPr="000C3477" w:rsidRDefault="000C3477" w:rsidP="000C3477">
            <w:pPr>
              <w:spacing w:line="360" w:lineRule="auto"/>
              <w:jc w:val="both"/>
              <w:rPr>
                <w:rFonts w:ascii="Times New Roman" w:hAnsi="Times New Roman" w:cs="Times New Roman"/>
                <w:sz w:val="24"/>
                <w:szCs w:val="24"/>
              </w:rPr>
            </w:pPr>
            <w:r w:rsidRPr="000C3477">
              <w:rPr>
                <w:rFonts w:ascii="Times New Roman" w:hAnsi="Times New Roman" w:cs="Times New Roman"/>
                <w:sz w:val="24"/>
                <w:szCs w:val="24"/>
              </w:rPr>
              <w:t>(δ)</w:t>
            </w:r>
          </w:p>
        </w:tc>
        <w:tc>
          <w:tcPr>
            <w:tcW w:w="3357" w:type="dxa"/>
          </w:tcPr>
          <w:p w:rsidR="000C3477" w:rsidRPr="000C3477" w:rsidRDefault="000C3477" w:rsidP="000C3477">
            <w:pPr>
              <w:spacing w:line="360" w:lineRule="auto"/>
              <w:jc w:val="both"/>
              <w:rPr>
                <w:rFonts w:ascii="Times New Roman" w:hAnsi="Times New Roman" w:cs="Times New Roman"/>
                <w:sz w:val="24"/>
                <w:szCs w:val="24"/>
              </w:rPr>
            </w:pPr>
            <m:oMath>
              <m:r>
                <w:rPr>
                  <w:rFonts w:ascii="Cambria Math" w:hAnsi="Times New Roman" w:cs="Times New Roman"/>
                  <w:sz w:val="24"/>
                  <w:szCs w:val="24"/>
                </w:rPr>
                <m:t>0</m:t>
              </m:r>
              <m:r>
                <w:rPr>
                  <w:rFonts w:ascii="Cambria Math" w:hAnsi="Cambria Math" w:cs="Times New Roman"/>
                  <w:sz w:val="24"/>
                  <w:szCs w:val="24"/>
                </w:rPr>
                <m:t>x</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Times New Roman" w:cs="Times New Roman"/>
                  <w:sz w:val="24"/>
                  <w:szCs w:val="24"/>
                </w:rPr>
                <m:t>4</m:t>
              </m:r>
            </m:oMath>
            <w:r w:rsidRPr="000C3477">
              <w:rPr>
                <w:rFonts w:ascii="Times New Roman" w:eastAsiaTheme="minorEastAsia" w:hAnsi="Times New Roman" w:cs="Times New Roman"/>
                <w:sz w:val="24"/>
                <w:szCs w:val="24"/>
                <w:lang w:val="en-US"/>
              </w:rPr>
              <w:t xml:space="preserve"> </w:t>
            </w:r>
            <w:r w:rsidRPr="000C3477">
              <w:rPr>
                <w:rFonts w:ascii="Times New Roman" w:eastAsiaTheme="minorEastAsia" w:hAnsi="Times New Roman" w:cs="Times New Roman"/>
                <w:sz w:val="24"/>
                <w:szCs w:val="24"/>
              </w:rPr>
              <w:t>δεν έχει λύση</w:t>
            </w:r>
          </w:p>
        </w:tc>
        <w:tc>
          <w:tcPr>
            <w:tcW w:w="2023" w:type="dxa"/>
          </w:tcPr>
          <w:p w:rsidR="000C3477" w:rsidRPr="000C3477" w:rsidRDefault="000C3477" w:rsidP="000C3477">
            <w:pPr>
              <w:spacing w:line="360" w:lineRule="auto"/>
              <w:jc w:val="both"/>
              <w:rPr>
                <w:rFonts w:ascii="Times New Roman" w:hAnsi="Times New Roman" w:cs="Times New Roman"/>
                <w:sz w:val="24"/>
                <w:szCs w:val="24"/>
              </w:rPr>
            </w:pPr>
            <w:r w:rsidRPr="000C3477">
              <w:rPr>
                <w:rFonts w:ascii="Times New Roman" w:eastAsiaTheme="minorEastAsia" w:hAnsi="Times New Roman" w:cs="Times New Roman"/>
                <w:sz w:val="24"/>
                <w:szCs w:val="24"/>
              </w:rPr>
              <w:t>Σωστό / Λάθος</w:t>
            </w:r>
          </w:p>
        </w:tc>
      </w:tr>
      <w:tr w:rsidR="000C3477" w:rsidRPr="000C3477" w:rsidTr="00EE6339">
        <w:tc>
          <w:tcPr>
            <w:tcW w:w="657" w:type="dxa"/>
          </w:tcPr>
          <w:p w:rsidR="000C3477" w:rsidRPr="000C3477" w:rsidRDefault="000C3477" w:rsidP="000C3477">
            <w:pPr>
              <w:spacing w:line="360" w:lineRule="auto"/>
              <w:jc w:val="both"/>
              <w:rPr>
                <w:rFonts w:ascii="Times New Roman" w:hAnsi="Times New Roman" w:cs="Times New Roman"/>
                <w:sz w:val="24"/>
                <w:szCs w:val="24"/>
              </w:rPr>
            </w:pPr>
            <w:r w:rsidRPr="000C3477">
              <w:rPr>
                <w:rFonts w:ascii="Times New Roman" w:hAnsi="Times New Roman" w:cs="Times New Roman"/>
                <w:sz w:val="24"/>
                <w:szCs w:val="24"/>
              </w:rPr>
              <w:t>(ε)</w:t>
            </w:r>
          </w:p>
        </w:tc>
        <w:tc>
          <w:tcPr>
            <w:tcW w:w="3357" w:type="dxa"/>
          </w:tcPr>
          <w:p w:rsidR="000C3477" w:rsidRPr="000C3477" w:rsidRDefault="000C3477" w:rsidP="000C3477">
            <w:pPr>
              <w:spacing w:line="360" w:lineRule="auto"/>
              <w:jc w:val="both"/>
              <w:rPr>
                <w:rFonts w:ascii="Times New Roman" w:hAnsi="Times New Roman" w:cs="Times New Roman"/>
                <w:sz w:val="24"/>
                <w:szCs w:val="24"/>
              </w:rPr>
            </w:pPr>
            <m:oMath>
              <m:r>
                <w:rPr>
                  <w:rFonts w:ascii="Times New Roman" w:hAnsi="Times New Roman" w:cs="Times New Roman"/>
                  <w:sz w:val="24"/>
                  <w:szCs w:val="24"/>
                </w:rPr>
                <m:t>-</m:t>
              </m:r>
              <m:r>
                <w:rPr>
                  <w:rFonts w:ascii="Cambria Math" w:hAnsi="Times New Roman" w:cs="Times New Roman"/>
                  <w:sz w:val="24"/>
                  <w:szCs w:val="24"/>
                </w:rPr>
                <m:t>7</m:t>
              </m:r>
              <m:r>
                <w:rPr>
                  <w:rFonts w:ascii="Cambria Math" w:hAnsi="Cambria Math" w:cs="Times New Roman"/>
                  <w:sz w:val="24"/>
                  <w:szCs w:val="24"/>
                  <w:lang w:val="en-US"/>
                </w:rPr>
                <m:t>x</m:t>
              </m:r>
              <m:r>
                <w:rPr>
                  <w:rFonts w:ascii="Cambria Math" w:hAnsi="Times New Roman" w:cs="Times New Roman"/>
                  <w:sz w:val="24"/>
                  <w:szCs w:val="24"/>
                  <w:lang w:val="en-US"/>
                </w:rPr>
                <m:t>=0</m:t>
              </m:r>
            </m:oMath>
            <w:r w:rsidRPr="000C3477">
              <w:rPr>
                <w:rFonts w:ascii="Times New Roman" w:eastAsiaTheme="minorEastAsia" w:hAnsi="Times New Roman" w:cs="Times New Roman"/>
                <w:sz w:val="24"/>
                <w:szCs w:val="24"/>
              </w:rPr>
              <w:t>έχει μοναδική λύση</w:t>
            </w:r>
          </w:p>
        </w:tc>
        <w:tc>
          <w:tcPr>
            <w:tcW w:w="2023" w:type="dxa"/>
          </w:tcPr>
          <w:p w:rsidR="000C3477" w:rsidRPr="000C3477" w:rsidRDefault="000C3477" w:rsidP="000C3477">
            <w:pPr>
              <w:spacing w:line="360" w:lineRule="auto"/>
              <w:jc w:val="both"/>
              <w:rPr>
                <w:rFonts w:ascii="Times New Roman" w:hAnsi="Times New Roman" w:cs="Times New Roman"/>
                <w:sz w:val="24"/>
                <w:szCs w:val="24"/>
              </w:rPr>
            </w:pPr>
            <w:r w:rsidRPr="000C3477">
              <w:rPr>
                <w:rFonts w:ascii="Times New Roman" w:eastAsiaTheme="minorEastAsia" w:hAnsi="Times New Roman" w:cs="Times New Roman"/>
                <w:sz w:val="24"/>
                <w:szCs w:val="24"/>
              </w:rPr>
              <w:t>Σωστό / Λάθος</w:t>
            </w:r>
          </w:p>
        </w:tc>
      </w:tr>
    </w:tbl>
    <w:p w:rsidR="00C35384" w:rsidRDefault="00C35384" w:rsidP="00C35384">
      <w:pPr>
        <w:rPr>
          <w:b/>
          <w:szCs w:val="24"/>
          <w:u w:val="single"/>
        </w:rPr>
      </w:pPr>
    </w:p>
    <w:p w:rsidR="00C35384" w:rsidRPr="00C35384" w:rsidRDefault="00C35384" w:rsidP="00C35384">
      <w:pPr>
        <w:rPr>
          <w:b/>
          <w:bCs/>
          <w:i/>
          <w:iCs/>
        </w:rPr>
      </w:pPr>
      <w:r w:rsidRPr="00C35384">
        <w:rPr>
          <w:b/>
          <w:szCs w:val="24"/>
          <w:u w:val="single"/>
        </w:rPr>
        <w:t>3.2</w:t>
      </w:r>
      <w:r>
        <w:rPr>
          <w:b/>
          <w:szCs w:val="24"/>
          <w:u w:val="single"/>
        </w:rPr>
        <w:t xml:space="preserve"> </w:t>
      </w:r>
      <w:r w:rsidRPr="00D25E68">
        <w:t>Να γράψετε δίπλα από κάθε πρόταση ΟΡΘΟ ή ΛΑΘΟΣ</w:t>
      </w:r>
      <w:r>
        <w:t xml:space="preserve"> </w:t>
      </w:r>
    </w:p>
    <w:p w:rsidR="00C35384" w:rsidRDefault="00C35384" w:rsidP="00C35384">
      <w:r>
        <w:t>(α) Η εξίσωση 5χ = χ – 4 έχει λύση την χ = 1............................</w:t>
      </w:r>
    </w:p>
    <w:p w:rsidR="00C35384" w:rsidRDefault="00C35384" w:rsidP="00C35384">
      <w:r>
        <w:t xml:space="preserve">(β) Η ανίσωση  2χ-5 </w:t>
      </w:r>
      <w:r>
        <w:rPr>
          <w:rFonts w:ascii="Arial" w:hAnsi="Arial" w:cs="Arial"/>
        </w:rPr>
        <w:t>&lt;</w:t>
      </w:r>
      <w:r>
        <w:t xml:space="preserve"> 8 έχει μία μόνο λύση................................</w:t>
      </w:r>
    </w:p>
    <w:p w:rsidR="00C35384" w:rsidRDefault="00C35384" w:rsidP="00C35384">
      <w:r>
        <w:t>(γ) Η εξίσωση 7χ = 0 είναι αδύνατη...........................</w:t>
      </w:r>
    </w:p>
    <w:p w:rsidR="00C35384" w:rsidRDefault="00C35384" w:rsidP="00C35384">
      <w:r>
        <w:t>(δ) Μία εξίσωση λέγεται αόριστη αν έχει άπειρες λύσεις.............................</w:t>
      </w:r>
    </w:p>
    <w:p w:rsidR="005A3834" w:rsidRDefault="004A1A4A" w:rsidP="005A3834">
      <w:pPr>
        <w:pStyle w:val="NoSpacing"/>
        <w:jc w:val="both"/>
      </w:pPr>
      <w:r w:rsidRPr="004A1A4A">
        <w:rPr>
          <w:b/>
          <w:szCs w:val="24"/>
          <w:u w:val="single"/>
        </w:rPr>
        <w:t xml:space="preserve">3.3 </w:t>
      </w:r>
      <w:r w:rsidR="005A3834">
        <w:t>Να εξετάσετε αν οι πιο κάτω εξισώσεις έχουν μια λύση, καμία λύση ή άπειρες λύσεις.</w:t>
      </w:r>
    </w:p>
    <w:p w:rsidR="005A3834" w:rsidRDefault="005A3834" w:rsidP="005A3834">
      <w:pPr>
        <w:jc w:val="both"/>
      </w:pPr>
      <w:r>
        <w:t xml:space="preserve">(α) </w:t>
      </w:r>
      <w:r w:rsidRPr="00534249">
        <w:rPr>
          <w:position w:val="-14"/>
        </w:rPr>
        <w:object w:dxaOrig="3760" w:dyaOrig="400">
          <v:shape id="_x0000_i1099" type="#_x0000_t75" style="width:188.25pt;height:20.25pt" o:ole="">
            <v:imagedata r:id="rId148" o:title=""/>
          </v:shape>
          <o:OLEObject Type="Embed" ProgID="Equation.DSMT4" ShapeID="_x0000_i1099" DrawAspect="Content" ObjectID="_1439374091" r:id="rId149"/>
        </w:object>
      </w:r>
      <w:r>
        <w:tab/>
        <w:t xml:space="preserve">           (β) </w:t>
      </w:r>
      <w:r w:rsidRPr="000C5868">
        <w:rPr>
          <w:position w:val="-24"/>
        </w:rPr>
        <w:object w:dxaOrig="2980" w:dyaOrig="660">
          <v:shape id="_x0000_i1100" type="#_x0000_t75" style="width:149.25pt;height:33pt" o:ole="">
            <v:imagedata r:id="rId150" o:title=""/>
          </v:shape>
          <o:OLEObject Type="Embed" ProgID="Equation.DSMT4" ShapeID="_x0000_i1100" DrawAspect="Content" ObjectID="_1439374092" r:id="rId151"/>
        </w:object>
      </w:r>
    </w:p>
    <w:p w:rsidR="005A3834" w:rsidRDefault="005A3834" w:rsidP="005A3834">
      <w:pPr>
        <w:jc w:val="both"/>
      </w:pPr>
      <w:r>
        <w:t xml:space="preserve">(γ) </w:t>
      </w:r>
      <w:r w:rsidRPr="00534249">
        <w:rPr>
          <w:position w:val="-14"/>
        </w:rPr>
        <w:object w:dxaOrig="1900" w:dyaOrig="400">
          <v:shape id="_x0000_i1101" type="#_x0000_t75" style="width:95.25pt;height:20.25pt" o:ole="">
            <v:imagedata r:id="rId152" o:title=""/>
          </v:shape>
          <o:OLEObject Type="Embed" ProgID="Equation.DSMT4" ShapeID="_x0000_i1101" DrawAspect="Content" ObjectID="_1439374093" r:id="rId153"/>
        </w:object>
      </w:r>
      <w:r>
        <w:t xml:space="preserve">      (δ) </w:t>
      </w:r>
      <w:r w:rsidRPr="00534249">
        <w:rPr>
          <w:position w:val="-14"/>
        </w:rPr>
        <w:object w:dxaOrig="2480" w:dyaOrig="400">
          <v:shape id="_x0000_i1102" type="#_x0000_t75" style="width:123.75pt;height:20.25pt" o:ole="">
            <v:imagedata r:id="rId154" o:title=""/>
          </v:shape>
          <o:OLEObject Type="Embed" ProgID="Equation.DSMT4" ShapeID="_x0000_i1102" DrawAspect="Content" ObjectID="_1439374094" r:id="rId155"/>
        </w:object>
      </w:r>
      <w:r>
        <w:t xml:space="preserve">       (ε) </w:t>
      </w:r>
      <w:r w:rsidRPr="000C5868">
        <w:rPr>
          <w:position w:val="-24"/>
        </w:rPr>
        <w:object w:dxaOrig="2140" w:dyaOrig="620">
          <v:shape id="_x0000_i1103" type="#_x0000_t75" style="width:107.25pt;height:30.75pt" o:ole="">
            <v:imagedata r:id="rId156" o:title=""/>
          </v:shape>
          <o:OLEObject Type="Embed" ProgID="Equation.DSMT4" ShapeID="_x0000_i1103" DrawAspect="Content" ObjectID="_1439374095" r:id="rId157"/>
        </w:object>
      </w:r>
    </w:p>
    <w:p w:rsidR="008D37C4" w:rsidRDefault="007C52A1" w:rsidP="008D37C4">
      <w:pPr>
        <w:jc w:val="both"/>
      </w:pPr>
      <w:r>
        <w:rPr>
          <w:b/>
          <w:szCs w:val="24"/>
          <w:u w:val="single"/>
        </w:rPr>
        <w:t xml:space="preserve">3.4 </w:t>
      </w:r>
      <w:r>
        <w:t>Να προσδιορίσετε την παράμετρο λ ώστε η εξίσωση  2(χ – 1) = λχ + 3 να είναι αδύνατη.</w:t>
      </w:r>
    </w:p>
    <w:p w:rsidR="007C52A1" w:rsidRPr="007C52A1" w:rsidRDefault="007C52A1" w:rsidP="007C52A1">
      <w:pPr>
        <w:rPr>
          <w:szCs w:val="24"/>
        </w:rPr>
      </w:pPr>
      <w:r w:rsidRPr="007C52A1">
        <w:rPr>
          <w:b/>
          <w:u w:val="single"/>
        </w:rPr>
        <w:t xml:space="preserve">3.5 </w:t>
      </w:r>
      <w:r w:rsidRPr="007C52A1">
        <w:rPr>
          <w:szCs w:val="24"/>
        </w:rPr>
        <w:t xml:space="preserve">Για ποια τιμή του </w:t>
      </w:r>
      <m:oMath>
        <m:r>
          <w:rPr>
            <w:rFonts w:ascii="Cambria Math" w:hAnsi="Cambria Math"/>
            <w:szCs w:val="24"/>
          </w:rPr>
          <m:t>λ</m:t>
        </m:r>
      </m:oMath>
      <w:r w:rsidRPr="007C52A1">
        <w:rPr>
          <w:szCs w:val="24"/>
        </w:rPr>
        <w:t xml:space="preserve"> η εξίσωση </w:t>
      </w:r>
      <w:r w:rsidRPr="007C52A1">
        <w:rPr>
          <w:position w:val="-6"/>
        </w:rPr>
        <w:object w:dxaOrig="1820" w:dyaOrig="279">
          <v:shape id="_x0000_i1104" type="#_x0000_t75" style="width:90.75pt;height:14.25pt" o:ole="">
            <v:imagedata r:id="rId158" o:title=""/>
          </v:shape>
          <o:OLEObject Type="Embed" ProgID="Equation.DSMT4" ShapeID="_x0000_i1104" DrawAspect="Content" ObjectID="_1439374096" r:id="rId159"/>
        </w:object>
      </w:r>
      <w:r w:rsidRPr="007C52A1">
        <w:rPr>
          <w:szCs w:val="24"/>
        </w:rPr>
        <w:t>είναι αδύνατη;</w:t>
      </w:r>
    </w:p>
    <w:p w:rsidR="007C52A1" w:rsidRDefault="007C52A1" w:rsidP="007C52A1">
      <w:pPr>
        <w:rPr>
          <w:szCs w:val="24"/>
        </w:rPr>
      </w:pPr>
      <w:r w:rsidRPr="007C52A1">
        <w:rPr>
          <w:b/>
          <w:szCs w:val="24"/>
          <w:u w:val="single"/>
        </w:rPr>
        <w:t>3.6</w:t>
      </w:r>
      <w:r w:rsidRPr="007C52A1">
        <w:rPr>
          <w:szCs w:val="24"/>
        </w:rPr>
        <w:t xml:space="preserve"> Για ποιες τιμές των </w:t>
      </w:r>
      <m:oMath>
        <m:r>
          <w:rPr>
            <w:rFonts w:ascii="Cambria Math" w:hAnsi="Cambria Math"/>
            <w:szCs w:val="24"/>
          </w:rPr>
          <m:t>λ</m:t>
        </m:r>
      </m:oMath>
      <w:r w:rsidRPr="007C52A1">
        <w:rPr>
          <w:szCs w:val="24"/>
        </w:rPr>
        <w:t xml:space="preserve"> και </w:t>
      </w:r>
      <m:oMath>
        <m:r>
          <w:rPr>
            <w:rFonts w:ascii="Cambria Math" w:hAnsi="Cambria Math"/>
            <w:szCs w:val="24"/>
          </w:rPr>
          <m:t>μ</m:t>
        </m:r>
      </m:oMath>
      <w:r w:rsidRPr="007C52A1">
        <w:rPr>
          <w:szCs w:val="24"/>
        </w:rPr>
        <w:t xml:space="preserve"> η</w:t>
      </w:r>
      <w:r>
        <w:rPr>
          <w:szCs w:val="24"/>
        </w:rPr>
        <w:t xml:space="preserve"> </w:t>
      </w:r>
      <w:r w:rsidRPr="007C52A1">
        <w:rPr>
          <w:szCs w:val="24"/>
        </w:rPr>
        <w:t xml:space="preserve">εξίσωση </w:t>
      </w:r>
      <w:r>
        <w:rPr>
          <w:szCs w:val="24"/>
        </w:rPr>
        <w:t xml:space="preserve"> </w:t>
      </w:r>
      <w:r w:rsidRPr="007C52A1">
        <w:rPr>
          <w:position w:val="-14"/>
        </w:rPr>
        <w:object w:dxaOrig="2540" w:dyaOrig="400">
          <v:shape id="_x0000_i1105" type="#_x0000_t75" style="width:126.75pt;height:20.25pt" o:ole="">
            <v:imagedata r:id="rId160" o:title=""/>
          </v:shape>
          <o:OLEObject Type="Embed" ProgID="Equation.DSMT4" ShapeID="_x0000_i1105" DrawAspect="Content" ObjectID="_1439374097" r:id="rId161"/>
        </w:object>
      </w:r>
      <w:r w:rsidRPr="007C52A1">
        <w:rPr>
          <w:szCs w:val="24"/>
        </w:rPr>
        <w:t>είναι αόριστη;</w:t>
      </w:r>
    </w:p>
    <w:p w:rsidR="007C52A1" w:rsidRPr="00FA1519" w:rsidRDefault="007C52A1" w:rsidP="007C52A1">
      <w:pPr>
        <w:pStyle w:val="NoSpacing"/>
      </w:pPr>
      <w:r w:rsidRPr="007C52A1">
        <w:rPr>
          <w:b/>
          <w:szCs w:val="24"/>
          <w:u w:val="single"/>
        </w:rPr>
        <w:t>3.7</w:t>
      </w:r>
      <w:r>
        <w:rPr>
          <w:b/>
          <w:szCs w:val="24"/>
          <w:u w:val="single"/>
        </w:rPr>
        <w:t xml:space="preserve"> </w:t>
      </w:r>
      <w:r w:rsidRPr="00FA1519">
        <w:t xml:space="preserve">Δίδεται η εξίσωση </w:t>
      </w:r>
      <w:r w:rsidRPr="00FA1519">
        <w:rPr>
          <w:position w:val="-10"/>
        </w:rPr>
        <w:object w:dxaOrig="2460" w:dyaOrig="320">
          <v:shape id="_x0000_i1106" type="#_x0000_t75" style="width:123pt;height:15.75pt" o:ole="">
            <v:imagedata r:id="rId162" o:title=""/>
          </v:shape>
          <o:OLEObject Type="Embed" ProgID="Equation.DSMT4" ShapeID="_x0000_i1106" DrawAspect="Content" ObjectID="_1439374098" r:id="rId163"/>
        </w:object>
      </w:r>
      <w:r w:rsidRPr="00FA1519">
        <w:t>. Για ποια τ</w:t>
      </w:r>
      <w:r>
        <w:t xml:space="preserve">ιμή των α και β η εξίσωση </w:t>
      </w:r>
    </w:p>
    <w:p w:rsidR="007C52A1" w:rsidRPr="00FA1519" w:rsidRDefault="007C52A1" w:rsidP="007C52A1">
      <w:pPr>
        <w:jc w:val="both"/>
      </w:pPr>
      <w:r>
        <w:t>(α</w:t>
      </w:r>
      <w:r w:rsidRPr="00FA1519">
        <w:t xml:space="preserve">) </w:t>
      </w:r>
      <w:r>
        <w:t>έχει άπειρες λύσεις</w:t>
      </w:r>
      <w:r>
        <w:tab/>
      </w:r>
      <w:r>
        <w:tab/>
        <w:t>(β) δεν έχει λύση</w:t>
      </w:r>
      <w:r>
        <w:tab/>
      </w:r>
      <w:r>
        <w:tab/>
        <w:t>(γ) έχει μια λύση</w:t>
      </w:r>
    </w:p>
    <w:p w:rsidR="0032185D" w:rsidRDefault="0032185D" w:rsidP="0032185D">
      <w:r w:rsidRPr="0032185D">
        <w:rPr>
          <w:b/>
          <w:u w:val="single"/>
        </w:rPr>
        <w:t>3.8</w:t>
      </w:r>
      <w:r>
        <w:rPr>
          <w:b/>
          <w:u w:val="single"/>
        </w:rPr>
        <w:t xml:space="preserve"> </w:t>
      </w:r>
      <w:r>
        <w:t>Να λύσετε τις ανισώσεις και να παραστήσετε τη λύση γραφικά</w:t>
      </w:r>
    </w:p>
    <w:p w:rsidR="0032185D" w:rsidRDefault="0032185D" w:rsidP="0032185D">
      <w:r>
        <w:t xml:space="preserve">(ι) </w:t>
      </w:r>
      <w:r w:rsidRPr="0032185D">
        <w:rPr>
          <w:position w:val="-14"/>
        </w:rPr>
        <w:object w:dxaOrig="1520" w:dyaOrig="400">
          <v:shape id="_x0000_i1107" type="#_x0000_t75" style="width:75.75pt;height:20.25pt" o:ole="">
            <v:imagedata r:id="rId164" o:title=""/>
          </v:shape>
          <o:OLEObject Type="Embed" ProgID="Equation.DSMT4" ShapeID="_x0000_i1107" DrawAspect="Content" ObjectID="_1439374099" r:id="rId165"/>
        </w:object>
      </w:r>
      <w:r w:rsidR="00877F55">
        <w:tab/>
        <w:t xml:space="preserve">   </w:t>
      </w:r>
      <w:r>
        <w:t xml:space="preserve">(ιι) </w:t>
      </w:r>
      <w:r w:rsidRPr="000A0ACA">
        <w:rPr>
          <w:position w:val="-24"/>
        </w:rPr>
        <w:object w:dxaOrig="2360" w:dyaOrig="620">
          <v:shape id="_x0000_i1108" type="#_x0000_t75" style="width:117.75pt;height:30.75pt" o:ole="">
            <v:imagedata r:id="rId166" o:title=""/>
          </v:shape>
          <o:OLEObject Type="Embed" ProgID="Equation.3" ShapeID="_x0000_i1108" DrawAspect="Content" ObjectID="_1439374100" r:id="rId167"/>
        </w:object>
      </w:r>
      <w:r w:rsidR="00877F55">
        <w:t xml:space="preserve">    </w:t>
      </w:r>
      <w:r>
        <w:t xml:space="preserve">(ιιι) </w:t>
      </w:r>
      <w:r w:rsidR="00877F55" w:rsidRPr="0032185D">
        <w:rPr>
          <w:position w:val="-14"/>
        </w:rPr>
        <w:object w:dxaOrig="2560" w:dyaOrig="400">
          <v:shape id="_x0000_i1109" type="#_x0000_t75" style="width:128.25pt;height:20.25pt" o:ole="">
            <v:imagedata r:id="rId168" o:title=""/>
          </v:shape>
          <o:OLEObject Type="Embed" ProgID="Equation.DSMT4" ShapeID="_x0000_i1109" DrawAspect="Content" ObjectID="_1439374101" r:id="rId169"/>
        </w:object>
      </w:r>
    </w:p>
    <w:p w:rsidR="009C2437" w:rsidRDefault="009C2437" w:rsidP="00877F55">
      <w:pPr>
        <w:spacing w:line="360" w:lineRule="auto"/>
        <w:jc w:val="both"/>
        <w:rPr>
          <w:b/>
          <w:u w:val="single"/>
        </w:rPr>
      </w:pPr>
    </w:p>
    <w:p w:rsidR="00877F55" w:rsidRPr="00FA1519" w:rsidRDefault="00877F55" w:rsidP="00877F55">
      <w:pPr>
        <w:spacing w:line="360" w:lineRule="auto"/>
        <w:jc w:val="both"/>
      </w:pPr>
      <w:r w:rsidRPr="00877F55">
        <w:rPr>
          <w:b/>
          <w:u w:val="single"/>
        </w:rPr>
        <w:lastRenderedPageBreak/>
        <w:t xml:space="preserve">3.9 </w:t>
      </w:r>
      <w:r w:rsidRPr="00FA1519">
        <w:t>Να λύσετε και να παρουσιάσετε τις λύσεις των παρακάτω ανισώσεων στην ευθεία των ρητών</w:t>
      </w:r>
      <w:r>
        <w:t xml:space="preserve"> αριθμών. Ακολούθως να γράψετε το διάστημα που συναληθεύουν.</w:t>
      </w:r>
    </w:p>
    <w:p w:rsidR="0032185D" w:rsidRDefault="00616FAB" w:rsidP="0032185D">
      <w:r>
        <w:t xml:space="preserve">(α) </w:t>
      </w:r>
      <w:r w:rsidRPr="00616FAB">
        <w:rPr>
          <w:position w:val="-6"/>
        </w:rPr>
        <w:object w:dxaOrig="540" w:dyaOrig="279">
          <v:shape id="_x0000_i1110" type="#_x0000_t75" style="width:27pt;height:14.25pt" o:ole="">
            <v:imagedata r:id="rId170" o:title=""/>
          </v:shape>
          <o:OLEObject Type="Embed" ProgID="Equation.DSMT4" ShapeID="_x0000_i1110" DrawAspect="Content" ObjectID="_1439374102" r:id="rId171"/>
        </w:object>
      </w:r>
      <w:r>
        <w:t xml:space="preserve"> και </w:t>
      </w:r>
      <w:r w:rsidRPr="00616FAB">
        <w:rPr>
          <w:position w:val="-6"/>
        </w:rPr>
        <w:object w:dxaOrig="680" w:dyaOrig="279">
          <v:shape id="_x0000_i1111" type="#_x0000_t75" style="width:33.75pt;height:14.25pt" o:ole="">
            <v:imagedata r:id="rId172" o:title=""/>
          </v:shape>
          <o:OLEObject Type="Embed" ProgID="Equation.DSMT4" ShapeID="_x0000_i1111" DrawAspect="Content" ObjectID="_1439374103" r:id="rId173"/>
        </w:object>
      </w:r>
      <w:r>
        <w:tab/>
      </w:r>
      <w:r>
        <w:tab/>
        <w:t xml:space="preserve">(β) </w:t>
      </w:r>
      <w:r w:rsidR="00690522" w:rsidRPr="00690522">
        <w:rPr>
          <w:position w:val="-14"/>
        </w:rPr>
        <w:object w:dxaOrig="1960" w:dyaOrig="400">
          <v:shape id="_x0000_i1112" type="#_x0000_t75" style="width:98.25pt;height:20.25pt" o:ole="">
            <v:imagedata r:id="rId174" o:title=""/>
          </v:shape>
          <o:OLEObject Type="Embed" ProgID="Equation.DSMT4" ShapeID="_x0000_i1112" DrawAspect="Content" ObjectID="_1439374104" r:id="rId175"/>
        </w:object>
      </w:r>
      <w:r w:rsidR="00690522">
        <w:t xml:space="preserve"> και </w:t>
      </w:r>
      <w:r w:rsidR="00690522" w:rsidRPr="00690522">
        <w:rPr>
          <w:position w:val="-14"/>
        </w:rPr>
        <w:object w:dxaOrig="1980" w:dyaOrig="400">
          <v:shape id="_x0000_i1113" type="#_x0000_t75" style="width:99pt;height:20.25pt" o:ole="">
            <v:imagedata r:id="rId176" o:title=""/>
          </v:shape>
          <o:OLEObject Type="Embed" ProgID="Equation.DSMT4" ShapeID="_x0000_i1113" DrawAspect="Content" ObjectID="_1439374105" r:id="rId177"/>
        </w:object>
      </w:r>
    </w:p>
    <w:p w:rsidR="00C92B0E" w:rsidRPr="00FA1519" w:rsidRDefault="00690522" w:rsidP="00C92B0E">
      <w:pPr>
        <w:jc w:val="both"/>
      </w:pPr>
      <w:r>
        <w:t xml:space="preserve">(γ) </w:t>
      </w:r>
      <w:r w:rsidR="00C92B0E" w:rsidRPr="00FA1519">
        <w:rPr>
          <w:position w:val="-6"/>
        </w:rPr>
        <w:object w:dxaOrig="1440" w:dyaOrig="279">
          <v:shape id="_x0000_i1114" type="#_x0000_t75" style="width:1in;height:14.25pt" o:ole="">
            <v:imagedata r:id="rId178" o:title=""/>
          </v:shape>
          <o:OLEObject Type="Embed" ProgID="Equation.DSMT4" ShapeID="_x0000_i1114" DrawAspect="Content" ObjectID="_1439374106" r:id="rId179"/>
        </w:object>
      </w:r>
      <w:r w:rsidR="00C92B0E">
        <w:t xml:space="preserve">   και   </w:t>
      </w:r>
      <w:r w:rsidR="00C92B0E" w:rsidRPr="00FA1519">
        <w:rPr>
          <w:position w:val="-24"/>
        </w:rPr>
        <w:object w:dxaOrig="1280" w:dyaOrig="620">
          <v:shape id="_x0000_i1115" type="#_x0000_t75" style="width:63.75pt;height:30.75pt" o:ole="">
            <v:imagedata r:id="rId180" o:title=""/>
          </v:shape>
          <o:OLEObject Type="Embed" ProgID="Equation.DSMT4" ShapeID="_x0000_i1115" DrawAspect="Content" ObjectID="_1439374107" r:id="rId181"/>
        </w:object>
      </w:r>
    </w:p>
    <w:p w:rsidR="004D7849" w:rsidRPr="004D7849" w:rsidRDefault="004D7849" w:rsidP="004D7849">
      <w:pPr>
        <w:spacing w:after="0" w:line="240" w:lineRule="auto"/>
        <w:jc w:val="both"/>
        <w:rPr>
          <w:rFonts w:eastAsia="Times New Roman"/>
          <w:szCs w:val="24"/>
          <w:u w:val="single"/>
          <w:lang w:eastAsia="el-GR"/>
        </w:rPr>
      </w:pPr>
      <w:r w:rsidRPr="004D7849">
        <w:rPr>
          <w:b/>
          <w:u w:val="single"/>
        </w:rPr>
        <w:t xml:space="preserve">3.10 </w:t>
      </w:r>
      <w:r w:rsidRPr="004D7849">
        <w:rPr>
          <w:rFonts w:eastAsia="Times New Roman"/>
          <w:b/>
          <w:szCs w:val="24"/>
          <w:lang w:eastAsia="el-GR"/>
        </w:rPr>
        <w:t xml:space="preserve">(α) </w:t>
      </w:r>
      <w:r w:rsidRPr="004D7849">
        <w:rPr>
          <w:rFonts w:eastAsia="Times New Roman"/>
          <w:szCs w:val="24"/>
          <w:lang w:eastAsia="el-GR"/>
        </w:rPr>
        <w:t xml:space="preserve">Να λύσετε τις πιο κάτω ανισώσεις και να παραστήσετε γραφικά τις λύσεις τους στον </w:t>
      </w:r>
      <w:r w:rsidRPr="004D7849">
        <w:rPr>
          <w:rFonts w:eastAsia="Times New Roman"/>
          <w:szCs w:val="24"/>
          <w:u w:val="single"/>
          <w:lang w:eastAsia="el-GR"/>
        </w:rPr>
        <w:t>ίδιο</w:t>
      </w:r>
      <w:r w:rsidRPr="004D7849">
        <w:rPr>
          <w:rFonts w:eastAsia="Times New Roman"/>
          <w:szCs w:val="24"/>
          <w:lang w:eastAsia="el-GR"/>
        </w:rPr>
        <w:t xml:space="preserve"> άξονα. </w:t>
      </w:r>
      <w:r w:rsidRPr="004D7849">
        <w:rPr>
          <w:rFonts w:eastAsia="Times New Roman"/>
          <w:b/>
          <w:szCs w:val="24"/>
          <w:lang w:eastAsia="el-GR"/>
        </w:rPr>
        <w:t>(β)</w:t>
      </w:r>
      <w:r w:rsidRPr="004D7849">
        <w:rPr>
          <w:rFonts w:eastAsia="Times New Roman"/>
          <w:szCs w:val="24"/>
          <w:lang w:eastAsia="el-GR"/>
        </w:rPr>
        <w:t xml:space="preserve"> Να σκιάσετε και να γράψετε το διάστημα στο οποίο αυτές συναληθεύουν και να αναφέρετε </w:t>
      </w:r>
      <w:r w:rsidRPr="004D7849">
        <w:rPr>
          <w:rFonts w:eastAsia="Times New Roman"/>
          <w:szCs w:val="24"/>
          <w:u w:val="single"/>
          <w:lang w:eastAsia="el-GR"/>
        </w:rPr>
        <w:t>3 κοινές τους λύσεις</w:t>
      </w:r>
      <w:r>
        <w:rPr>
          <w:rFonts w:eastAsia="Times New Roman"/>
          <w:szCs w:val="24"/>
          <w:lang w:eastAsia="el-GR"/>
        </w:rPr>
        <w:t>.</w:t>
      </w:r>
    </w:p>
    <w:p w:rsidR="0032185D" w:rsidRPr="004D7849" w:rsidRDefault="004D7849" w:rsidP="0032185D">
      <w:pPr>
        <w:rPr>
          <w:szCs w:val="24"/>
        </w:rPr>
      </w:pPr>
      <w:r w:rsidRPr="00690522">
        <w:rPr>
          <w:position w:val="-14"/>
        </w:rPr>
        <w:object w:dxaOrig="2520" w:dyaOrig="400">
          <v:shape id="_x0000_i1116" type="#_x0000_t75" style="width:126pt;height:20.25pt" o:ole="">
            <v:imagedata r:id="rId182" o:title=""/>
          </v:shape>
          <o:OLEObject Type="Embed" ProgID="Equation.DSMT4" ShapeID="_x0000_i1116" DrawAspect="Content" ObjectID="_1439374108" r:id="rId183"/>
        </w:object>
      </w:r>
      <w:r>
        <w:t xml:space="preserve">    και    </w:t>
      </w:r>
      <w:r w:rsidRPr="00FA1519">
        <w:rPr>
          <w:position w:val="-24"/>
        </w:rPr>
        <w:object w:dxaOrig="1540" w:dyaOrig="620">
          <v:shape id="_x0000_i1117" type="#_x0000_t75" style="width:77.25pt;height:30.75pt" o:ole="">
            <v:imagedata r:id="rId184" o:title=""/>
          </v:shape>
          <o:OLEObject Type="Embed" ProgID="Equation.DSMT4" ShapeID="_x0000_i1117" DrawAspect="Content" ObjectID="_1439374109" r:id="rId185"/>
        </w:object>
      </w:r>
      <w:r>
        <w:rPr>
          <w:szCs w:val="24"/>
        </w:rPr>
        <w:t>.</w:t>
      </w:r>
    </w:p>
    <w:p w:rsidR="009C2437" w:rsidRDefault="009C2437" w:rsidP="00BF1CD5">
      <w:pPr>
        <w:pStyle w:val="NoSpacing"/>
        <w:jc w:val="both"/>
      </w:pPr>
      <w:r w:rsidRPr="009C2437">
        <w:rPr>
          <w:b/>
          <w:u w:val="single"/>
        </w:rPr>
        <w:t>3.11</w:t>
      </w:r>
      <w:r>
        <w:rPr>
          <w:b/>
          <w:u w:val="single"/>
        </w:rPr>
        <w:t xml:space="preserve"> </w:t>
      </w:r>
      <w:r>
        <w:t>Να επιλύσετε τους πιο κάτω τύπους ως προς τη μεταβλητή που σημειώνεται μέσα στην παρένθεση.</w:t>
      </w:r>
    </w:p>
    <w:p w:rsidR="009C2437" w:rsidRPr="00DC01B7" w:rsidRDefault="009C2437" w:rsidP="00BF1CD5">
      <w:pPr>
        <w:pStyle w:val="NoSpacing"/>
        <w:jc w:val="both"/>
      </w:pPr>
      <w:r>
        <w:t xml:space="preserve">(α) </w:t>
      </w:r>
      <w:r w:rsidRPr="00F73AF6">
        <w:rPr>
          <w:position w:val="-10"/>
        </w:rPr>
        <w:object w:dxaOrig="1060" w:dyaOrig="320">
          <v:shape id="_x0000_i1118" type="#_x0000_t75" style="width:53.25pt;height:15.75pt" o:ole="">
            <v:imagedata r:id="rId186" o:title=""/>
          </v:shape>
          <o:OLEObject Type="Embed" ProgID="Equation.DSMT4" ShapeID="_x0000_i1118" DrawAspect="Content" ObjectID="_1439374110" r:id="rId187"/>
        </w:object>
      </w:r>
      <w:r>
        <w:tab/>
      </w:r>
      <w:r>
        <w:tab/>
        <w:t>(</w:t>
      </w:r>
      <w:r>
        <w:rPr>
          <w:lang w:val="en-US"/>
        </w:rPr>
        <w:t>x</w:t>
      </w:r>
      <w:r>
        <w:t>)</w:t>
      </w:r>
      <w:r>
        <w:tab/>
      </w:r>
      <w:r>
        <w:tab/>
      </w:r>
      <w:r w:rsidRPr="00DC01B7">
        <w:t>(</w:t>
      </w:r>
      <w:r>
        <w:t>β</w:t>
      </w:r>
      <w:r w:rsidRPr="00DC01B7">
        <w:t xml:space="preserve">) </w:t>
      </w:r>
      <w:r w:rsidRPr="00FA1519">
        <w:rPr>
          <w:position w:val="-6"/>
        </w:rPr>
        <w:object w:dxaOrig="1520" w:dyaOrig="320">
          <v:shape id="_x0000_i1119" type="#_x0000_t75" style="width:75.75pt;height:15.75pt" o:ole="">
            <v:imagedata r:id="rId188" o:title=""/>
          </v:shape>
          <o:OLEObject Type="Embed" ProgID="Equation.DSMT4" ShapeID="_x0000_i1119" DrawAspect="Content" ObjectID="_1439374111" r:id="rId189"/>
        </w:object>
      </w:r>
      <w:r>
        <w:tab/>
        <w:t>(λ)</w:t>
      </w:r>
    </w:p>
    <w:p w:rsidR="009C2437" w:rsidRDefault="009C2437" w:rsidP="00BF1CD5">
      <w:pPr>
        <w:pStyle w:val="NoSpacing"/>
        <w:jc w:val="both"/>
      </w:pPr>
      <w:r>
        <w:t xml:space="preserve">(γ) </w:t>
      </w:r>
      <w:r w:rsidRPr="00F73AF6">
        <w:rPr>
          <w:position w:val="-28"/>
        </w:rPr>
        <w:object w:dxaOrig="1359" w:dyaOrig="680">
          <v:shape id="_x0000_i1120" type="#_x0000_t75" style="width:68.25pt;height:33.75pt" o:ole="">
            <v:imagedata r:id="rId190" o:title=""/>
          </v:shape>
          <o:OLEObject Type="Embed" ProgID="Equation.DSMT4" ShapeID="_x0000_i1120" DrawAspect="Content" ObjectID="_1439374112" r:id="rId191"/>
        </w:object>
      </w:r>
      <w:r>
        <w:tab/>
        <w:t>(</w:t>
      </w:r>
      <w:r>
        <w:rPr>
          <w:lang w:val="en-US"/>
        </w:rPr>
        <w:t>x</w:t>
      </w:r>
      <w:r>
        <w:t>)</w:t>
      </w:r>
      <w:r>
        <w:tab/>
      </w:r>
      <w:r>
        <w:tab/>
        <w:t>(δ) Ψ = αχ + β   (χ)</w:t>
      </w:r>
      <w:r>
        <w:tab/>
      </w:r>
      <w:r>
        <w:tab/>
        <w:t>(ε) Τ=</w:t>
      </w:r>
      <w:r w:rsidRPr="00285213">
        <w:rPr>
          <w:position w:val="-24"/>
        </w:rPr>
        <w:object w:dxaOrig="620" w:dyaOrig="620">
          <v:shape id="_x0000_i1121" type="#_x0000_t75" style="width:30.75pt;height:30.75pt" o:ole="">
            <v:imagedata r:id="rId192" o:title=""/>
          </v:shape>
          <o:OLEObject Type="Embed" ProgID="Equation.3" ShapeID="_x0000_i1121" DrawAspect="Content" ObjectID="_1439374113" r:id="rId193"/>
        </w:object>
      </w:r>
      <w:r>
        <w:t xml:space="preserve">    (Ε)</w:t>
      </w:r>
    </w:p>
    <w:p w:rsidR="00BF1CD5" w:rsidRDefault="00BF1CD5" w:rsidP="00BF1CD5">
      <w:pPr>
        <w:spacing w:line="360" w:lineRule="auto"/>
        <w:jc w:val="both"/>
      </w:pPr>
      <w:r w:rsidRPr="00BF1CD5">
        <w:rPr>
          <w:b/>
          <w:u w:val="single"/>
        </w:rPr>
        <w:t>3.12</w:t>
      </w:r>
      <w:r>
        <w:rPr>
          <w:b/>
          <w:u w:val="single"/>
        </w:rPr>
        <w:t xml:space="preserve"> </w:t>
      </w:r>
      <w:r>
        <w:t>Η αντοχή μιας γέφυρας είναι 8 τόνοι, δηλαδή για βάρος 8 τόνων και πάνω η γέφυρα καταρρέει. Ένα φορτηγό βάρους 2 τόνων είναι φορτωμένο με σωλήνες που ο καθένας ζυγίζει 200</w:t>
      </w:r>
      <w:r w:rsidRPr="00533CE1">
        <w:t xml:space="preserve"> </w:t>
      </w:r>
      <w:r>
        <w:rPr>
          <w:lang w:val="en-US"/>
        </w:rPr>
        <w:t>kg</w:t>
      </w:r>
      <w:r w:rsidRPr="00533CE1">
        <w:t xml:space="preserve">. </w:t>
      </w:r>
      <w:r>
        <w:t>Πόσους το πολύ σωλήνες μπορεί να μεταφέρει το φορτηγό ώστε να περάσει με ασφάλεια; (1 τόνος = 1000</w:t>
      </w:r>
      <w:r w:rsidRPr="00B545A9">
        <w:t xml:space="preserve"> </w:t>
      </w:r>
      <w:r>
        <w:rPr>
          <w:lang w:val="en-US"/>
        </w:rPr>
        <w:t>kg</w:t>
      </w:r>
      <w:r>
        <w:t>). Να λυθεί με τη χρήση ανίσωσης.</w:t>
      </w:r>
    </w:p>
    <w:p w:rsidR="009C2437" w:rsidRDefault="00BF1CD5" w:rsidP="00BF1CD5">
      <w:pPr>
        <w:jc w:val="both"/>
      </w:pPr>
      <w:r>
        <w:rPr>
          <w:b/>
          <w:u w:val="single"/>
        </w:rPr>
        <w:t xml:space="preserve">3.13 </w:t>
      </w:r>
      <w:r>
        <w:t>Η μηνιαία κάρτα διαδρομών στις αστικές συγκοινωνίες μιας πόλης κοστίζει €8.  μια διαδρομή χωρίς κάρτα κοστίζει 30 σεντς. Πόσες διαδρομές το μήνα πρέπει να κάνει κάποιος για να τον συμφέρει η αγορά της κάρτας.</w:t>
      </w:r>
    </w:p>
    <w:p w:rsidR="009C2437" w:rsidRPr="00BF1CD5" w:rsidRDefault="00BF1CD5" w:rsidP="009C2437">
      <w:pPr>
        <w:jc w:val="both"/>
        <w:rPr>
          <w:b/>
          <w:u w:val="single"/>
        </w:rPr>
      </w:pPr>
      <w:r w:rsidRPr="00BF1CD5">
        <w:rPr>
          <w:b/>
          <w:u w:val="single"/>
        </w:rPr>
        <w:t>3.14</w:t>
      </w:r>
      <w:r>
        <w:rPr>
          <w:b/>
          <w:u w:val="single"/>
        </w:rPr>
        <w:t xml:space="preserve"> </w:t>
      </w:r>
      <w:r>
        <w:t>Να βρείτε το μικρότερο ακέραιο αριθμό που το διπλάσιο του μειωμένο κατά 5 είναι μεγαλύτερο του 8.</w:t>
      </w:r>
    </w:p>
    <w:p w:rsidR="00262692" w:rsidRDefault="00262692" w:rsidP="00262692">
      <w:pPr>
        <w:spacing w:line="360" w:lineRule="auto"/>
        <w:jc w:val="both"/>
      </w:pPr>
      <w:r>
        <w:rPr>
          <w:b/>
          <w:u w:val="single"/>
        </w:rPr>
        <w:t xml:space="preserve">3.15 </w:t>
      </w:r>
      <w:r>
        <w:t xml:space="preserve">Να βρείτε για ποιες τιμές του αριθμού α, η ανίσωση  </w:t>
      </w:r>
      <w:r w:rsidRPr="004A6AFF">
        <w:rPr>
          <w:position w:val="-14"/>
        </w:rPr>
        <w:object w:dxaOrig="2120" w:dyaOrig="400">
          <v:shape id="_x0000_i1122" type="#_x0000_t75" style="width:105.75pt;height:20.25pt" o:ole="">
            <v:imagedata r:id="rId194" o:title=""/>
          </v:shape>
          <o:OLEObject Type="Embed" ProgID="Equation.DSMT4" ShapeID="_x0000_i1122" DrawAspect="Content" ObjectID="_1439374114" r:id="rId195"/>
        </w:object>
      </w:r>
      <w:r>
        <w:t xml:space="preserve"> έχει λύση τον αριθμό </w:t>
      </w:r>
      <w:r w:rsidRPr="00FA1519">
        <w:rPr>
          <w:position w:val="-6"/>
        </w:rPr>
        <w:object w:dxaOrig="560" w:dyaOrig="279">
          <v:shape id="_x0000_i1123" type="#_x0000_t75" style="width:27.75pt;height:14.25pt" o:ole="">
            <v:imagedata r:id="rId196" o:title=""/>
          </v:shape>
          <o:OLEObject Type="Embed" ProgID="Equation.DSMT4" ShapeID="_x0000_i1123" DrawAspect="Content" ObjectID="_1439374115" r:id="rId197"/>
        </w:object>
      </w:r>
      <w:r>
        <w:t>.</w:t>
      </w:r>
    </w:p>
    <w:p w:rsidR="0032185D" w:rsidRDefault="0086412B" w:rsidP="0032185D">
      <w:pPr>
        <w:rPr>
          <w:b/>
          <w:u w:val="single"/>
        </w:rPr>
      </w:pPr>
      <w:r>
        <w:rPr>
          <w:b/>
          <w:u w:val="single"/>
        </w:rPr>
        <w:t>ΚΕΦΑΛΑΙΟ 4: ΓΕΩΜΕΤΡΙΑ Ι</w:t>
      </w:r>
    </w:p>
    <w:p w:rsidR="004F148F" w:rsidRPr="004F148F" w:rsidRDefault="003E76AA" w:rsidP="0032185D">
      <w:r>
        <w:rPr>
          <w:b/>
          <w:noProof/>
          <w:u w:val="single"/>
          <w:lang w:eastAsia="el-GR"/>
        </w:rPr>
        <w:drawing>
          <wp:anchor distT="0" distB="0" distL="114300" distR="114300" simplePos="0" relativeHeight="251666432" behindDoc="1" locked="0" layoutInCell="1" allowOverlap="1">
            <wp:simplePos x="0" y="0"/>
            <wp:positionH relativeFrom="column">
              <wp:posOffset>3333750</wp:posOffset>
            </wp:positionH>
            <wp:positionV relativeFrom="paragraph">
              <wp:posOffset>176530</wp:posOffset>
            </wp:positionV>
            <wp:extent cx="2209800" cy="2190750"/>
            <wp:effectExtent l="19050" t="0" r="0" b="0"/>
            <wp:wrapNone/>
            <wp:docPr id="1126" name="Picture 1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6"/>
                    <pic:cNvPicPr>
                      <a:picLocks noChangeAspect="1" noChangeArrowheads="1"/>
                    </pic:cNvPicPr>
                  </pic:nvPicPr>
                  <pic:blipFill>
                    <a:blip r:embed="rId198" cstate="print"/>
                    <a:srcRect/>
                    <a:stretch>
                      <a:fillRect/>
                    </a:stretch>
                  </pic:blipFill>
                  <pic:spPr bwMode="auto">
                    <a:xfrm>
                      <a:off x="0" y="0"/>
                      <a:ext cx="2209800" cy="2190750"/>
                    </a:xfrm>
                    <a:prstGeom prst="rect">
                      <a:avLst/>
                    </a:prstGeom>
                    <a:noFill/>
                    <a:ln w="9525">
                      <a:noFill/>
                      <a:miter lim="800000"/>
                      <a:headEnd/>
                      <a:tailEnd/>
                    </a:ln>
                  </pic:spPr>
                </pic:pic>
              </a:graphicData>
            </a:graphic>
          </wp:anchor>
        </w:drawing>
      </w:r>
      <w:r w:rsidR="0029132E">
        <w:rPr>
          <w:b/>
          <w:noProof/>
          <w:u w:val="single"/>
          <w:lang w:eastAsia="el-GR"/>
        </w:rPr>
        <w:drawing>
          <wp:anchor distT="0" distB="0" distL="114300" distR="114300" simplePos="0" relativeHeight="251665408" behindDoc="1" locked="0" layoutInCell="1" allowOverlap="1">
            <wp:simplePos x="0" y="0"/>
            <wp:positionH relativeFrom="column">
              <wp:posOffset>-361950</wp:posOffset>
            </wp:positionH>
            <wp:positionV relativeFrom="paragraph">
              <wp:posOffset>357505</wp:posOffset>
            </wp:positionV>
            <wp:extent cx="3143250" cy="1657350"/>
            <wp:effectExtent l="19050" t="0" r="0" b="0"/>
            <wp:wrapNone/>
            <wp:docPr id="1107" name="Picture 1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7"/>
                    <pic:cNvPicPr>
                      <a:picLocks noChangeAspect="1" noChangeArrowheads="1"/>
                    </pic:cNvPicPr>
                  </pic:nvPicPr>
                  <pic:blipFill>
                    <a:blip r:embed="rId199" cstate="print"/>
                    <a:srcRect/>
                    <a:stretch>
                      <a:fillRect/>
                    </a:stretch>
                  </pic:blipFill>
                  <pic:spPr bwMode="auto">
                    <a:xfrm>
                      <a:off x="0" y="0"/>
                      <a:ext cx="3143250" cy="1657350"/>
                    </a:xfrm>
                    <a:prstGeom prst="rect">
                      <a:avLst/>
                    </a:prstGeom>
                    <a:noFill/>
                    <a:ln w="9525">
                      <a:noFill/>
                      <a:miter lim="800000"/>
                      <a:headEnd/>
                      <a:tailEnd/>
                    </a:ln>
                  </pic:spPr>
                </pic:pic>
              </a:graphicData>
            </a:graphic>
          </wp:anchor>
        </w:drawing>
      </w:r>
      <w:r w:rsidR="004F148F">
        <w:rPr>
          <w:b/>
          <w:u w:val="single"/>
        </w:rPr>
        <w:t>4.1</w:t>
      </w:r>
      <w:r w:rsidR="004F148F">
        <w:t xml:space="preserve"> Να αναγνωρίσετε τι στοιχείο του κάθε σχήματος είναι το ευθύγραμμο τμήμα ΑΔ και να υπολογίσετε κάθε φορά την τιμή του </w:t>
      </w:r>
      <w:r w:rsidR="004F148F">
        <w:rPr>
          <w:lang w:val="en-US"/>
        </w:rPr>
        <w:t>x</w:t>
      </w:r>
      <w:r w:rsidR="004F148F" w:rsidRPr="004F148F">
        <w:t>.</w:t>
      </w:r>
    </w:p>
    <w:p w:rsidR="004F148F" w:rsidRPr="004F148F" w:rsidRDefault="004F148F" w:rsidP="0032185D">
      <w:r>
        <w:t xml:space="preserve">(α) </w:t>
      </w:r>
      <w:r w:rsidR="0029132E">
        <w:tab/>
      </w:r>
      <w:r w:rsidR="0029132E">
        <w:tab/>
      </w:r>
      <w:r w:rsidR="0029132E">
        <w:tab/>
      </w:r>
      <w:r w:rsidR="0029132E">
        <w:tab/>
      </w:r>
      <w:r w:rsidR="0029132E">
        <w:tab/>
      </w:r>
      <w:r w:rsidR="0029132E">
        <w:tab/>
        <w:t xml:space="preserve">(β) </w:t>
      </w:r>
    </w:p>
    <w:p w:rsidR="004F148F" w:rsidRPr="00641B4D" w:rsidRDefault="004F148F" w:rsidP="0032185D"/>
    <w:p w:rsidR="004F148F" w:rsidRPr="00641B4D" w:rsidRDefault="004F148F" w:rsidP="0032185D"/>
    <w:p w:rsidR="004F148F" w:rsidRDefault="004E190D" w:rsidP="0032185D">
      <w:r>
        <w:rPr>
          <w:noProof/>
          <w:lang w:eastAsia="el-GR"/>
        </w:rPr>
        <w:lastRenderedPageBreak/>
        <w:drawing>
          <wp:anchor distT="0" distB="0" distL="114300" distR="114300" simplePos="0" relativeHeight="251667456" behindDoc="1" locked="0" layoutInCell="1" allowOverlap="1">
            <wp:simplePos x="0" y="0"/>
            <wp:positionH relativeFrom="column">
              <wp:posOffset>70572</wp:posOffset>
            </wp:positionH>
            <wp:positionV relativeFrom="paragraph">
              <wp:posOffset>-762000</wp:posOffset>
            </wp:positionV>
            <wp:extent cx="2657475" cy="2162175"/>
            <wp:effectExtent l="19050" t="0" r="9525" b="0"/>
            <wp:wrapNone/>
            <wp:docPr id="1127" name="Picture 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
                    <pic:cNvPicPr>
                      <a:picLocks noChangeAspect="1" noChangeArrowheads="1"/>
                    </pic:cNvPicPr>
                  </pic:nvPicPr>
                  <pic:blipFill>
                    <a:blip r:embed="rId200" cstate="print"/>
                    <a:srcRect/>
                    <a:stretch>
                      <a:fillRect/>
                    </a:stretch>
                  </pic:blipFill>
                  <pic:spPr bwMode="auto">
                    <a:xfrm>
                      <a:off x="0" y="0"/>
                      <a:ext cx="2657475" cy="2162175"/>
                    </a:xfrm>
                    <a:prstGeom prst="rect">
                      <a:avLst/>
                    </a:prstGeom>
                    <a:noFill/>
                    <a:ln w="9525">
                      <a:noFill/>
                      <a:miter lim="800000"/>
                      <a:headEnd/>
                      <a:tailEnd/>
                    </a:ln>
                  </pic:spPr>
                </pic:pic>
              </a:graphicData>
            </a:graphic>
          </wp:anchor>
        </w:drawing>
      </w:r>
      <w:r>
        <w:rPr>
          <w:noProof/>
          <w:lang w:eastAsia="el-GR"/>
        </w:rPr>
        <w:drawing>
          <wp:anchor distT="0" distB="0" distL="114300" distR="114300" simplePos="0" relativeHeight="251668480" behindDoc="1" locked="0" layoutInCell="1" allowOverlap="1">
            <wp:simplePos x="0" y="0"/>
            <wp:positionH relativeFrom="column">
              <wp:posOffset>2781300</wp:posOffset>
            </wp:positionH>
            <wp:positionV relativeFrom="paragraph">
              <wp:posOffset>-762000</wp:posOffset>
            </wp:positionV>
            <wp:extent cx="2333625" cy="2295525"/>
            <wp:effectExtent l="19050" t="0" r="9525" b="0"/>
            <wp:wrapNone/>
            <wp:docPr id="1128" name="Picture 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
                    <pic:cNvPicPr>
                      <a:picLocks noChangeAspect="1" noChangeArrowheads="1"/>
                    </pic:cNvPicPr>
                  </pic:nvPicPr>
                  <pic:blipFill>
                    <a:blip r:embed="rId201" cstate="print"/>
                    <a:srcRect/>
                    <a:stretch>
                      <a:fillRect/>
                    </a:stretch>
                  </pic:blipFill>
                  <pic:spPr bwMode="auto">
                    <a:xfrm>
                      <a:off x="0" y="0"/>
                      <a:ext cx="2333625" cy="2295525"/>
                    </a:xfrm>
                    <a:prstGeom prst="rect">
                      <a:avLst/>
                    </a:prstGeom>
                    <a:noFill/>
                    <a:ln w="9525">
                      <a:noFill/>
                      <a:miter lim="800000"/>
                      <a:headEnd/>
                      <a:tailEnd/>
                    </a:ln>
                  </pic:spPr>
                </pic:pic>
              </a:graphicData>
            </a:graphic>
          </wp:anchor>
        </w:drawing>
      </w:r>
      <w:r w:rsidR="001D122F">
        <w:t xml:space="preserve">(γ) </w:t>
      </w:r>
      <w:r w:rsidR="002D2921">
        <w:tab/>
      </w:r>
      <w:r w:rsidR="002D2921">
        <w:tab/>
      </w:r>
      <w:r w:rsidR="002D2921">
        <w:tab/>
      </w:r>
      <w:r w:rsidR="002D2921">
        <w:tab/>
      </w:r>
      <w:r w:rsidR="002D2921">
        <w:tab/>
      </w:r>
      <w:r w:rsidR="002D2921">
        <w:tab/>
        <w:t xml:space="preserve">(δ) </w:t>
      </w:r>
    </w:p>
    <w:p w:rsidR="0029132E" w:rsidRDefault="0029132E" w:rsidP="0032185D"/>
    <w:p w:rsidR="0029132E" w:rsidRDefault="0029132E" w:rsidP="0032185D"/>
    <w:p w:rsidR="0029132E" w:rsidRDefault="0029132E" w:rsidP="0032185D"/>
    <w:p w:rsidR="004E190D" w:rsidRPr="0029132E" w:rsidRDefault="004E190D" w:rsidP="0032185D"/>
    <w:p w:rsidR="00D72B9A" w:rsidRDefault="00EE1DE0" w:rsidP="00D72B9A">
      <w:pPr>
        <w:jc w:val="both"/>
      </w:pPr>
      <w:r>
        <w:rPr>
          <w:b/>
          <w:noProof/>
          <w:u w:val="single"/>
          <w:lang w:eastAsia="el-GR"/>
        </w:rPr>
        <w:drawing>
          <wp:anchor distT="0" distB="0" distL="114300" distR="114300" simplePos="0" relativeHeight="251660288" behindDoc="1" locked="0" layoutInCell="1" allowOverlap="1">
            <wp:simplePos x="0" y="0"/>
            <wp:positionH relativeFrom="column">
              <wp:posOffset>66675</wp:posOffset>
            </wp:positionH>
            <wp:positionV relativeFrom="paragraph">
              <wp:posOffset>262255</wp:posOffset>
            </wp:positionV>
            <wp:extent cx="2609850" cy="15621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2" cstate="print"/>
                    <a:srcRect l="7474" t="6290" r="4982" b="10660"/>
                    <a:stretch>
                      <a:fillRect/>
                    </a:stretch>
                  </pic:blipFill>
                  <pic:spPr bwMode="auto">
                    <a:xfrm>
                      <a:off x="0" y="0"/>
                      <a:ext cx="2609850" cy="1562100"/>
                    </a:xfrm>
                    <a:prstGeom prst="rect">
                      <a:avLst/>
                    </a:prstGeom>
                    <a:noFill/>
                    <a:ln w="9525">
                      <a:noFill/>
                      <a:miter lim="800000"/>
                      <a:headEnd/>
                      <a:tailEnd/>
                    </a:ln>
                  </pic:spPr>
                </pic:pic>
              </a:graphicData>
            </a:graphic>
          </wp:anchor>
        </w:drawing>
      </w:r>
      <w:r>
        <w:rPr>
          <w:b/>
          <w:noProof/>
          <w:u w:val="single"/>
          <w:lang w:eastAsia="el-GR"/>
        </w:rPr>
        <w:drawing>
          <wp:anchor distT="0" distB="0" distL="114300" distR="114300" simplePos="0" relativeHeight="251661312" behindDoc="1" locked="0" layoutInCell="1" allowOverlap="1">
            <wp:simplePos x="0" y="0"/>
            <wp:positionH relativeFrom="column">
              <wp:posOffset>3067050</wp:posOffset>
            </wp:positionH>
            <wp:positionV relativeFrom="paragraph">
              <wp:posOffset>319405</wp:posOffset>
            </wp:positionV>
            <wp:extent cx="2552700" cy="158115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3" cstate="print"/>
                    <a:srcRect l="5051" t="7875" r="8369" b="7913"/>
                    <a:stretch>
                      <a:fillRect/>
                    </a:stretch>
                  </pic:blipFill>
                  <pic:spPr bwMode="auto">
                    <a:xfrm>
                      <a:off x="0" y="0"/>
                      <a:ext cx="2552700" cy="1581150"/>
                    </a:xfrm>
                    <a:prstGeom prst="rect">
                      <a:avLst/>
                    </a:prstGeom>
                    <a:noFill/>
                    <a:ln w="9525">
                      <a:noFill/>
                      <a:miter lim="800000"/>
                      <a:headEnd/>
                      <a:tailEnd/>
                    </a:ln>
                  </pic:spPr>
                </pic:pic>
              </a:graphicData>
            </a:graphic>
          </wp:anchor>
        </w:drawing>
      </w:r>
      <w:r w:rsidR="00D72B9A" w:rsidRPr="00D72B9A">
        <w:rPr>
          <w:b/>
          <w:u w:val="single"/>
        </w:rPr>
        <w:t xml:space="preserve">4.2 </w:t>
      </w:r>
      <w:r w:rsidR="00D72B9A">
        <w:t>Να υπολογίσετε σε κάθε περίπτωση την τιμή των αγνώστων δικαιολογώντας τις απαντήσεις σας.</w:t>
      </w:r>
    </w:p>
    <w:p w:rsidR="00D72B9A" w:rsidRDefault="00D72B9A" w:rsidP="00D72B9A">
      <w:pPr>
        <w:jc w:val="both"/>
      </w:pPr>
      <w:r>
        <w:t xml:space="preserve">(α) </w:t>
      </w:r>
      <w:r>
        <w:tab/>
      </w:r>
      <w:r>
        <w:tab/>
      </w:r>
      <w:r>
        <w:tab/>
      </w:r>
      <w:r>
        <w:tab/>
      </w:r>
      <w:r>
        <w:tab/>
      </w:r>
      <w:r>
        <w:tab/>
        <w:t xml:space="preserve">      (β)       </w:t>
      </w:r>
    </w:p>
    <w:p w:rsidR="00D72B9A" w:rsidRDefault="00D72B9A" w:rsidP="00D72B9A">
      <w:pPr>
        <w:jc w:val="both"/>
      </w:pPr>
    </w:p>
    <w:p w:rsidR="00D72B9A" w:rsidRDefault="00D72B9A" w:rsidP="00D72B9A">
      <w:pPr>
        <w:jc w:val="both"/>
      </w:pPr>
    </w:p>
    <w:p w:rsidR="00EE1DE0" w:rsidRDefault="00EE1DE0" w:rsidP="00D72B9A">
      <w:pPr>
        <w:jc w:val="both"/>
      </w:pPr>
    </w:p>
    <w:p w:rsidR="00D72B9A" w:rsidRDefault="00EE1DE0" w:rsidP="00D72B9A">
      <w:pPr>
        <w:jc w:val="both"/>
      </w:pPr>
      <w:r>
        <w:rPr>
          <w:noProof/>
          <w:lang w:eastAsia="el-GR"/>
        </w:rPr>
        <w:drawing>
          <wp:anchor distT="0" distB="0" distL="114300" distR="114300" simplePos="0" relativeHeight="251664384" behindDoc="1" locked="0" layoutInCell="1" allowOverlap="1">
            <wp:simplePos x="0" y="0"/>
            <wp:positionH relativeFrom="column">
              <wp:posOffset>3067050</wp:posOffset>
            </wp:positionH>
            <wp:positionV relativeFrom="paragraph">
              <wp:posOffset>166370</wp:posOffset>
            </wp:positionV>
            <wp:extent cx="2047875" cy="1878965"/>
            <wp:effectExtent l="19050" t="0" r="9525"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4" cstate="print"/>
                    <a:srcRect/>
                    <a:stretch>
                      <a:fillRect/>
                    </a:stretch>
                  </pic:blipFill>
                  <pic:spPr bwMode="auto">
                    <a:xfrm>
                      <a:off x="0" y="0"/>
                      <a:ext cx="2047875" cy="1878965"/>
                    </a:xfrm>
                    <a:prstGeom prst="rect">
                      <a:avLst/>
                    </a:prstGeom>
                    <a:noFill/>
                    <a:ln w="9525">
                      <a:noFill/>
                      <a:miter lim="800000"/>
                      <a:headEnd/>
                      <a:tailEnd/>
                    </a:ln>
                  </pic:spPr>
                </pic:pic>
              </a:graphicData>
            </a:graphic>
          </wp:anchor>
        </w:drawing>
      </w:r>
      <w:r>
        <w:rPr>
          <w:noProof/>
          <w:lang w:eastAsia="el-GR"/>
        </w:rPr>
        <w:drawing>
          <wp:anchor distT="0" distB="0" distL="114300" distR="114300" simplePos="0" relativeHeight="251662336" behindDoc="1" locked="0" layoutInCell="1" allowOverlap="1">
            <wp:simplePos x="0" y="0"/>
            <wp:positionH relativeFrom="column">
              <wp:posOffset>66675</wp:posOffset>
            </wp:positionH>
            <wp:positionV relativeFrom="paragraph">
              <wp:posOffset>118745</wp:posOffset>
            </wp:positionV>
            <wp:extent cx="2657475" cy="1628775"/>
            <wp:effectExtent l="1905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5" cstate="print"/>
                    <a:srcRect t="3558"/>
                    <a:stretch>
                      <a:fillRect/>
                    </a:stretch>
                  </pic:blipFill>
                  <pic:spPr bwMode="auto">
                    <a:xfrm>
                      <a:off x="0" y="0"/>
                      <a:ext cx="2657475" cy="1628775"/>
                    </a:xfrm>
                    <a:prstGeom prst="rect">
                      <a:avLst/>
                    </a:prstGeom>
                    <a:noFill/>
                    <a:ln w="9525">
                      <a:noFill/>
                      <a:miter lim="800000"/>
                      <a:headEnd/>
                      <a:tailEnd/>
                    </a:ln>
                  </pic:spPr>
                </pic:pic>
              </a:graphicData>
            </a:graphic>
          </wp:anchor>
        </w:drawing>
      </w:r>
      <w:r w:rsidR="00D72B9A">
        <w:t xml:space="preserve">(γ) </w:t>
      </w:r>
      <w:r w:rsidR="00D72B9A">
        <w:tab/>
      </w:r>
      <w:r w:rsidR="00D72B9A">
        <w:tab/>
      </w:r>
      <w:r w:rsidR="00D72B9A">
        <w:tab/>
      </w:r>
      <w:r w:rsidR="00D72B9A">
        <w:tab/>
      </w:r>
      <w:r w:rsidR="00D72B9A">
        <w:tab/>
      </w:r>
      <w:r w:rsidR="00D72B9A">
        <w:tab/>
      </w:r>
      <w:r w:rsidR="00D72B9A">
        <w:tab/>
        <w:t>(δ) Δίδεται ότι ΖΛ=ΛΕ=ΖΕ.</w:t>
      </w:r>
    </w:p>
    <w:p w:rsidR="00D72B9A" w:rsidRDefault="00D72B9A" w:rsidP="00D72B9A">
      <w:pPr>
        <w:jc w:val="both"/>
      </w:pPr>
    </w:p>
    <w:p w:rsidR="00D72B9A" w:rsidRDefault="00D72B9A" w:rsidP="00D72B9A">
      <w:pPr>
        <w:jc w:val="both"/>
      </w:pPr>
    </w:p>
    <w:p w:rsidR="00D72B9A" w:rsidRDefault="00D72B9A" w:rsidP="00D72B9A">
      <w:pPr>
        <w:jc w:val="both"/>
      </w:pPr>
    </w:p>
    <w:p w:rsidR="00D72B9A" w:rsidRDefault="00D72B9A" w:rsidP="00D72B9A">
      <w:pPr>
        <w:jc w:val="both"/>
      </w:pPr>
    </w:p>
    <w:p w:rsidR="00D72B9A" w:rsidRDefault="00D72B9A" w:rsidP="00D72B9A">
      <w:pPr>
        <w:jc w:val="both"/>
      </w:pPr>
    </w:p>
    <w:p w:rsidR="00D72B9A" w:rsidRPr="00B74976" w:rsidRDefault="00B74976" w:rsidP="00D72B9A">
      <w:pPr>
        <w:jc w:val="both"/>
        <w:rPr>
          <w:b/>
          <w:u w:val="single"/>
        </w:rPr>
      </w:pPr>
      <w:r>
        <w:rPr>
          <w:b/>
          <w:u w:val="single"/>
        </w:rPr>
        <w:t>ΚΕΦΑΛΑΙΟ 5: ΠΥΘΑΓΟΡΕΙΟ ΘΕΩΡΗΜΑ-ΠΡΑΓΜΑΤΙΚΟΙ ΑΡΙΘΜΟΙ</w:t>
      </w:r>
    </w:p>
    <w:p w:rsidR="00D72B9A" w:rsidRPr="00641B4D" w:rsidRDefault="00641B4D" w:rsidP="00D72B9A">
      <w:pPr>
        <w:jc w:val="both"/>
      </w:pPr>
      <w:r w:rsidRPr="00641B4D">
        <w:rPr>
          <w:b/>
          <w:u w:val="single"/>
        </w:rPr>
        <w:t>5.1</w:t>
      </w:r>
      <w:r>
        <w:rPr>
          <w:b/>
          <w:u w:val="single"/>
        </w:rPr>
        <w:t xml:space="preserve"> </w:t>
      </w:r>
      <w:r>
        <w:t>Να υπολογίσετε τις τιμές των παραστάσεων</w:t>
      </w:r>
    </w:p>
    <w:p w:rsidR="00641B4D" w:rsidRPr="00882C51" w:rsidRDefault="00641B4D" w:rsidP="00D72B9A">
      <w:pPr>
        <w:jc w:val="both"/>
      </w:pPr>
      <w:r w:rsidRPr="00882C51">
        <w:t>(α)</w:t>
      </w:r>
      <w:r w:rsidRPr="00882C51">
        <w:rPr>
          <w:position w:val="-8"/>
        </w:rPr>
        <w:object w:dxaOrig="720" w:dyaOrig="380">
          <v:shape id="_x0000_i1124" type="#_x0000_t75" style="width:36pt;height:18.75pt" o:ole="">
            <v:imagedata r:id="rId206" o:title=""/>
          </v:shape>
          <o:OLEObject Type="Embed" ProgID="Equation.DSMT4" ShapeID="_x0000_i1124" DrawAspect="Content" ObjectID="_1439374116" r:id="rId207"/>
        </w:object>
      </w:r>
      <w:r w:rsidRPr="00882C51">
        <w:tab/>
        <w:t xml:space="preserve">(β) </w:t>
      </w:r>
      <w:r w:rsidRPr="00882C51">
        <w:rPr>
          <w:position w:val="-6"/>
        </w:rPr>
        <w:object w:dxaOrig="720" w:dyaOrig="360">
          <v:shape id="_x0000_i1125" type="#_x0000_t75" style="width:36pt;height:18pt" o:ole="">
            <v:imagedata r:id="rId208" o:title=""/>
          </v:shape>
          <o:OLEObject Type="Embed" ProgID="Equation.DSMT4" ShapeID="_x0000_i1125" DrawAspect="Content" ObjectID="_1439374117" r:id="rId209"/>
        </w:object>
      </w:r>
      <w:r w:rsidRPr="00882C51">
        <w:tab/>
        <w:t xml:space="preserve">(γ) </w:t>
      </w:r>
      <w:r w:rsidRPr="00882C51">
        <w:rPr>
          <w:position w:val="-12"/>
        </w:rPr>
        <w:object w:dxaOrig="940" w:dyaOrig="420">
          <v:shape id="_x0000_i1126" type="#_x0000_t75" style="width:47.25pt;height:21pt" o:ole="">
            <v:imagedata r:id="rId210" o:title=""/>
          </v:shape>
          <o:OLEObject Type="Embed" ProgID="Equation.DSMT4" ShapeID="_x0000_i1126" DrawAspect="Content" ObjectID="_1439374118" r:id="rId211"/>
        </w:object>
      </w:r>
      <w:r w:rsidR="00EE6339" w:rsidRPr="00882C51">
        <w:tab/>
        <w:t xml:space="preserve">    </w:t>
      </w:r>
      <w:r w:rsidRPr="00882C51">
        <w:t xml:space="preserve">(δ) </w:t>
      </w:r>
      <w:r w:rsidRPr="00882C51">
        <w:rPr>
          <w:position w:val="-12"/>
        </w:rPr>
        <w:object w:dxaOrig="1080" w:dyaOrig="420">
          <v:shape id="_x0000_i1127" type="#_x0000_t75" style="width:54pt;height:21pt" o:ole="">
            <v:imagedata r:id="rId212" o:title=""/>
          </v:shape>
          <o:OLEObject Type="Embed" ProgID="Equation.DSMT4" ShapeID="_x0000_i1127" DrawAspect="Content" ObjectID="_1439374119" r:id="rId213"/>
        </w:object>
      </w:r>
      <w:r w:rsidR="00EE6339" w:rsidRPr="00882C51">
        <w:tab/>
        <w:t xml:space="preserve">(ε) </w:t>
      </w:r>
      <w:r w:rsidR="00EE6339" w:rsidRPr="00882C51">
        <w:rPr>
          <w:position w:val="-16"/>
        </w:rPr>
        <w:object w:dxaOrig="1020" w:dyaOrig="520">
          <v:shape id="_x0000_i1128" type="#_x0000_t75" style="width:51pt;height:26.25pt" o:ole="">
            <v:imagedata r:id="rId214" o:title=""/>
          </v:shape>
          <o:OLEObject Type="Embed" ProgID="Equation.DSMT4" ShapeID="_x0000_i1128" DrawAspect="Content" ObjectID="_1439374120" r:id="rId215"/>
        </w:object>
      </w:r>
    </w:p>
    <w:p w:rsidR="00D72B9A" w:rsidRPr="00882C51" w:rsidRDefault="00EE6339" w:rsidP="00D72B9A">
      <w:pPr>
        <w:jc w:val="both"/>
      </w:pPr>
      <w:r w:rsidRPr="00882C51">
        <w:t xml:space="preserve">(στ) </w:t>
      </w:r>
      <w:r w:rsidRPr="00882C51">
        <w:rPr>
          <w:position w:val="-8"/>
        </w:rPr>
        <w:object w:dxaOrig="1700" w:dyaOrig="380">
          <v:shape id="_x0000_i1129" type="#_x0000_t75" style="width:84.75pt;height:18.75pt" o:ole="">
            <v:imagedata r:id="rId216" o:title=""/>
          </v:shape>
          <o:OLEObject Type="Embed" ProgID="Equation.DSMT4" ShapeID="_x0000_i1129" DrawAspect="Content" ObjectID="_1439374121" r:id="rId217"/>
        </w:object>
      </w:r>
      <w:r w:rsidRPr="00882C51">
        <w:tab/>
      </w:r>
      <w:r w:rsidRPr="00882C51">
        <w:tab/>
        <w:t xml:space="preserve">(ζ) </w:t>
      </w:r>
      <w:r w:rsidRPr="00882C51">
        <w:rPr>
          <w:position w:val="-8"/>
        </w:rPr>
        <w:object w:dxaOrig="1080" w:dyaOrig="380">
          <v:shape id="_x0000_i1130" type="#_x0000_t75" style="width:54pt;height:18.75pt" o:ole="">
            <v:imagedata r:id="rId218" o:title=""/>
          </v:shape>
          <o:OLEObject Type="Embed" ProgID="Equation.DSMT4" ShapeID="_x0000_i1130" DrawAspect="Content" ObjectID="_1439374122" r:id="rId219"/>
        </w:object>
      </w:r>
      <w:r w:rsidRPr="00882C51">
        <w:tab/>
      </w:r>
      <w:r w:rsidRPr="00882C51">
        <w:tab/>
        <w:t xml:space="preserve">(η) </w:t>
      </w:r>
      <w:r w:rsidRPr="00882C51">
        <w:rPr>
          <w:position w:val="-10"/>
        </w:rPr>
        <w:object w:dxaOrig="980" w:dyaOrig="400">
          <v:shape id="_x0000_i1131" type="#_x0000_t75" style="width:48.75pt;height:20.25pt" o:ole="">
            <v:imagedata r:id="rId220" o:title=""/>
          </v:shape>
          <o:OLEObject Type="Embed" ProgID="Equation.DSMT4" ShapeID="_x0000_i1131" DrawAspect="Content" ObjectID="_1439374123" r:id="rId221"/>
        </w:object>
      </w:r>
      <w:r w:rsidRPr="00882C51">
        <w:tab/>
      </w:r>
      <w:r w:rsidRPr="00882C51">
        <w:tab/>
        <w:t xml:space="preserve">(θ) </w:t>
      </w:r>
      <w:r w:rsidRPr="00882C51">
        <w:rPr>
          <w:position w:val="-8"/>
        </w:rPr>
        <w:object w:dxaOrig="680" w:dyaOrig="400">
          <v:shape id="_x0000_i1132" type="#_x0000_t75" style="width:33.75pt;height:20.25pt" o:ole="">
            <v:imagedata r:id="rId222" o:title=""/>
          </v:shape>
          <o:OLEObject Type="Embed" ProgID="Equation.DSMT4" ShapeID="_x0000_i1132" DrawAspect="Content" ObjectID="_1439374124" r:id="rId223"/>
        </w:object>
      </w:r>
    </w:p>
    <w:p w:rsidR="00D72B9A" w:rsidRPr="00882C51" w:rsidRDefault="00EE6339" w:rsidP="00D72B9A">
      <w:pPr>
        <w:jc w:val="both"/>
      </w:pPr>
      <w:r w:rsidRPr="00882C51">
        <w:t xml:space="preserve">(ι) </w:t>
      </w:r>
      <w:r w:rsidRPr="00882C51">
        <w:rPr>
          <w:position w:val="-8"/>
        </w:rPr>
        <w:object w:dxaOrig="1500" w:dyaOrig="380">
          <v:shape id="_x0000_i1133" type="#_x0000_t75" style="width:75pt;height:18.75pt" o:ole="">
            <v:imagedata r:id="rId224" o:title=""/>
          </v:shape>
          <o:OLEObject Type="Embed" ProgID="Equation.DSMT4" ShapeID="_x0000_i1133" DrawAspect="Content" ObjectID="_1439374125" r:id="rId225"/>
        </w:object>
      </w:r>
      <w:r w:rsidRPr="00882C51">
        <w:tab/>
      </w:r>
      <w:r w:rsidRPr="00882C51">
        <w:tab/>
        <w:t xml:space="preserve">(κ) </w:t>
      </w:r>
      <w:r w:rsidRPr="00882C51">
        <w:rPr>
          <w:position w:val="-8"/>
        </w:rPr>
        <w:object w:dxaOrig="1320" w:dyaOrig="360">
          <v:shape id="_x0000_i1134" type="#_x0000_t75" style="width:66pt;height:18pt" o:ole="">
            <v:imagedata r:id="rId226" o:title=""/>
          </v:shape>
          <o:OLEObject Type="Embed" ProgID="Equation.DSMT4" ShapeID="_x0000_i1134" DrawAspect="Content" ObjectID="_1439374126" r:id="rId227"/>
        </w:object>
      </w:r>
      <w:r w:rsidRPr="00882C51">
        <w:tab/>
        <w:t xml:space="preserve">  (λ) </w:t>
      </w:r>
      <w:r w:rsidRPr="00882C51">
        <w:rPr>
          <w:position w:val="-16"/>
        </w:rPr>
        <w:object w:dxaOrig="2780" w:dyaOrig="520">
          <v:shape id="_x0000_i1135" type="#_x0000_t75" style="width:138.75pt;height:26.25pt" o:ole="">
            <v:imagedata r:id="rId228" o:title=""/>
          </v:shape>
          <o:OLEObject Type="Embed" ProgID="Equation.DSMT4" ShapeID="_x0000_i1135" DrawAspect="Content" ObjectID="_1439374127" r:id="rId229"/>
        </w:object>
      </w:r>
    </w:p>
    <w:p w:rsidR="007C52A1" w:rsidRPr="00882C51" w:rsidRDefault="00EE6339" w:rsidP="007C52A1">
      <w:pPr>
        <w:jc w:val="both"/>
        <w:rPr>
          <w:b/>
          <w:u w:val="single"/>
        </w:rPr>
      </w:pPr>
      <w:r w:rsidRPr="00882C51">
        <w:t xml:space="preserve">(μ) </w:t>
      </w:r>
      <w:r w:rsidRPr="00882C51">
        <w:rPr>
          <w:position w:val="-12"/>
        </w:rPr>
        <w:object w:dxaOrig="2420" w:dyaOrig="560">
          <v:shape id="_x0000_i1136" type="#_x0000_t75" style="width:120.75pt;height:27.75pt" o:ole="">
            <v:imagedata r:id="rId230" o:title=""/>
          </v:shape>
          <o:OLEObject Type="Embed" ProgID="Equation.DSMT4" ShapeID="_x0000_i1136" DrawAspect="Content" ObjectID="_1439374128" r:id="rId231"/>
        </w:object>
      </w:r>
      <w:r w:rsidRPr="00882C51">
        <w:tab/>
      </w:r>
      <w:r w:rsidRPr="00882C51">
        <w:tab/>
        <w:t xml:space="preserve">(ν) </w:t>
      </w:r>
      <w:r w:rsidRPr="00882C51">
        <w:rPr>
          <w:position w:val="-30"/>
        </w:rPr>
        <w:object w:dxaOrig="2799" w:dyaOrig="780">
          <v:shape id="_x0000_i1137" type="#_x0000_t75" style="width:140.25pt;height:39pt" o:ole="">
            <v:imagedata r:id="rId232" o:title=""/>
          </v:shape>
          <o:OLEObject Type="Embed" ProgID="Equation.DSMT4" ShapeID="_x0000_i1137" DrawAspect="Content" ObjectID="_1439374129" r:id="rId233"/>
        </w:object>
      </w:r>
      <w:r w:rsidRPr="00882C51">
        <w:tab/>
        <w:t xml:space="preserve">(ξ) </w:t>
      </w:r>
      <w:r w:rsidRPr="00882C51">
        <w:rPr>
          <w:position w:val="-62"/>
        </w:rPr>
        <w:object w:dxaOrig="760" w:dyaOrig="1359">
          <v:shape id="_x0000_i1138" type="#_x0000_t75" style="width:38.25pt;height:68.25pt" o:ole="">
            <v:imagedata r:id="rId234" o:title=""/>
          </v:shape>
          <o:OLEObject Type="Embed" ProgID="Equation.DSMT4" ShapeID="_x0000_i1138" DrawAspect="Content" ObjectID="_1439374130" r:id="rId235"/>
        </w:object>
      </w:r>
    </w:p>
    <w:p w:rsidR="00882C51" w:rsidRPr="00882C51" w:rsidRDefault="00882C51" w:rsidP="00882C51">
      <w:pPr>
        <w:tabs>
          <w:tab w:val="num" w:pos="0"/>
        </w:tabs>
        <w:spacing w:after="120" w:line="240" w:lineRule="auto"/>
        <w:jc w:val="both"/>
      </w:pPr>
      <w:r w:rsidRPr="00882C51">
        <w:rPr>
          <w:b/>
          <w:u w:val="single"/>
        </w:rPr>
        <w:lastRenderedPageBreak/>
        <w:t xml:space="preserve">5.2 </w:t>
      </w:r>
      <w:r w:rsidRPr="00882C51">
        <w:t>Να υπολογίσετε τους ακόλουθους άρρητους αριθμούς με ακρίβεια ακέραιας μονάδας (α)</w:t>
      </w:r>
      <w:r w:rsidRPr="00882C51">
        <w:rPr>
          <w:position w:val="-8"/>
        </w:rPr>
        <w:object w:dxaOrig="520" w:dyaOrig="380">
          <v:shape id="_x0000_i1139" type="#_x0000_t75" style="width:26.25pt;height:18.75pt" o:ole="">
            <v:imagedata r:id="rId236" o:title=""/>
          </v:shape>
          <o:OLEObject Type="Embed" ProgID="Equation.DSMT4" ShapeID="_x0000_i1139" DrawAspect="Content" ObjectID="_1439374131" r:id="rId237"/>
        </w:object>
      </w:r>
      <w:r w:rsidRPr="00882C51">
        <w:tab/>
      </w:r>
      <w:r w:rsidRPr="00882C51">
        <w:tab/>
        <w:t xml:space="preserve">(β)  </w:t>
      </w:r>
      <w:r w:rsidRPr="00882C51">
        <w:rPr>
          <w:position w:val="-8"/>
        </w:rPr>
        <w:object w:dxaOrig="520" w:dyaOrig="380">
          <v:shape id="_x0000_i1140" type="#_x0000_t75" style="width:26.25pt;height:18.75pt" o:ole="">
            <v:imagedata r:id="rId238" o:title=""/>
          </v:shape>
          <o:OLEObject Type="Embed" ProgID="Equation.DSMT4" ShapeID="_x0000_i1140" DrawAspect="Content" ObjectID="_1439374132" r:id="rId239"/>
        </w:object>
      </w:r>
    </w:p>
    <w:p w:rsidR="00882C51" w:rsidRPr="00882C51" w:rsidRDefault="00882C51" w:rsidP="00882C51">
      <w:pPr>
        <w:tabs>
          <w:tab w:val="num" w:pos="0"/>
        </w:tabs>
        <w:spacing w:after="0" w:line="240" w:lineRule="auto"/>
        <w:jc w:val="both"/>
        <w:rPr>
          <w:b/>
        </w:rPr>
      </w:pPr>
      <w:r w:rsidRPr="00882C51">
        <w:rPr>
          <w:b/>
          <w:u w:val="single"/>
        </w:rPr>
        <w:t>5.3</w:t>
      </w:r>
      <w:r>
        <w:rPr>
          <w:b/>
          <w:u w:val="single"/>
        </w:rPr>
        <w:t xml:space="preserve"> </w:t>
      </w:r>
      <w:r w:rsidRPr="00882C51">
        <w:t>Αν α=3 και β=27, να υπολογίσετε την ακόλουθη παράσταση:</w:t>
      </w:r>
      <w:r w:rsidRPr="00882C51">
        <w:rPr>
          <w:position w:val="-20"/>
        </w:rPr>
        <w:object w:dxaOrig="2840" w:dyaOrig="560">
          <v:shape id="_x0000_i1141" type="#_x0000_t75" style="width:141.75pt;height:27.75pt" o:ole="">
            <v:imagedata r:id="rId240" o:title=""/>
          </v:shape>
          <o:OLEObject Type="Embed" ProgID="Equation.DSMT4" ShapeID="_x0000_i1141" DrawAspect="Content" ObjectID="_1439374133" r:id="rId241"/>
        </w:object>
      </w:r>
    </w:p>
    <w:p w:rsidR="00462608" w:rsidRDefault="00462608" w:rsidP="00462608">
      <w:pPr>
        <w:jc w:val="both"/>
      </w:pPr>
      <w:r w:rsidRPr="00462608">
        <w:rPr>
          <w:b/>
          <w:u w:val="single"/>
        </w:rPr>
        <w:t>5.4</w:t>
      </w:r>
      <w:r>
        <w:rPr>
          <w:b/>
          <w:u w:val="single"/>
        </w:rPr>
        <w:t xml:space="preserve"> </w:t>
      </w:r>
      <w:r>
        <w:t xml:space="preserve">Να αποδείξετε ότι </w:t>
      </w:r>
      <w:r>
        <w:tab/>
      </w:r>
      <w:r>
        <w:tab/>
      </w:r>
      <w:r w:rsidRPr="00C114A6">
        <w:rPr>
          <w:position w:val="-28"/>
        </w:rPr>
        <w:object w:dxaOrig="1520" w:dyaOrig="720">
          <v:shape id="_x0000_i1142" type="#_x0000_t75" style="width:75.75pt;height:36pt" o:ole="">
            <v:imagedata r:id="rId242" o:title=""/>
          </v:shape>
          <o:OLEObject Type="Embed" ProgID="Equation.DSMT4" ShapeID="_x0000_i1142" DrawAspect="Content" ObjectID="_1439374134" r:id="rId243"/>
        </w:object>
      </w:r>
      <w:r>
        <w:t>.</w:t>
      </w:r>
    </w:p>
    <w:p w:rsidR="001A1501" w:rsidRDefault="001A1501" w:rsidP="001A1501">
      <w:pPr>
        <w:jc w:val="both"/>
      </w:pPr>
      <w:r w:rsidRPr="00462608">
        <w:rPr>
          <w:b/>
          <w:u w:val="single"/>
        </w:rPr>
        <w:t>5.</w:t>
      </w:r>
      <w:r>
        <w:rPr>
          <w:b/>
          <w:u w:val="single"/>
        </w:rPr>
        <w:t xml:space="preserve">5 </w:t>
      </w:r>
      <w:r>
        <w:t xml:space="preserve">Να ονομάσετε σε ποια από τα σύνολα </w:t>
      </w:r>
      <w:r>
        <w:rPr>
          <w:lang w:val="en-US"/>
        </w:rPr>
        <w:t>R</w:t>
      </w:r>
      <w:r w:rsidRPr="005014B0">
        <w:t xml:space="preserve">, </w:t>
      </w:r>
      <w:r>
        <w:rPr>
          <w:lang w:val="en-US"/>
        </w:rPr>
        <w:t>Q</w:t>
      </w:r>
      <w:r w:rsidRPr="005014B0">
        <w:t xml:space="preserve">, </w:t>
      </w:r>
      <w:r>
        <w:rPr>
          <w:lang w:val="en-US"/>
        </w:rPr>
        <w:t>R</w:t>
      </w:r>
      <w:r w:rsidRPr="005014B0">
        <w:t>-</w:t>
      </w:r>
      <w:r>
        <w:rPr>
          <w:lang w:val="en-US"/>
        </w:rPr>
        <w:t>Q</w:t>
      </w:r>
      <w:r w:rsidRPr="005014B0">
        <w:t xml:space="preserve">, </w:t>
      </w:r>
      <w:r>
        <w:rPr>
          <w:lang w:val="en-US"/>
        </w:rPr>
        <w:t>N</w:t>
      </w:r>
      <w:r w:rsidRPr="005014B0">
        <w:t xml:space="preserve"> </w:t>
      </w:r>
      <w:r>
        <w:t>ανήκει ο καθένας από τους αριθμούς (α) 7</w:t>
      </w:r>
      <w:r>
        <w:tab/>
      </w:r>
      <w:r>
        <w:tab/>
      </w:r>
      <w:r w:rsidRPr="00F144C3">
        <w:t>(</w:t>
      </w:r>
      <w:r>
        <w:t>β</w:t>
      </w:r>
      <w:r w:rsidRPr="00F144C3">
        <w:t xml:space="preserve">) </w:t>
      </w:r>
      <w:r w:rsidRPr="005014B0">
        <w:rPr>
          <w:position w:val="-6"/>
          <w:lang w:val="en-US"/>
        </w:rPr>
        <w:object w:dxaOrig="380" w:dyaOrig="340">
          <v:shape id="_x0000_i1143" type="#_x0000_t75" style="width:18.75pt;height:17.25pt" o:ole="">
            <v:imagedata r:id="rId244" o:title=""/>
          </v:shape>
          <o:OLEObject Type="Embed" ProgID="Equation.DSMT4" ShapeID="_x0000_i1143" DrawAspect="Content" ObjectID="_1439374135" r:id="rId245"/>
        </w:object>
      </w:r>
      <w:r>
        <w:tab/>
        <w:t xml:space="preserve">(γ) </w:t>
      </w:r>
      <w:r w:rsidRPr="00F144C3">
        <w:rPr>
          <w:position w:val="-10"/>
        </w:rPr>
        <w:object w:dxaOrig="380" w:dyaOrig="360">
          <v:shape id="_x0000_i1144" type="#_x0000_t75" style="width:18.75pt;height:18pt" o:ole="">
            <v:imagedata r:id="rId246" o:title=""/>
          </v:shape>
          <o:OLEObject Type="Embed" ProgID="Equation.DSMT4" ShapeID="_x0000_i1144" DrawAspect="Content" ObjectID="_1439374136" r:id="rId247"/>
        </w:object>
      </w:r>
    </w:p>
    <w:p w:rsidR="001A1501" w:rsidRDefault="001A1501" w:rsidP="001A1501">
      <w:pPr>
        <w:tabs>
          <w:tab w:val="num" w:pos="0"/>
        </w:tabs>
        <w:spacing w:after="0" w:line="240" w:lineRule="auto"/>
        <w:jc w:val="both"/>
      </w:pPr>
      <w:r w:rsidRPr="001A1501">
        <w:rPr>
          <w:b/>
          <w:u w:val="single"/>
        </w:rPr>
        <w:t xml:space="preserve">5.6 </w:t>
      </w:r>
      <w:r w:rsidRPr="001A1501">
        <w:t xml:space="preserve">Να τοποθετήσατε στον άξονα των πραγματικών αριθμών τους αριθμούς: </w:t>
      </w:r>
    </w:p>
    <w:p w:rsidR="001A1501" w:rsidRDefault="001A1501" w:rsidP="001A1501">
      <w:pPr>
        <w:tabs>
          <w:tab w:val="num" w:pos="0"/>
        </w:tabs>
        <w:spacing w:after="0" w:line="240" w:lineRule="auto"/>
        <w:jc w:val="both"/>
      </w:pPr>
      <w:r w:rsidRPr="001A1501">
        <w:rPr>
          <w:position w:val="-8"/>
        </w:rPr>
        <w:object w:dxaOrig="380" w:dyaOrig="380">
          <v:shape id="_x0000_i1145" type="#_x0000_t75" style="width:18.75pt;height:18.75pt" o:ole="">
            <v:imagedata r:id="rId248" o:title=""/>
          </v:shape>
          <o:OLEObject Type="Embed" ProgID="Equation.DSMT4" ShapeID="_x0000_i1145" DrawAspect="Content" ObjectID="_1439374137" r:id="rId249"/>
        </w:object>
      </w:r>
      <w:r w:rsidRPr="001A1501">
        <w:t>,</w:t>
      </w:r>
      <w:r w:rsidRPr="001A1501">
        <w:rPr>
          <w:position w:val="-8"/>
        </w:rPr>
        <w:object w:dxaOrig="380" w:dyaOrig="380">
          <v:shape id="_x0000_i1146" type="#_x0000_t75" style="width:18.75pt;height:18.75pt" o:ole="">
            <v:imagedata r:id="rId250" o:title=""/>
          </v:shape>
          <o:OLEObject Type="Embed" ProgID="Equation.DSMT4" ShapeID="_x0000_i1146" DrawAspect="Content" ObjectID="_1439374138" r:id="rId251"/>
        </w:object>
      </w:r>
      <w:r w:rsidRPr="001A1501">
        <w:t>,</w:t>
      </w:r>
      <w:r w:rsidRPr="001A1501">
        <w:rPr>
          <w:position w:val="-6"/>
        </w:rPr>
        <w:object w:dxaOrig="639" w:dyaOrig="360">
          <v:shape id="_x0000_i1147" type="#_x0000_t75" style="width:32.25pt;height:18pt" o:ole="">
            <v:imagedata r:id="rId252" o:title=""/>
          </v:shape>
          <o:OLEObject Type="Embed" ProgID="Equation.DSMT4" ShapeID="_x0000_i1147" DrawAspect="Content" ObjectID="_1439374139" r:id="rId253"/>
        </w:object>
      </w:r>
      <w:r w:rsidRPr="001A1501">
        <w:t>,</w:t>
      </w:r>
      <w:r w:rsidRPr="001A1501">
        <w:rPr>
          <w:position w:val="-8"/>
        </w:rPr>
        <w:object w:dxaOrig="499" w:dyaOrig="380">
          <v:shape id="_x0000_i1148" type="#_x0000_t75" style="width:24.75pt;height:18.75pt" o:ole="">
            <v:imagedata r:id="rId254" o:title=""/>
          </v:shape>
          <o:OLEObject Type="Embed" ProgID="Equation.DSMT4" ShapeID="_x0000_i1148" DrawAspect="Content" ObjectID="_1439374140" r:id="rId255"/>
        </w:object>
      </w:r>
      <w:r w:rsidRPr="001A1501">
        <w:t>,</w:t>
      </w:r>
      <w:r w:rsidRPr="001A1501">
        <w:rPr>
          <w:position w:val="-8"/>
        </w:rPr>
        <w:object w:dxaOrig="520" w:dyaOrig="380">
          <v:shape id="_x0000_i1149" type="#_x0000_t75" style="width:26.25pt;height:18.75pt" o:ole="">
            <v:imagedata r:id="rId256" o:title=""/>
          </v:shape>
          <o:OLEObject Type="Embed" ProgID="Equation.DSMT4" ShapeID="_x0000_i1149" DrawAspect="Content" ObjectID="_1439374141" r:id="rId257"/>
        </w:object>
      </w:r>
      <w:r w:rsidRPr="001A1501">
        <w:t>,</w:t>
      </w:r>
      <w:r w:rsidRPr="001A1501">
        <w:rPr>
          <w:position w:val="-8"/>
        </w:rPr>
        <w:object w:dxaOrig="520" w:dyaOrig="380">
          <v:shape id="_x0000_i1150" type="#_x0000_t75" style="width:26.25pt;height:18.75pt" o:ole="">
            <v:imagedata r:id="rId258" o:title=""/>
          </v:shape>
          <o:OLEObject Type="Embed" ProgID="Equation.DSMT4" ShapeID="_x0000_i1150" DrawAspect="Content" ObjectID="_1439374142" r:id="rId259"/>
        </w:object>
      </w:r>
    </w:p>
    <w:p w:rsidR="001A1501" w:rsidRDefault="00B574E3" w:rsidP="001A1501">
      <w:pPr>
        <w:tabs>
          <w:tab w:val="num" w:pos="0"/>
        </w:tabs>
        <w:spacing w:after="0" w:line="240" w:lineRule="auto"/>
        <w:jc w:val="both"/>
      </w:pPr>
      <w:r>
        <w:rPr>
          <w:b/>
          <w:noProof/>
          <w:u w:val="single"/>
          <w:lang w:eastAsia="el-GR"/>
        </w:rPr>
        <w:drawing>
          <wp:anchor distT="0" distB="0" distL="114300" distR="114300" simplePos="0" relativeHeight="251670528" behindDoc="1" locked="0" layoutInCell="1" allowOverlap="1">
            <wp:simplePos x="0" y="0"/>
            <wp:positionH relativeFrom="column">
              <wp:posOffset>2800350</wp:posOffset>
            </wp:positionH>
            <wp:positionV relativeFrom="paragraph">
              <wp:posOffset>134620</wp:posOffset>
            </wp:positionV>
            <wp:extent cx="1428750" cy="1438275"/>
            <wp:effectExtent l="19050" t="0" r="0" b="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60" cstate="print"/>
                    <a:srcRect/>
                    <a:stretch>
                      <a:fillRect/>
                    </a:stretch>
                  </pic:blipFill>
                  <pic:spPr bwMode="auto">
                    <a:xfrm>
                      <a:off x="0" y="0"/>
                      <a:ext cx="1428750" cy="1438275"/>
                    </a:xfrm>
                    <a:prstGeom prst="rect">
                      <a:avLst/>
                    </a:prstGeom>
                    <a:noFill/>
                    <a:ln w="9525">
                      <a:noFill/>
                      <a:miter lim="800000"/>
                      <a:headEnd/>
                      <a:tailEnd/>
                    </a:ln>
                  </pic:spPr>
                </pic:pic>
              </a:graphicData>
            </a:graphic>
          </wp:anchor>
        </w:drawing>
      </w:r>
      <w:r>
        <w:rPr>
          <w:b/>
          <w:noProof/>
          <w:u w:val="single"/>
          <w:lang w:eastAsia="el-GR"/>
        </w:rPr>
        <w:drawing>
          <wp:anchor distT="0" distB="0" distL="114300" distR="114300" simplePos="0" relativeHeight="251669504" behindDoc="1" locked="0" layoutInCell="1" allowOverlap="1">
            <wp:simplePos x="0" y="0"/>
            <wp:positionH relativeFrom="column">
              <wp:posOffset>-28575</wp:posOffset>
            </wp:positionH>
            <wp:positionV relativeFrom="paragraph">
              <wp:posOffset>58420</wp:posOffset>
            </wp:positionV>
            <wp:extent cx="2619375" cy="1057275"/>
            <wp:effectExtent l="0" t="0" r="0" b="0"/>
            <wp:wrapNone/>
            <wp:docPr id="171" name="Picture 171" descr="Or8ogwnio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Or8ogwnio1B"/>
                    <pic:cNvPicPr>
                      <a:picLocks noChangeAspect="1" noChangeArrowheads="1"/>
                    </pic:cNvPicPr>
                  </pic:nvPicPr>
                  <pic:blipFill>
                    <a:blip r:embed="rId261" cstate="print"/>
                    <a:srcRect/>
                    <a:stretch>
                      <a:fillRect/>
                    </a:stretch>
                  </pic:blipFill>
                  <pic:spPr bwMode="auto">
                    <a:xfrm>
                      <a:off x="0" y="0"/>
                      <a:ext cx="2619375" cy="1057275"/>
                    </a:xfrm>
                    <a:prstGeom prst="rect">
                      <a:avLst/>
                    </a:prstGeom>
                    <a:noFill/>
                    <a:ln w="9525">
                      <a:noFill/>
                      <a:miter lim="800000"/>
                      <a:headEnd/>
                      <a:tailEnd/>
                    </a:ln>
                  </pic:spPr>
                </pic:pic>
              </a:graphicData>
            </a:graphic>
          </wp:anchor>
        </w:drawing>
      </w:r>
      <w:r w:rsidR="001A1501" w:rsidRPr="001A1501">
        <w:rPr>
          <w:b/>
          <w:u w:val="single"/>
        </w:rPr>
        <w:t>5.</w:t>
      </w:r>
      <w:r w:rsidR="001A1501">
        <w:rPr>
          <w:b/>
          <w:u w:val="single"/>
        </w:rPr>
        <w:t xml:space="preserve">7 </w:t>
      </w:r>
      <w:r>
        <w:t>Να βρεθεί η άγνωστη πλευρά στα επόμενα τρίγωνα</w:t>
      </w:r>
    </w:p>
    <w:p w:rsidR="00B574E3" w:rsidRPr="00B574E3" w:rsidRDefault="00B574E3" w:rsidP="001A1501">
      <w:pPr>
        <w:tabs>
          <w:tab w:val="num" w:pos="0"/>
        </w:tabs>
        <w:spacing w:after="0" w:line="240" w:lineRule="auto"/>
        <w:jc w:val="both"/>
      </w:pPr>
      <w:r>
        <w:t xml:space="preserve">(α) </w:t>
      </w:r>
      <w:r>
        <w:tab/>
      </w:r>
      <w:r>
        <w:tab/>
      </w:r>
      <w:r>
        <w:tab/>
      </w:r>
      <w:r>
        <w:tab/>
      </w:r>
      <w:r>
        <w:tab/>
      </w:r>
      <w:r>
        <w:tab/>
        <w:t xml:space="preserve">(β) </w:t>
      </w:r>
    </w:p>
    <w:p w:rsidR="001A1501" w:rsidRDefault="001A1501" w:rsidP="001A1501">
      <w:pPr>
        <w:jc w:val="both"/>
        <w:rPr>
          <w:rFonts w:ascii="Tahoma" w:hAnsi="Tahoma" w:cs="Tahoma"/>
          <w:b/>
        </w:rPr>
      </w:pPr>
    </w:p>
    <w:p w:rsidR="001A1501" w:rsidRDefault="001A1501" w:rsidP="001A1501">
      <w:pPr>
        <w:jc w:val="both"/>
      </w:pPr>
    </w:p>
    <w:p w:rsidR="00882C51" w:rsidRDefault="00882C51" w:rsidP="00882C51">
      <w:pPr>
        <w:jc w:val="both"/>
      </w:pPr>
    </w:p>
    <w:p w:rsidR="00B574E3" w:rsidRPr="00462608" w:rsidRDefault="00B574E3" w:rsidP="00882C51">
      <w:pPr>
        <w:jc w:val="both"/>
      </w:pPr>
    </w:p>
    <w:p w:rsidR="00B574E3" w:rsidRPr="00B574E3" w:rsidRDefault="00B574E3" w:rsidP="00B574E3">
      <w:pPr>
        <w:tabs>
          <w:tab w:val="num" w:pos="360"/>
        </w:tabs>
        <w:spacing w:after="0" w:line="240" w:lineRule="auto"/>
        <w:ind w:left="360" w:hanging="360"/>
        <w:jc w:val="both"/>
        <w:rPr>
          <w:b/>
        </w:rPr>
      </w:pPr>
      <w:r w:rsidRPr="00B574E3">
        <w:rPr>
          <w:b/>
          <w:noProof/>
          <w:u w:val="single"/>
          <w:lang w:eastAsia="el-GR"/>
        </w:rPr>
        <w:drawing>
          <wp:anchor distT="0" distB="0" distL="114300" distR="114300" simplePos="0" relativeHeight="251672576" behindDoc="1" locked="0" layoutInCell="1" allowOverlap="1">
            <wp:simplePos x="0" y="0"/>
            <wp:positionH relativeFrom="column">
              <wp:posOffset>-247650</wp:posOffset>
            </wp:positionH>
            <wp:positionV relativeFrom="paragraph">
              <wp:posOffset>203200</wp:posOffset>
            </wp:positionV>
            <wp:extent cx="3095625" cy="1819275"/>
            <wp:effectExtent l="19050" t="0" r="9525" b="0"/>
            <wp:wrapTight wrapText="bothSides">
              <wp:wrapPolygon edited="0">
                <wp:start x="-133" y="0"/>
                <wp:lineTo x="-133" y="21487"/>
                <wp:lineTo x="21666" y="21487"/>
                <wp:lineTo x="21666" y="0"/>
                <wp:lineTo x="-133" y="0"/>
              </wp:wrapPolygon>
            </wp:wrapTight>
            <wp:docPr id="1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2" cstate="print"/>
                    <a:srcRect/>
                    <a:stretch>
                      <a:fillRect/>
                    </a:stretch>
                  </pic:blipFill>
                  <pic:spPr bwMode="auto">
                    <a:xfrm>
                      <a:off x="0" y="0"/>
                      <a:ext cx="3095625" cy="1819275"/>
                    </a:xfrm>
                    <a:prstGeom prst="rect">
                      <a:avLst/>
                    </a:prstGeom>
                    <a:noFill/>
                    <a:ln w="9525">
                      <a:noFill/>
                      <a:miter lim="800000"/>
                      <a:headEnd/>
                      <a:tailEnd/>
                    </a:ln>
                  </pic:spPr>
                </pic:pic>
              </a:graphicData>
            </a:graphic>
          </wp:anchor>
        </w:drawing>
      </w:r>
      <w:r w:rsidRPr="00B574E3">
        <w:rPr>
          <w:b/>
          <w:u w:val="single"/>
        </w:rPr>
        <w:t>5.8</w:t>
      </w:r>
      <w:r>
        <w:t xml:space="preserve"> </w:t>
      </w:r>
      <w:r w:rsidRPr="00B574E3">
        <w:t xml:space="preserve">Κατά τη μετακίνηση από την πόλη Α στην πόλη Β, μετά στο χωριό Γ και από το χωριό Γ στο χωριό Δ, ο μετρητής του αυτοκινήτου κατέγραψε τις αποστάσεις ΑΒ = 20 Km, ΒΓ= 14 Km και ΓΔ = 5 Km. Ποια είναι η απόσταση από το χωριό Δ στην πόλη Α (με προσέγγιση ακέραιας μονάδας) </w:t>
      </w:r>
      <w:r w:rsidRPr="00B574E3">
        <w:rPr>
          <w:b/>
        </w:rPr>
        <w:tab/>
      </w:r>
    </w:p>
    <w:p w:rsidR="00B574E3" w:rsidRPr="00B574E3" w:rsidRDefault="00B574E3" w:rsidP="00B574E3">
      <w:pPr>
        <w:rPr>
          <w:b/>
        </w:rPr>
      </w:pPr>
      <w:r w:rsidRPr="00B574E3">
        <w:rPr>
          <w:b/>
        </w:rPr>
        <w:t xml:space="preserve"> </w:t>
      </w:r>
    </w:p>
    <w:p w:rsidR="00B574E3" w:rsidRPr="00B574E3" w:rsidRDefault="00C679B5" w:rsidP="00B574E3">
      <w:pPr>
        <w:rPr>
          <w:b/>
        </w:rPr>
      </w:pPr>
      <w:r>
        <w:rPr>
          <w:b/>
          <w:noProof/>
          <w:lang w:eastAsia="el-GR"/>
        </w:rPr>
        <w:drawing>
          <wp:anchor distT="0" distB="0" distL="114300" distR="114300" simplePos="0" relativeHeight="251673600" behindDoc="1" locked="0" layoutInCell="1" allowOverlap="1">
            <wp:simplePos x="0" y="0"/>
            <wp:positionH relativeFrom="column">
              <wp:posOffset>-2826947</wp:posOffset>
            </wp:positionH>
            <wp:positionV relativeFrom="paragraph">
              <wp:posOffset>225425</wp:posOffset>
            </wp:positionV>
            <wp:extent cx="2657475" cy="2400300"/>
            <wp:effectExtent l="19050" t="0" r="9525"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63" cstate="print"/>
                    <a:srcRect/>
                    <a:stretch>
                      <a:fillRect/>
                    </a:stretch>
                  </pic:blipFill>
                  <pic:spPr bwMode="auto">
                    <a:xfrm>
                      <a:off x="0" y="0"/>
                      <a:ext cx="2657475" cy="2400300"/>
                    </a:xfrm>
                    <a:prstGeom prst="rect">
                      <a:avLst/>
                    </a:prstGeom>
                    <a:noFill/>
                    <a:ln w="9525">
                      <a:noFill/>
                      <a:miter lim="800000"/>
                      <a:headEnd/>
                      <a:tailEnd/>
                    </a:ln>
                  </pic:spPr>
                </pic:pic>
              </a:graphicData>
            </a:graphic>
          </wp:anchor>
        </w:drawing>
      </w:r>
    </w:p>
    <w:p w:rsidR="00C679B5" w:rsidRDefault="00B574E3" w:rsidP="00C679B5">
      <w:pPr>
        <w:jc w:val="both"/>
      </w:pPr>
      <w:r w:rsidRPr="00B574E3">
        <w:rPr>
          <w:b/>
          <w:u w:val="single"/>
        </w:rPr>
        <w:t>5.9</w:t>
      </w:r>
      <w:r>
        <w:rPr>
          <w:b/>
          <w:u w:val="single"/>
        </w:rPr>
        <w:t xml:space="preserve"> </w:t>
      </w:r>
      <w:r w:rsidR="00C679B5">
        <w:t>Ένα χωράφι έχει το ακόλουθο σχήμα. Να βρεθεί το εμβαδόν του χωραφιού.</w:t>
      </w:r>
    </w:p>
    <w:p w:rsidR="00B574E3" w:rsidRDefault="00B574E3" w:rsidP="00B574E3">
      <w:pPr>
        <w:rPr>
          <w:b/>
          <w:u w:val="single"/>
        </w:rPr>
      </w:pPr>
    </w:p>
    <w:p w:rsidR="00C679B5" w:rsidRDefault="00C679B5" w:rsidP="00B574E3">
      <w:pPr>
        <w:rPr>
          <w:b/>
          <w:u w:val="single"/>
        </w:rPr>
      </w:pPr>
    </w:p>
    <w:p w:rsidR="00C679B5" w:rsidRDefault="00C679B5" w:rsidP="00B574E3">
      <w:pPr>
        <w:rPr>
          <w:b/>
          <w:u w:val="single"/>
        </w:rPr>
      </w:pPr>
    </w:p>
    <w:p w:rsidR="00C679B5" w:rsidRDefault="00C679B5" w:rsidP="00B574E3">
      <w:pPr>
        <w:rPr>
          <w:b/>
          <w:u w:val="single"/>
        </w:rPr>
      </w:pPr>
    </w:p>
    <w:p w:rsidR="00C679B5" w:rsidRDefault="00C679B5" w:rsidP="00B574E3">
      <w:pPr>
        <w:rPr>
          <w:b/>
          <w:u w:val="single"/>
        </w:rPr>
      </w:pPr>
    </w:p>
    <w:p w:rsidR="00C679B5" w:rsidRPr="00243967" w:rsidRDefault="00C679B5" w:rsidP="00C679B5">
      <w:pPr>
        <w:jc w:val="both"/>
      </w:pPr>
      <w:r>
        <w:rPr>
          <w:b/>
          <w:u w:val="single"/>
        </w:rPr>
        <w:t xml:space="preserve">5.10 </w:t>
      </w:r>
      <w:r>
        <w:t>Αν το τρίγωνο ΑΒΓ είναι ισοσκελές με ΑΒ=ΑΓ=15</w:t>
      </w:r>
      <w:r>
        <w:rPr>
          <w:lang w:val="en-US"/>
        </w:rPr>
        <w:t>m</w:t>
      </w:r>
      <w:r>
        <w:t xml:space="preserve"> και ύψος ΑΔ=9</w:t>
      </w:r>
      <w:r>
        <w:rPr>
          <w:lang w:val="en-US"/>
        </w:rPr>
        <w:t>m</w:t>
      </w:r>
      <w:r w:rsidRPr="00B438FC">
        <w:t xml:space="preserve">, </w:t>
      </w:r>
      <w:r>
        <w:t>να υπολογίσετε</w:t>
      </w:r>
      <w:r w:rsidRPr="00243967">
        <w:t xml:space="preserve"> </w:t>
      </w:r>
      <w:r>
        <w:t>την περίμετρο του τριγώνου ΑΒΓ</w:t>
      </w:r>
      <w:r w:rsidRPr="00243967">
        <w:t>.</w:t>
      </w:r>
    </w:p>
    <w:p w:rsidR="00C679B5" w:rsidRDefault="00C679B5" w:rsidP="00C679B5">
      <w:pPr>
        <w:jc w:val="both"/>
      </w:pPr>
      <w:r>
        <w:rPr>
          <w:b/>
          <w:u w:val="single"/>
        </w:rPr>
        <w:lastRenderedPageBreak/>
        <w:t xml:space="preserve">5.11 </w:t>
      </w:r>
      <w:r>
        <w:t xml:space="preserve">Ο Αντώνης και η Μαρία στέκονται στη διάβαση στα φανάρια στο σημείο Α και περιμένουν να περάσουν στην απέναντι μεριά του δρόμου. Ο Αντώνης περνά κάθετα απέναντι πηγαίνοντας από το σημείο Α στο σημείο Β περπατώντας </w:t>
      </w:r>
      <w:r w:rsidRPr="00243967">
        <w:t>6</w:t>
      </w:r>
      <w:r>
        <w:rPr>
          <w:lang w:val="en-US"/>
        </w:rPr>
        <w:t>m</w:t>
      </w:r>
      <w:r>
        <w:t>. Η Μαρία όμως περνά διαγώνια το δρόμο απέναντι από το σημείο Α στο σημείο Γ,</w:t>
      </w:r>
      <w:r w:rsidRPr="00660673">
        <w:t xml:space="preserve"> </w:t>
      </w:r>
      <w:r>
        <w:t xml:space="preserve">περπατώντας τη διπλάσια απόσταση από τον Αντώνη. Όταν και οι δύο μαθητές θα βρίσκονται την απέναντι μεριά πόσα μέτρα </w:t>
      </w:r>
      <w:r w:rsidRPr="00D65739">
        <w:rPr>
          <w:b/>
        </w:rPr>
        <w:t>περίπου</w:t>
      </w:r>
      <w:r>
        <w:t xml:space="preserve"> θα απέχουν μεταξύ τους;</w:t>
      </w:r>
    </w:p>
    <w:p w:rsidR="00C679B5" w:rsidRDefault="00C679B5" w:rsidP="00C679B5">
      <w:pPr>
        <w:jc w:val="both"/>
      </w:pPr>
      <w:r>
        <w:rPr>
          <w:noProof/>
          <w:lang w:eastAsia="el-GR"/>
        </w:rPr>
        <w:drawing>
          <wp:anchor distT="0" distB="0" distL="114300" distR="114300" simplePos="0" relativeHeight="251675648" behindDoc="1" locked="0" layoutInCell="1" allowOverlap="1">
            <wp:simplePos x="0" y="0"/>
            <wp:positionH relativeFrom="column">
              <wp:posOffset>228600</wp:posOffset>
            </wp:positionH>
            <wp:positionV relativeFrom="paragraph">
              <wp:posOffset>235586</wp:posOffset>
            </wp:positionV>
            <wp:extent cx="676275" cy="731790"/>
            <wp:effectExtent l="19050" t="0" r="9525" b="0"/>
            <wp:wrapNone/>
            <wp:docPr id="104" name="Picture 104" descr="http://t1.gstatic.com/images?q=tbn:ANd9GcSb1S2_k03YICRnW7gpOW44YNo5MKpyZtHzvtNKr_sg2SH3EvghGfdO6Gja_A">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t1.gstatic.com/images?q=tbn:ANd9GcSb1S2_k03YICRnW7gpOW44YNo5MKpyZtHzvtNKr_sg2SH3EvghGfdO6Gja_A">
                      <a:hlinkClick r:id="rId264"/>
                    </pic:cNvPr>
                    <pic:cNvPicPr>
                      <a:picLocks noChangeAspect="1" noChangeArrowheads="1"/>
                    </pic:cNvPicPr>
                  </pic:nvPicPr>
                  <pic:blipFill>
                    <a:blip r:embed="rId265" r:link="rId266" cstate="print"/>
                    <a:srcRect/>
                    <a:stretch>
                      <a:fillRect/>
                    </a:stretch>
                  </pic:blipFill>
                  <pic:spPr bwMode="auto">
                    <a:xfrm>
                      <a:off x="0" y="0"/>
                      <a:ext cx="676275" cy="731790"/>
                    </a:xfrm>
                    <a:prstGeom prst="rect">
                      <a:avLst/>
                    </a:prstGeom>
                    <a:noFill/>
                    <a:ln w="9525">
                      <a:noFill/>
                      <a:miter lim="800000"/>
                      <a:headEnd/>
                      <a:tailEnd/>
                    </a:ln>
                  </pic:spPr>
                </pic:pic>
              </a:graphicData>
            </a:graphic>
          </wp:anchor>
        </w:drawing>
      </w:r>
      <w:r w:rsidR="0024290D">
        <w:t xml:space="preserve">           </w:t>
      </w:r>
      <w:r>
        <w:t xml:space="preserve">   </w:t>
      </w:r>
      <w:r w:rsidRPr="00A47F51">
        <w:rPr>
          <w:position w:val="-4"/>
        </w:rPr>
        <w:object w:dxaOrig="180" w:dyaOrig="200">
          <v:shape id="_x0000_i1151" type="#_x0000_t75" style="width:9pt;height:9.75pt" o:ole="">
            <v:imagedata r:id="rId267" o:title=""/>
          </v:shape>
          <o:OLEObject Type="Embed" ProgID="Equation.DSMT4" ShapeID="_x0000_i1151" DrawAspect="Content" ObjectID="_1439374143" r:id="rId268"/>
        </w:object>
      </w:r>
      <w:r>
        <w:t>Α</w:t>
      </w:r>
    </w:p>
    <w:p w:rsidR="00C679B5" w:rsidRDefault="00C679B5" w:rsidP="00C679B5">
      <w:pPr>
        <w:jc w:val="both"/>
      </w:pPr>
    </w:p>
    <w:p w:rsidR="00C679B5" w:rsidRDefault="00C679B5" w:rsidP="00C679B5">
      <w:pPr>
        <w:jc w:val="both"/>
      </w:pPr>
    </w:p>
    <w:p w:rsidR="00C679B5" w:rsidRDefault="0024290D" w:rsidP="00C679B5">
      <w:pPr>
        <w:jc w:val="both"/>
      </w:pPr>
      <w:r>
        <w:t xml:space="preserve"> </w:t>
      </w:r>
      <w:r w:rsidR="00C679B5">
        <w:t xml:space="preserve">             </w:t>
      </w:r>
      <w:r w:rsidR="00C679B5" w:rsidRPr="00A47F51">
        <w:rPr>
          <w:position w:val="-4"/>
        </w:rPr>
        <w:object w:dxaOrig="180" w:dyaOrig="200">
          <v:shape id="_x0000_i1152" type="#_x0000_t75" style="width:9pt;height:9.75pt" o:ole="">
            <v:imagedata r:id="rId267" o:title=""/>
          </v:shape>
          <o:OLEObject Type="Embed" ProgID="Equation.DSMT4" ShapeID="_x0000_i1152" DrawAspect="Content" ObjectID="_1439374144" r:id="rId269"/>
        </w:object>
      </w:r>
      <w:r w:rsidR="00C679B5">
        <w:t xml:space="preserve">Β      </w:t>
      </w:r>
      <w:r>
        <w:t xml:space="preserve"> </w:t>
      </w:r>
      <w:r w:rsidR="00C679B5">
        <w:t xml:space="preserve">     </w:t>
      </w:r>
      <w:r w:rsidR="00C679B5" w:rsidRPr="00A47F51">
        <w:rPr>
          <w:position w:val="-4"/>
        </w:rPr>
        <w:object w:dxaOrig="180" w:dyaOrig="200">
          <v:shape id="_x0000_i1153" type="#_x0000_t75" style="width:9pt;height:9.75pt" o:ole="">
            <v:imagedata r:id="rId270" o:title=""/>
          </v:shape>
          <o:OLEObject Type="Embed" ProgID="Equation.DSMT4" ShapeID="_x0000_i1153" DrawAspect="Content" ObjectID="_1439374145" r:id="rId271"/>
        </w:object>
      </w:r>
      <w:r w:rsidR="00C679B5">
        <w:t>Γ</w:t>
      </w:r>
    </w:p>
    <w:p w:rsidR="00C679B5" w:rsidRDefault="00CE793F" w:rsidP="00B574E3">
      <w:pPr>
        <w:rPr>
          <w:b/>
          <w:u w:val="single"/>
        </w:rPr>
      </w:pPr>
      <w:r>
        <w:rPr>
          <w:b/>
          <w:u w:val="single"/>
        </w:rPr>
        <w:t>ΚΕΦΑΛΑΙΟ 6:ΣΥΝΑΡΤΗΣΕΙΣ-ΣΥΣΤΗΜΑΤΑ</w:t>
      </w:r>
    </w:p>
    <w:p w:rsidR="00981CCC" w:rsidRPr="00957C3A" w:rsidRDefault="00981CCC" w:rsidP="000B762C">
      <w:pPr>
        <w:pStyle w:val="NoSpacing"/>
      </w:pPr>
      <w:r>
        <w:rPr>
          <w:b/>
          <w:u w:val="single"/>
        </w:rPr>
        <w:t xml:space="preserve">6.1 </w:t>
      </w:r>
      <w:r>
        <w:t xml:space="preserve">Να παραστήσετε το γράφημα </w:t>
      </w:r>
      <w:r w:rsidRPr="009B524C">
        <w:rPr>
          <w:position w:val="-18"/>
        </w:rPr>
        <w:object w:dxaOrig="3580" w:dyaOrig="480">
          <v:shape id="_x0000_i1154" type="#_x0000_t75" style="width:179.25pt;height:24pt" o:ole="">
            <v:imagedata r:id="rId272" o:title=""/>
          </v:shape>
          <o:OLEObject Type="Embed" ProgID="Equation.DSMT4" ShapeID="_x0000_i1154" DrawAspect="Content" ObjectID="_1439374146" r:id="rId273"/>
        </w:object>
      </w:r>
    </w:p>
    <w:p w:rsidR="00981CCC" w:rsidRDefault="00981CCC" w:rsidP="00981CCC">
      <w:pPr>
        <w:jc w:val="both"/>
      </w:pPr>
      <w:r w:rsidRPr="00957C3A">
        <w:t>(</w:t>
      </w:r>
      <w:r>
        <w:t>α</w:t>
      </w:r>
      <w:r w:rsidRPr="00957C3A">
        <w:t>)</w:t>
      </w:r>
      <w:r>
        <w:t xml:space="preserve"> με τη χρήση πινάκων</w:t>
      </w:r>
      <w:r>
        <w:tab/>
      </w:r>
      <w:r>
        <w:tab/>
        <w:t>(β) με χρήση βελοειδούς διαγράμματος</w:t>
      </w:r>
    </w:p>
    <w:p w:rsidR="00981CCC" w:rsidRDefault="00981CCC" w:rsidP="00981CCC">
      <w:pPr>
        <w:jc w:val="both"/>
      </w:pPr>
      <w:r>
        <w:t>(γ) Ορίζει συνάρτηση η αντιστοιχία που δίνεται με τους πιο πάνω τρόπους; Να δικαιολογήσετε την απάντησή σας.</w:t>
      </w:r>
    </w:p>
    <w:p w:rsidR="000B762C" w:rsidRDefault="000B762C" w:rsidP="000B762C">
      <w:pPr>
        <w:jc w:val="both"/>
      </w:pPr>
      <w:r>
        <w:rPr>
          <w:noProof/>
          <w:lang w:eastAsia="el-GR"/>
        </w:rPr>
        <w:drawing>
          <wp:anchor distT="0" distB="0" distL="114300" distR="114300" simplePos="0" relativeHeight="251683840" behindDoc="1" locked="0" layoutInCell="1" allowOverlap="1">
            <wp:simplePos x="0" y="0"/>
            <wp:positionH relativeFrom="column">
              <wp:posOffset>3238500</wp:posOffset>
            </wp:positionH>
            <wp:positionV relativeFrom="paragraph">
              <wp:posOffset>467995</wp:posOffset>
            </wp:positionV>
            <wp:extent cx="2286000" cy="2486025"/>
            <wp:effectExtent l="19050" t="0" r="0" b="0"/>
            <wp:wrapNone/>
            <wp:docPr id="130" name="Picture 130" descr="geoge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geogebra"/>
                    <pic:cNvPicPr>
                      <a:picLocks noChangeAspect="1" noChangeArrowheads="1"/>
                    </pic:cNvPicPr>
                  </pic:nvPicPr>
                  <pic:blipFill>
                    <a:blip r:embed="rId274" cstate="print"/>
                    <a:srcRect/>
                    <a:stretch>
                      <a:fillRect/>
                    </a:stretch>
                  </pic:blipFill>
                  <pic:spPr bwMode="auto">
                    <a:xfrm>
                      <a:off x="0" y="0"/>
                      <a:ext cx="2286000" cy="2486025"/>
                    </a:xfrm>
                    <a:prstGeom prst="rect">
                      <a:avLst/>
                    </a:prstGeom>
                    <a:noFill/>
                    <a:ln w="9525">
                      <a:noFill/>
                      <a:miter lim="800000"/>
                      <a:headEnd/>
                      <a:tailEnd/>
                    </a:ln>
                  </pic:spPr>
                </pic:pic>
              </a:graphicData>
            </a:graphic>
          </wp:anchor>
        </w:drawing>
      </w:r>
      <w:r w:rsidR="00143926">
        <w:rPr>
          <w:noProof/>
          <w:lang w:eastAsia="el-GR"/>
        </w:rPr>
        <w:pict>
          <v:oval id="_x0000_s1148" style="position:absolute;left:0;text-align:left;margin-left:42.75pt;margin-top:36.15pt;width:66pt;height:89.25pt;z-index:251677696;mso-position-horizontal-relative:text;mso-position-vertical-relative:text">
            <v:textbox>
              <w:txbxContent>
                <w:p w:rsidR="00845C43" w:rsidRDefault="00845C43" w:rsidP="000B762C">
                  <w:pPr>
                    <w:pStyle w:val="NoSpacing"/>
                  </w:pPr>
                  <w:r>
                    <w:t xml:space="preserve">    .1</w:t>
                  </w:r>
                </w:p>
                <w:p w:rsidR="00845C43" w:rsidRDefault="00845C43" w:rsidP="000B762C">
                  <w:pPr>
                    <w:pStyle w:val="NoSpacing"/>
                  </w:pPr>
                  <w:r>
                    <w:t xml:space="preserve">    .3</w:t>
                  </w:r>
                </w:p>
                <w:p w:rsidR="00845C43" w:rsidRDefault="00845C43" w:rsidP="000B762C">
                  <w:pPr>
                    <w:pStyle w:val="NoSpacing"/>
                  </w:pPr>
                  <w:r>
                    <w:t xml:space="preserve">    .5</w:t>
                  </w:r>
                </w:p>
                <w:p w:rsidR="00845C43" w:rsidRDefault="00845C43" w:rsidP="000B762C">
                  <w:r>
                    <w:t xml:space="preserve">    .7</w:t>
                  </w:r>
                </w:p>
              </w:txbxContent>
            </v:textbox>
          </v:oval>
        </w:pict>
      </w:r>
      <w:r w:rsidR="00143926">
        <w:rPr>
          <w:noProof/>
          <w:lang w:eastAsia="el-GR"/>
        </w:rPr>
        <w:pict>
          <v:oval id="_x0000_s1149" style="position:absolute;left:0;text-align:left;margin-left:163.5pt;margin-top:36.15pt;width:83.25pt;height:109pt;z-index:251678720;mso-position-horizontal-relative:text;mso-position-vertical-relative:text">
            <v:textbox>
              <w:txbxContent>
                <w:p w:rsidR="00845C43" w:rsidRDefault="00845C43" w:rsidP="000B762C">
                  <w:pPr>
                    <w:pStyle w:val="NoSpacing"/>
                  </w:pPr>
                  <w:r>
                    <w:t xml:space="preserve">    .4</w:t>
                  </w:r>
                </w:p>
                <w:p w:rsidR="00845C43" w:rsidRDefault="00845C43" w:rsidP="000B762C">
                  <w:pPr>
                    <w:pStyle w:val="NoSpacing"/>
                  </w:pPr>
                  <w:r>
                    <w:t xml:space="preserve">    .6</w:t>
                  </w:r>
                </w:p>
                <w:p w:rsidR="00845C43" w:rsidRDefault="00845C43" w:rsidP="000B762C">
                  <w:pPr>
                    <w:pStyle w:val="NoSpacing"/>
                  </w:pPr>
                  <w:r>
                    <w:t xml:space="preserve">    .8</w:t>
                  </w:r>
                </w:p>
                <w:p w:rsidR="00845C43" w:rsidRDefault="00845C43" w:rsidP="000B762C">
                  <w:pPr>
                    <w:pStyle w:val="NoSpacing"/>
                  </w:pPr>
                  <w:r>
                    <w:t xml:space="preserve">    .9</w:t>
                  </w:r>
                </w:p>
                <w:p w:rsidR="00845C43" w:rsidRDefault="00845C43" w:rsidP="000B762C">
                  <w:pPr>
                    <w:pStyle w:val="NoSpacing"/>
                  </w:pPr>
                  <w:r>
                    <w:t xml:space="preserve">    .12</w:t>
                  </w:r>
                </w:p>
                <w:p w:rsidR="00845C43" w:rsidRDefault="00845C43" w:rsidP="000B762C">
                  <w:pPr>
                    <w:pStyle w:val="NoSpacing"/>
                  </w:pPr>
                </w:p>
              </w:txbxContent>
            </v:textbox>
          </v:oval>
        </w:pict>
      </w:r>
      <w:r w:rsidRPr="000B762C">
        <w:rPr>
          <w:b/>
          <w:u w:val="single"/>
        </w:rPr>
        <w:t>6.2</w:t>
      </w:r>
      <w:r>
        <w:rPr>
          <w:b/>
          <w:u w:val="single"/>
        </w:rPr>
        <w:t xml:space="preserve"> </w:t>
      </w:r>
      <w:r>
        <w:t>Να εξετάσετε αν στις πιο κάτω περιπτώσεις ορίζεται συνάρτηση. Αν ορίζεται να γράψετε το πεδίο ορισμού και το πεδίο τιμών της κάθε συνάρτησης.</w:t>
      </w:r>
    </w:p>
    <w:p w:rsidR="000B762C" w:rsidRDefault="00143926" w:rsidP="000B762C">
      <w:pPr>
        <w:jc w:val="both"/>
      </w:pPr>
      <w:r>
        <w:rPr>
          <w:noProof/>
          <w:lang w:eastAsia="el-GR"/>
        </w:rPr>
        <w:pict>
          <v:shapetype id="_x0000_t32" coordsize="21600,21600" o:spt="32" o:oned="t" path="m,l21600,21600e" filled="f">
            <v:path arrowok="t" fillok="f" o:connecttype="none"/>
            <o:lock v:ext="edit" shapetype="t"/>
          </v:shapetype>
          <v:shape id="_x0000_s1153" type="#_x0000_t32" style="position:absolute;left:0;text-align:left;margin-left:78.75pt;margin-top:19.85pt;width:113.25pt;height:42.4pt;flip:y;z-index:251682816" o:connectortype="straight">
            <v:stroke endarrow="block"/>
          </v:shape>
        </w:pict>
      </w:r>
    </w:p>
    <w:p w:rsidR="000B762C" w:rsidRDefault="00143926" w:rsidP="000B762C">
      <w:pPr>
        <w:jc w:val="both"/>
      </w:pPr>
      <w:r>
        <w:rPr>
          <w:noProof/>
          <w:lang w:eastAsia="el-GR"/>
        </w:rPr>
        <w:pict>
          <v:shape id="_x0000_s1150" type="#_x0000_t32" style="position:absolute;left:0;text-align:left;margin-left:78.75pt;margin-top:2.25pt;width:113.25pt;height:9pt;z-index:251679744" o:connectortype="straight">
            <v:stroke endarrow="block"/>
          </v:shape>
        </w:pict>
      </w:r>
      <w:r>
        <w:rPr>
          <w:noProof/>
          <w:lang w:eastAsia="el-GR"/>
        </w:rPr>
        <w:pict>
          <v:shape id="_x0000_s1151" type="#_x0000_t32" style="position:absolute;left:0;text-align:left;margin-left:78.75pt;margin-top:16.5pt;width:113.25pt;height:8.25pt;z-index:251680768" o:connectortype="straight">
            <v:stroke endarrow="block"/>
          </v:shape>
        </w:pict>
      </w:r>
    </w:p>
    <w:p w:rsidR="000B762C" w:rsidRDefault="00143926" w:rsidP="000B762C">
      <w:pPr>
        <w:jc w:val="both"/>
      </w:pPr>
      <w:r>
        <w:rPr>
          <w:noProof/>
          <w:lang w:eastAsia="el-GR"/>
        </w:rPr>
        <w:pict>
          <v:shape id="_x0000_s1152" type="#_x0000_t32" style="position:absolute;left:0;text-align:left;margin-left:78.75pt;margin-top:3.8pt;width:113.25pt;height:11.6pt;z-index:251681792" o:connectortype="straight">
            <v:stroke endarrow="block"/>
          </v:shape>
        </w:pict>
      </w:r>
    </w:p>
    <w:p w:rsidR="000B762C" w:rsidRDefault="000B762C" w:rsidP="000B762C">
      <w:pPr>
        <w:pStyle w:val="NoSpacing"/>
      </w:pPr>
    </w:p>
    <w:p w:rsidR="000B762C" w:rsidRDefault="000B762C" w:rsidP="000B762C">
      <w:pPr>
        <w:pStyle w:val="NoSpacing"/>
      </w:pPr>
      <w:r w:rsidRPr="009B524C">
        <w:rPr>
          <w:position w:val="-18"/>
        </w:rPr>
        <w:object w:dxaOrig="2920" w:dyaOrig="480">
          <v:shape id="_x0000_i1155" type="#_x0000_t75" style="width:146.25pt;height:24pt" o:ole="">
            <v:imagedata r:id="rId275" o:title=""/>
          </v:shape>
          <o:OLEObject Type="Embed" ProgID="Equation.DSMT4" ShapeID="_x0000_i1155" DrawAspect="Content" ObjectID="_1439374147" r:id="rId276"/>
        </w:object>
      </w:r>
    </w:p>
    <w:p w:rsidR="000B762C" w:rsidRDefault="000B762C" w:rsidP="000B762C">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8"/>
        <w:gridCol w:w="908"/>
        <w:gridCol w:w="908"/>
        <w:gridCol w:w="908"/>
        <w:gridCol w:w="908"/>
      </w:tblGrid>
      <w:tr w:rsidR="000B762C" w:rsidTr="000B762C">
        <w:trPr>
          <w:trHeight w:val="369"/>
        </w:trPr>
        <w:tc>
          <w:tcPr>
            <w:tcW w:w="908" w:type="dxa"/>
          </w:tcPr>
          <w:p w:rsidR="000B762C" w:rsidRPr="00870883" w:rsidRDefault="000B762C" w:rsidP="00845C43">
            <w:pPr>
              <w:jc w:val="center"/>
              <w:rPr>
                <w:lang w:val="en-US"/>
              </w:rPr>
            </w:pPr>
            <w:r w:rsidRPr="00870883">
              <w:rPr>
                <w:lang w:val="en-US"/>
              </w:rPr>
              <w:t>x</w:t>
            </w:r>
          </w:p>
        </w:tc>
        <w:tc>
          <w:tcPr>
            <w:tcW w:w="908" w:type="dxa"/>
          </w:tcPr>
          <w:p w:rsidR="000B762C" w:rsidRDefault="000B762C" w:rsidP="00845C43">
            <w:pPr>
              <w:jc w:val="center"/>
            </w:pPr>
            <w:r>
              <w:t>2,3</w:t>
            </w:r>
          </w:p>
        </w:tc>
        <w:tc>
          <w:tcPr>
            <w:tcW w:w="908" w:type="dxa"/>
          </w:tcPr>
          <w:p w:rsidR="000B762C" w:rsidRDefault="000B762C" w:rsidP="00845C43">
            <w:pPr>
              <w:jc w:val="center"/>
            </w:pPr>
            <w:r>
              <w:t>4,9</w:t>
            </w:r>
          </w:p>
        </w:tc>
        <w:tc>
          <w:tcPr>
            <w:tcW w:w="908" w:type="dxa"/>
          </w:tcPr>
          <w:p w:rsidR="000B762C" w:rsidRDefault="000B762C" w:rsidP="00845C43">
            <w:pPr>
              <w:jc w:val="center"/>
            </w:pPr>
            <w:r>
              <w:t>5</w:t>
            </w:r>
          </w:p>
        </w:tc>
        <w:tc>
          <w:tcPr>
            <w:tcW w:w="908" w:type="dxa"/>
          </w:tcPr>
          <w:p w:rsidR="000B762C" w:rsidRDefault="000B762C" w:rsidP="00845C43">
            <w:pPr>
              <w:jc w:val="center"/>
            </w:pPr>
            <w:r>
              <w:t>9,1</w:t>
            </w:r>
          </w:p>
        </w:tc>
      </w:tr>
      <w:tr w:rsidR="000B762C" w:rsidTr="000B762C">
        <w:trPr>
          <w:trHeight w:val="379"/>
        </w:trPr>
        <w:tc>
          <w:tcPr>
            <w:tcW w:w="908" w:type="dxa"/>
          </w:tcPr>
          <w:p w:rsidR="000B762C" w:rsidRPr="00FE2B63" w:rsidRDefault="000B762C" w:rsidP="00845C43">
            <w:pPr>
              <w:jc w:val="center"/>
            </w:pPr>
            <w:r>
              <w:t>ψ</w:t>
            </w:r>
          </w:p>
        </w:tc>
        <w:tc>
          <w:tcPr>
            <w:tcW w:w="908" w:type="dxa"/>
          </w:tcPr>
          <w:p w:rsidR="000B762C" w:rsidRDefault="000B762C" w:rsidP="00845C43">
            <w:pPr>
              <w:jc w:val="center"/>
            </w:pPr>
            <w:r>
              <w:t>7</w:t>
            </w:r>
          </w:p>
        </w:tc>
        <w:tc>
          <w:tcPr>
            <w:tcW w:w="908" w:type="dxa"/>
          </w:tcPr>
          <w:p w:rsidR="000B762C" w:rsidRDefault="000B762C" w:rsidP="00845C43">
            <w:pPr>
              <w:jc w:val="center"/>
            </w:pPr>
            <w:r>
              <w:t>3</w:t>
            </w:r>
          </w:p>
        </w:tc>
        <w:tc>
          <w:tcPr>
            <w:tcW w:w="908" w:type="dxa"/>
          </w:tcPr>
          <w:p w:rsidR="000B762C" w:rsidRDefault="000B762C" w:rsidP="00845C43">
            <w:pPr>
              <w:jc w:val="center"/>
            </w:pPr>
            <w:r>
              <w:t>7</w:t>
            </w:r>
          </w:p>
        </w:tc>
        <w:tc>
          <w:tcPr>
            <w:tcW w:w="908" w:type="dxa"/>
          </w:tcPr>
          <w:p w:rsidR="000B762C" w:rsidRDefault="000B762C" w:rsidP="00845C43">
            <w:pPr>
              <w:jc w:val="center"/>
            </w:pPr>
            <w:r>
              <w:t>6</w:t>
            </w:r>
          </w:p>
        </w:tc>
      </w:tr>
    </w:tbl>
    <w:p w:rsidR="000B762C" w:rsidRDefault="000B762C" w:rsidP="000B762C"/>
    <w:p w:rsidR="0002310B" w:rsidRDefault="0002310B" w:rsidP="0002310B">
      <w:pPr>
        <w:jc w:val="both"/>
      </w:pPr>
      <w:r>
        <w:rPr>
          <w:b/>
          <w:u w:val="single"/>
        </w:rPr>
        <w:t xml:space="preserve">6.3 </w:t>
      </w:r>
      <w:r>
        <w:t xml:space="preserve">Δίδεται η ευθεία </w:t>
      </w:r>
      <w:r w:rsidRPr="0096771F">
        <w:rPr>
          <w:position w:val="-10"/>
        </w:rPr>
        <w:object w:dxaOrig="1060" w:dyaOrig="320">
          <v:shape id="_x0000_i1156" type="#_x0000_t75" style="width:53.25pt;height:15.75pt" o:ole="">
            <v:imagedata r:id="rId277" o:title=""/>
          </v:shape>
          <o:OLEObject Type="Embed" ProgID="Equation.DSMT4" ShapeID="_x0000_i1156" DrawAspect="Content" ObjectID="_1439374148" r:id="rId278"/>
        </w:object>
      </w:r>
      <w:r>
        <w:t>.</w:t>
      </w:r>
    </w:p>
    <w:p w:rsidR="0002310B" w:rsidRDefault="0002310B" w:rsidP="0002310B">
      <w:pPr>
        <w:jc w:val="both"/>
      </w:pPr>
      <w:r>
        <w:t>(α) Να εξετάσετε αν τα σημεία Α(2,-3) και Β(1,6) ανήκουν στην ευθεία.</w:t>
      </w:r>
    </w:p>
    <w:p w:rsidR="0002310B" w:rsidRDefault="0002310B" w:rsidP="0002310B">
      <w:pPr>
        <w:jc w:val="both"/>
      </w:pPr>
      <w:r>
        <w:t xml:space="preserve">(β) Να βρείτε τις συντεταγμένες του σημείου τομής της ευθείας </w:t>
      </w:r>
      <w:r w:rsidRPr="0096771F">
        <w:rPr>
          <w:position w:val="-10"/>
        </w:rPr>
        <w:object w:dxaOrig="1060" w:dyaOrig="320">
          <v:shape id="_x0000_i1157" type="#_x0000_t75" style="width:53.25pt;height:15.75pt" o:ole="">
            <v:imagedata r:id="rId277" o:title=""/>
          </v:shape>
          <o:OLEObject Type="Embed" ProgID="Equation.DSMT4" ShapeID="_x0000_i1157" DrawAspect="Content" ObjectID="_1439374149" r:id="rId279"/>
        </w:object>
      </w:r>
      <w:r>
        <w:t xml:space="preserve"> με τον άξονα των τετμημένων </w:t>
      </w:r>
      <w:r>
        <w:rPr>
          <w:lang w:val="en-US"/>
        </w:rPr>
        <w:t>xx</w:t>
      </w:r>
      <w:r>
        <w:t>’.</w:t>
      </w:r>
    </w:p>
    <w:p w:rsidR="0002310B" w:rsidRDefault="0002310B" w:rsidP="0002310B">
      <w:pPr>
        <w:jc w:val="both"/>
      </w:pPr>
      <w:r>
        <w:lastRenderedPageBreak/>
        <w:t xml:space="preserve">(γ) Να βρείτε τις συντεταγμένες του σημείου τομής της ευθείας </w:t>
      </w:r>
      <w:r w:rsidRPr="0096771F">
        <w:rPr>
          <w:position w:val="-10"/>
        </w:rPr>
        <w:object w:dxaOrig="1060" w:dyaOrig="320">
          <v:shape id="_x0000_i1158" type="#_x0000_t75" style="width:53.25pt;height:15.75pt" o:ole="">
            <v:imagedata r:id="rId277" o:title=""/>
          </v:shape>
          <o:OLEObject Type="Embed" ProgID="Equation.DSMT4" ShapeID="_x0000_i1158" DrawAspect="Content" ObjectID="_1439374150" r:id="rId280"/>
        </w:object>
      </w:r>
      <w:r>
        <w:t xml:space="preserve"> με τον άξονα των τεταγμένων ψψ’.</w:t>
      </w:r>
    </w:p>
    <w:p w:rsidR="0002310B" w:rsidRDefault="0002310B" w:rsidP="0002310B">
      <w:pPr>
        <w:jc w:val="both"/>
      </w:pPr>
      <w:r>
        <w:t xml:space="preserve">(δ) Να παραστήσετε την ευθεία </w:t>
      </w:r>
      <w:r w:rsidRPr="0096771F">
        <w:rPr>
          <w:position w:val="-10"/>
        </w:rPr>
        <w:object w:dxaOrig="1060" w:dyaOrig="320">
          <v:shape id="_x0000_i1159" type="#_x0000_t75" style="width:53.25pt;height:15.75pt" o:ole="">
            <v:imagedata r:id="rId277" o:title=""/>
          </v:shape>
          <o:OLEObject Type="Embed" ProgID="Equation.DSMT4" ShapeID="_x0000_i1159" DrawAspect="Content" ObjectID="_1439374151" r:id="rId281"/>
        </w:object>
      </w:r>
      <w:r>
        <w:t xml:space="preserve"> γραφικά.</w:t>
      </w:r>
    </w:p>
    <w:p w:rsidR="0002310B" w:rsidRPr="00796BDD" w:rsidRDefault="0002310B" w:rsidP="0002310B">
      <w:pPr>
        <w:rPr>
          <w:rFonts w:eastAsia="Calibri"/>
        </w:rPr>
      </w:pPr>
      <w:r>
        <w:rPr>
          <w:b/>
          <w:u w:val="single"/>
        </w:rPr>
        <w:t xml:space="preserve">6.4 </w:t>
      </w:r>
      <w:r w:rsidRPr="00796BDD">
        <w:rPr>
          <w:rFonts w:eastAsia="Calibri"/>
        </w:rPr>
        <w:t>Να κατασκευάσετε τις γραφικές παραστάσεις των πιο κάτω συναρτήσεων</w:t>
      </w:r>
    </w:p>
    <w:p w:rsidR="0002310B" w:rsidRPr="00796BDD" w:rsidRDefault="0002310B" w:rsidP="0002310B">
      <w:pPr>
        <w:rPr>
          <w:rFonts w:eastAsia="Calibri"/>
        </w:rPr>
      </w:pPr>
      <w:r w:rsidRPr="00796BDD">
        <w:rPr>
          <w:rFonts w:eastAsia="Calibri"/>
        </w:rPr>
        <w:t>(α)  ψ = 2χ + 3</w:t>
      </w:r>
      <w:r>
        <w:tab/>
      </w:r>
      <w:r>
        <w:tab/>
      </w:r>
      <w:r w:rsidRPr="00796BDD">
        <w:rPr>
          <w:rFonts w:eastAsia="Calibri"/>
        </w:rPr>
        <w:t>(β)  ψ = 3χ</w:t>
      </w:r>
      <w:r>
        <w:tab/>
      </w:r>
      <w:r>
        <w:tab/>
      </w:r>
      <w:r w:rsidRPr="00796BDD">
        <w:rPr>
          <w:rFonts w:eastAsia="Calibri"/>
        </w:rPr>
        <w:t>(γ) ψ = 5</w:t>
      </w:r>
      <w:r w:rsidR="00C34FEF">
        <w:rPr>
          <w:rFonts w:eastAsia="Calibri"/>
        </w:rPr>
        <w:tab/>
        <w:t>(δ) χ = 2</w:t>
      </w:r>
    </w:p>
    <w:p w:rsidR="00C116B8" w:rsidRPr="00796BDD" w:rsidRDefault="0002310B" w:rsidP="00C116B8">
      <w:pPr>
        <w:rPr>
          <w:rFonts w:eastAsia="Calibri"/>
        </w:rPr>
      </w:pPr>
      <w:r w:rsidRPr="0002310B">
        <w:rPr>
          <w:b/>
          <w:u w:val="single"/>
        </w:rPr>
        <w:t>6.5</w:t>
      </w:r>
      <w:r>
        <w:rPr>
          <w:b/>
          <w:u w:val="single"/>
        </w:rPr>
        <w:t xml:space="preserve"> </w:t>
      </w:r>
      <w:r w:rsidR="00C116B8" w:rsidRPr="00796BDD">
        <w:rPr>
          <w:rFonts w:eastAsia="Calibri"/>
        </w:rPr>
        <w:t>Ν</w:t>
      </w:r>
      <w:r w:rsidR="00C116B8">
        <w:t xml:space="preserve">α βρείτε την κλίση των ευθειών </w:t>
      </w:r>
    </w:p>
    <w:p w:rsidR="00C116B8" w:rsidRPr="00796BDD" w:rsidRDefault="00C116B8" w:rsidP="00C116B8">
      <w:pPr>
        <w:rPr>
          <w:rFonts w:eastAsia="Calibri"/>
        </w:rPr>
      </w:pPr>
      <w:r w:rsidRPr="00796BDD">
        <w:rPr>
          <w:rFonts w:eastAsia="Calibri"/>
        </w:rPr>
        <w:t>(α)  ψ = 5χ</w:t>
      </w:r>
      <w:r>
        <w:tab/>
      </w:r>
      <w:r w:rsidRPr="00796BDD">
        <w:rPr>
          <w:rFonts w:eastAsia="Calibri"/>
        </w:rPr>
        <w:t>(β)  ψ = 3χ – 14</w:t>
      </w:r>
      <w:r w:rsidR="008B6603">
        <w:tab/>
        <w:t>(γ)  ψ = 7</w:t>
      </w:r>
      <w:r w:rsidR="008B6603">
        <w:tab/>
        <w:t>(δ)  χ</w:t>
      </w:r>
      <w:r>
        <w:t>= 1</w:t>
      </w:r>
      <w:r>
        <w:tab/>
        <w:t xml:space="preserve">     </w:t>
      </w:r>
      <w:r w:rsidRPr="00796BDD">
        <w:rPr>
          <w:rFonts w:eastAsia="Calibri"/>
        </w:rPr>
        <w:t xml:space="preserve">(ε)  3χ + 2ψ = 5 </w:t>
      </w:r>
    </w:p>
    <w:p w:rsidR="001D6502" w:rsidRDefault="001D6502" w:rsidP="001D6502">
      <w:pPr>
        <w:jc w:val="both"/>
      </w:pPr>
      <w:r w:rsidRPr="001D6502">
        <w:rPr>
          <w:b/>
          <w:bCs/>
          <w:u w:val="single"/>
        </w:rPr>
        <w:t>6.6</w:t>
      </w:r>
      <w:r>
        <w:rPr>
          <w:b/>
          <w:bCs/>
          <w:u w:val="single"/>
        </w:rPr>
        <w:t xml:space="preserve"> </w:t>
      </w:r>
      <w:r>
        <w:t xml:space="preserve">Να βρείτε την </w:t>
      </w:r>
      <w:r w:rsidRPr="00753B92">
        <w:rPr>
          <w:b/>
        </w:rPr>
        <w:t>κλίση</w:t>
      </w:r>
      <w:r>
        <w:t xml:space="preserve"> και την εξίσωση της ευθείας που περνά από τα σημεία Α(1,4), Β(3,8).</w:t>
      </w:r>
    </w:p>
    <w:p w:rsidR="001D6502" w:rsidRPr="00796BDD" w:rsidRDefault="001D6502" w:rsidP="001D6502">
      <w:pPr>
        <w:tabs>
          <w:tab w:val="left" w:pos="8640"/>
        </w:tabs>
        <w:ind w:right="-694"/>
        <w:rPr>
          <w:rFonts w:eastAsia="Calibri"/>
        </w:rPr>
      </w:pPr>
      <w:r>
        <w:rPr>
          <w:b/>
          <w:bCs/>
          <w:u w:val="single"/>
        </w:rPr>
        <w:t xml:space="preserve">6.7 </w:t>
      </w:r>
      <w:r w:rsidRPr="00796BDD">
        <w:rPr>
          <w:rFonts w:eastAsia="Calibri"/>
        </w:rPr>
        <w:t>Να βρείτε την εξίσωση της ευθείας που περνά από το σημείο (0,0)  και έχει κλίση 5</w:t>
      </w:r>
      <w:r>
        <w:t>.</w:t>
      </w:r>
    </w:p>
    <w:p w:rsidR="001D6502" w:rsidRPr="00796BDD" w:rsidRDefault="001D6502" w:rsidP="001D6502">
      <w:pPr>
        <w:tabs>
          <w:tab w:val="left" w:pos="8640"/>
        </w:tabs>
        <w:ind w:right="-694"/>
        <w:rPr>
          <w:rFonts w:eastAsia="Calibri"/>
        </w:rPr>
      </w:pPr>
      <w:r w:rsidRPr="001D6502">
        <w:rPr>
          <w:b/>
          <w:u w:val="single"/>
        </w:rPr>
        <w:t>6.8</w:t>
      </w:r>
      <w:r>
        <w:t xml:space="preserve"> </w:t>
      </w:r>
      <w:r w:rsidRPr="00796BDD">
        <w:rPr>
          <w:rFonts w:eastAsia="Calibri"/>
        </w:rPr>
        <w:t>Να βρείτε την εξίσωση της ευθείας που περνά από τα σημείο (2,1) και έχει κλίση 3</w:t>
      </w:r>
      <w:r>
        <w:t>.</w:t>
      </w:r>
    </w:p>
    <w:p w:rsidR="001D6502" w:rsidRDefault="001D6502" w:rsidP="001D6502">
      <w:pPr>
        <w:jc w:val="both"/>
      </w:pPr>
      <w:r>
        <w:rPr>
          <w:b/>
          <w:bCs/>
          <w:u w:val="single"/>
        </w:rPr>
        <w:t xml:space="preserve">6.9 </w:t>
      </w:r>
      <w:r>
        <w:t>Να βρείτε την εξίσωση της ευθείας που περνά από την αρχή των αξόνων και το σημείο Γ(2,8).</w:t>
      </w:r>
    </w:p>
    <w:p w:rsidR="001D6502" w:rsidRDefault="001D6502" w:rsidP="001D6502">
      <w:pPr>
        <w:jc w:val="both"/>
      </w:pPr>
      <w:r w:rsidRPr="001D6502">
        <w:rPr>
          <w:b/>
          <w:u w:val="single"/>
        </w:rPr>
        <w:t>6.10</w:t>
      </w:r>
      <w:r>
        <w:t xml:space="preserve"> Να βρείτε την εξίσωση της ευθείας που περνά από τα σημεία Δ(2,5), Ε(0,3).</w:t>
      </w:r>
    </w:p>
    <w:p w:rsidR="00C116B8" w:rsidRPr="001D6502" w:rsidRDefault="00467581" w:rsidP="00C116B8">
      <w:pPr>
        <w:rPr>
          <w:rFonts w:eastAsia="Calibri"/>
          <w:b/>
          <w:bCs/>
          <w:u w:val="single"/>
        </w:rPr>
      </w:pPr>
      <w:r>
        <w:rPr>
          <w:b/>
          <w:bCs/>
          <w:u w:val="single"/>
        </w:rPr>
        <w:t xml:space="preserve">6.11 </w:t>
      </w:r>
      <w:r>
        <w:t>Να λύσετε τα συστήματα</w:t>
      </w:r>
      <w:r>
        <w:tab/>
        <w:t xml:space="preserve">(α) </w:t>
      </w:r>
      <w:r w:rsidRPr="000A6670">
        <w:rPr>
          <w:position w:val="-28"/>
        </w:rPr>
        <w:object w:dxaOrig="1160" w:dyaOrig="680">
          <v:shape id="_x0000_i1160" type="#_x0000_t75" style="width:57.75pt;height:33.75pt" o:ole="">
            <v:imagedata r:id="rId282" o:title=""/>
          </v:shape>
          <o:OLEObject Type="Embed" ProgID="Equation.DSMT4" ShapeID="_x0000_i1160" DrawAspect="Content" ObjectID="_1439374152" r:id="rId283"/>
        </w:object>
      </w:r>
      <w:r>
        <w:tab/>
        <w:t xml:space="preserve">(β) </w:t>
      </w:r>
      <w:r w:rsidRPr="000A6670">
        <w:rPr>
          <w:position w:val="-28"/>
        </w:rPr>
        <w:object w:dxaOrig="1280" w:dyaOrig="680">
          <v:shape id="_x0000_i1161" type="#_x0000_t75" style="width:63.75pt;height:33.75pt" o:ole="">
            <v:imagedata r:id="rId284" o:title=""/>
          </v:shape>
          <o:OLEObject Type="Embed" ProgID="Equation.DSMT4" ShapeID="_x0000_i1161" DrawAspect="Content" ObjectID="_1439374153" r:id="rId285"/>
        </w:object>
      </w:r>
    </w:p>
    <w:p w:rsidR="000B762C" w:rsidRDefault="00C42224" w:rsidP="00C42224">
      <w:pPr>
        <w:jc w:val="both"/>
      </w:pPr>
      <w:r>
        <w:rPr>
          <w:b/>
          <w:u w:val="single"/>
        </w:rPr>
        <w:t xml:space="preserve">6.12 </w:t>
      </w:r>
      <w:r w:rsidRPr="00C42224">
        <w:t>(α)</w:t>
      </w:r>
      <w:r>
        <w:t xml:space="preserve"> Να τοποθετήσετε τα σημεία Α(-2,5), Β(-2,-1), Γ(2,-1) σε ορθοκανονικό σύστημα αξόνων και να ενώσετε τα σημεία </w:t>
      </w:r>
      <w:r w:rsidRPr="00F66F62">
        <w:rPr>
          <w:b/>
        </w:rPr>
        <w:t>με χάρακα</w:t>
      </w:r>
      <w:r>
        <w:t xml:space="preserve"> κατασκευάζοντας τα ευθύγραμμα τμήματα ΑΒ, ΒΓ, ΑΓ.</w:t>
      </w:r>
    </w:p>
    <w:p w:rsidR="00C42224" w:rsidRDefault="00C42224" w:rsidP="00C42224">
      <w:pPr>
        <w:jc w:val="both"/>
      </w:pPr>
      <w:r>
        <w:t>(β) Να βρείτε την εξίσωση της ευθείας που περνά από τα σημεία Α και Β.</w:t>
      </w:r>
    </w:p>
    <w:p w:rsidR="00C42224" w:rsidRDefault="00C42224" w:rsidP="00C42224">
      <w:pPr>
        <w:jc w:val="both"/>
      </w:pPr>
      <w:r>
        <w:t>(γ) Να βρείτε την εξίσωση της ευθείας που περνά από τα σημεία Β και Γ.</w:t>
      </w:r>
    </w:p>
    <w:p w:rsidR="00C42224" w:rsidRDefault="00C42224" w:rsidP="00C42224">
      <w:pPr>
        <w:jc w:val="both"/>
      </w:pPr>
      <w:r>
        <w:t>(δ) Να βρείτε την εξίσωση της ευθείας που περνά από τα σημεία Α και Γ.</w:t>
      </w:r>
    </w:p>
    <w:p w:rsidR="0086682D" w:rsidRDefault="0086682D" w:rsidP="0086682D">
      <w:pPr>
        <w:tabs>
          <w:tab w:val="left" w:pos="1665"/>
        </w:tabs>
        <w:jc w:val="both"/>
      </w:pPr>
      <w:r>
        <w:rPr>
          <w:b/>
          <w:u w:val="single"/>
        </w:rPr>
        <w:t xml:space="preserve">6.13 </w:t>
      </w:r>
      <w:r>
        <w:t xml:space="preserve">Ο πληθυσμός της πόλης </w:t>
      </w:r>
      <w:r w:rsidR="00345E29">
        <w:t xml:space="preserve">της Λιμνούπολης δίνεται από τη </w:t>
      </w:r>
      <w:r>
        <w:t xml:space="preserve">σχέση </w:t>
      </w:r>
      <w:r w:rsidRPr="008B2248">
        <w:rPr>
          <w:position w:val="-10"/>
        </w:rPr>
        <w:object w:dxaOrig="1960" w:dyaOrig="320">
          <v:shape id="_x0000_i1162" type="#_x0000_t75" style="width:98.25pt;height:15.75pt" o:ole="">
            <v:imagedata r:id="rId286" o:title=""/>
          </v:shape>
          <o:OLEObject Type="Embed" ProgID="Equation.DSMT4" ShapeID="_x0000_i1162" DrawAspect="Content" ObjectID="_1439374154" r:id="rId287"/>
        </w:object>
      </w:r>
      <w:r>
        <w:t xml:space="preserve">, όπου το </w:t>
      </w:r>
      <w:r w:rsidRPr="008B2248">
        <w:rPr>
          <w:position w:val="-10"/>
        </w:rPr>
        <w:object w:dxaOrig="499" w:dyaOrig="320">
          <v:shape id="_x0000_i1163" type="#_x0000_t75" style="width:24.75pt;height:15.75pt" o:ole="">
            <v:imagedata r:id="rId288" o:title=""/>
          </v:shape>
          <o:OLEObject Type="Embed" ProgID="Equation.DSMT4" ShapeID="_x0000_i1163" DrawAspect="Content" ObjectID="_1439374155" r:id="rId289"/>
        </w:object>
      </w:r>
      <w:r>
        <w:t xml:space="preserve"> αντιπροσωπεύει τον πληθυσμό και το </w:t>
      </w:r>
      <w:r w:rsidRPr="008B2248">
        <w:rPr>
          <w:position w:val="-6"/>
        </w:rPr>
        <w:object w:dxaOrig="139" w:dyaOrig="240">
          <v:shape id="_x0000_i1164" type="#_x0000_t75" style="width:6.75pt;height:12pt" o:ole="">
            <v:imagedata r:id="rId290" o:title=""/>
          </v:shape>
          <o:OLEObject Type="Embed" ProgID="Equation.DSMT4" ShapeID="_x0000_i1164" DrawAspect="Content" ObjectID="_1439374156" r:id="rId291"/>
        </w:object>
      </w:r>
      <w:r>
        <w:t xml:space="preserve"> αντιπροσωπεύει το χρόνο σε έτη από το 2010 μέχρι σήμερα.</w:t>
      </w:r>
    </w:p>
    <w:p w:rsidR="0086682D" w:rsidRDefault="0086682D" w:rsidP="0086682D">
      <w:pPr>
        <w:tabs>
          <w:tab w:val="left" w:pos="1665"/>
        </w:tabs>
        <w:jc w:val="both"/>
      </w:pPr>
      <w:r>
        <w:t>(α) Να αναγνωρίσετε την κλίση α και την παράμετρο β και να εξηγήσετε τη σημασία τους.  (β) Πόσος είναι ο πληθυσμός της Λιμνούπολης το 2013;</w:t>
      </w:r>
    </w:p>
    <w:p w:rsidR="00783684" w:rsidRDefault="00783684" w:rsidP="00783684">
      <w:pPr>
        <w:jc w:val="both"/>
      </w:pPr>
      <w:r>
        <w:rPr>
          <w:b/>
          <w:u w:val="single"/>
        </w:rPr>
        <w:t xml:space="preserve">6.14 </w:t>
      </w:r>
      <w:r>
        <w:t>Σε μια αυλή υπάρχουν κότες και σκύλοι. Αν όλα τα ζώα μαζί έχουν 22 κεφάλια και 52 πόδια, πόσες είναι οι κότες και πόσοι οι σκύλοι; Θυμηθείτε πόσα πόδια έχει το κάθε ζώο!!!!!!</w:t>
      </w:r>
    </w:p>
    <w:p w:rsidR="000B762C" w:rsidRDefault="000B762C" w:rsidP="000B762C">
      <w:pPr>
        <w:rPr>
          <w:b/>
          <w:u w:val="single"/>
        </w:rPr>
      </w:pPr>
    </w:p>
    <w:p w:rsidR="00783684" w:rsidRPr="00714895" w:rsidRDefault="00783684" w:rsidP="00714895">
      <w:pPr>
        <w:jc w:val="both"/>
        <w:rPr>
          <w:rFonts w:eastAsia="Calibri"/>
        </w:rPr>
      </w:pPr>
      <w:r>
        <w:rPr>
          <w:b/>
          <w:u w:val="single"/>
        </w:rPr>
        <w:lastRenderedPageBreak/>
        <w:t xml:space="preserve">6.15 </w:t>
      </w:r>
      <w:r>
        <w:rPr>
          <w:rFonts w:eastAsia="Calibri"/>
        </w:rPr>
        <w:t>Ο Αν</w:t>
      </w:r>
      <w:r>
        <w:t>τ</w:t>
      </w:r>
      <w:r>
        <w:rPr>
          <w:rFonts w:eastAsia="Calibri"/>
        </w:rPr>
        <w:t>ρέας Παυλίδης</w:t>
      </w:r>
      <w:r w:rsidRPr="00796BDD">
        <w:rPr>
          <w:rFonts w:eastAsia="Calibri"/>
        </w:rPr>
        <w:t>, μαθητής της Β τάξης του Γυμνασίου των Λιβαδιών φεύγει από το σπίτι για το σχολείο με τα πόδια.  Η διαδρομή του Αντρέα περιγράφεται από τη σχέση  Α = 1000 – 100τ , όπου Α είναι η απόσταση από το σχολείο σε μέτρα και τ είναι ο χρόνος του σε λεπτά.  (α) Να κατασκευάσετε τη γραφική παράσταση που περιγράφει η πιο πάνω σχέση.  (β) Σε απόσταση 400 μέτρων από το σπίτι του Αντρέα,  στο δρόμο του για το σχολείο βρίσκεται ένα περίπτερο. Αν ο Αντρέας σταματήσει ένα πρωί στο περίπτερο στις 7.25 π.μ., θα προλάβει να είναι στην τάξη του για την πρώτη περίοδο στην ώρα του</w:t>
      </w:r>
      <w:r w:rsidRPr="00796BDD">
        <w:rPr>
          <w:rFonts w:ascii="Arial" w:eastAsia="Calibri" w:hAnsi="Arial" w:cs="Arial"/>
        </w:rPr>
        <w:t>;</w:t>
      </w:r>
    </w:p>
    <w:p w:rsidR="00783684" w:rsidRDefault="00272A15" w:rsidP="000B762C">
      <w:pPr>
        <w:rPr>
          <w:b/>
          <w:u w:val="single"/>
        </w:rPr>
      </w:pPr>
      <w:r>
        <w:rPr>
          <w:b/>
          <w:u w:val="single"/>
        </w:rPr>
        <w:t>ΚΕΦΑΛΑΙΟ 7: ΛΟΓΟΙ-ΑΝΑΛΟΓΙΕΣ</w:t>
      </w:r>
    </w:p>
    <w:p w:rsidR="00724E8B" w:rsidRDefault="00724E8B" w:rsidP="00DA0DF5">
      <w:pPr>
        <w:pStyle w:val="NoSpacing"/>
      </w:pPr>
      <w:r>
        <w:rPr>
          <w:b/>
          <w:u w:val="single"/>
        </w:rPr>
        <w:t xml:space="preserve">7.1 </w:t>
      </w:r>
      <w:r>
        <w:t xml:space="preserve">Αν </w:t>
      </w:r>
      <w:r w:rsidRPr="00F607F1">
        <w:rPr>
          <w:position w:val="-28"/>
        </w:rPr>
        <w:object w:dxaOrig="279" w:dyaOrig="660">
          <v:shape id="_x0000_i1165" type="#_x0000_t75" style="width:14.25pt;height:33pt" o:ole="">
            <v:imagedata r:id="rId292" o:title=""/>
          </v:shape>
          <o:OLEObject Type="Embed" ProgID="Equation.3" ShapeID="_x0000_i1165" DrawAspect="Content" ObjectID="_1439374157" r:id="rId293"/>
        </w:object>
      </w:r>
      <w:r>
        <w:t>=</w:t>
      </w:r>
      <w:r w:rsidRPr="004D1BCA">
        <w:rPr>
          <w:position w:val="-24"/>
        </w:rPr>
        <w:object w:dxaOrig="240" w:dyaOrig="620">
          <v:shape id="_x0000_i1166" type="#_x0000_t75" style="width:12pt;height:30.75pt" o:ole="">
            <v:imagedata r:id="rId294" o:title=""/>
          </v:shape>
          <o:OLEObject Type="Embed" ProgID="Equation.3" ShapeID="_x0000_i1166" DrawAspect="Content" ObjectID="_1439374158" r:id="rId295"/>
        </w:object>
      </w:r>
      <w:r>
        <w:t xml:space="preserve"> να βρείτε τους λόγους  </w:t>
      </w:r>
      <w:r w:rsidRPr="00F607F1">
        <w:rPr>
          <w:position w:val="-28"/>
        </w:rPr>
        <w:object w:dxaOrig="680" w:dyaOrig="660">
          <v:shape id="_x0000_i1167" type="#_x0000_t75" style="width:33.75pt;height:33pt" o:ole="">
            <v:imagedata r:id="rId296" o:title=""/>
          </v:shape>
          <o:OLEObject Type="Embed" ProgID="Equation.3" ShapeID="_x0000_i1167" DrawAspect="Content" ObjectID="_1439374159" r:id="rId297"/>
        </w:object>
      </w:r>
      <w:r>
        <w:t xml:space="preserve">  ,  </w:t>
      </w:r>
      <w:r w:rsidRPr="00F607F1">
        <w:rPr>
          <w:position w:val="-24"/>
        </w:rPr>
        <w:object w:dxaOrig="680" w:dyaOrig="620">
          <v:shape id="_x0000_i1168" type="#_x0000_t75" style="width:33.75pt;height:30.75pt" o:ole="">
            <v:imagedata r:id="rId298" o:title=""/>
          </v:shape>
          <o:OLEObject Type="Embed" ProgID="Equation.3" ShapeID="_x0000_i1168" DrawAspect="Content" ObjectID="_1439374160" r:id="rId299"/>
        </w:object>
      </w:r>
      <w:r>
        <w:t xml:space="preserve">,   </w:t>
      </w:r>
      <w:r w:rsidRPr="00F607F1">
        <w:rPr>
          <w:position w:val="-28"/>
        </w:rPr>
        <w:object w:dxaOrig="639" w:dyaOrig="660">
          <v:shape id="_x0000_i1169" type="#_x0000_t75" style="width:32.25pt;height:33pt" o:ole="">
            <v:imagedata r:id="rId300" o:title=""/>
          </v:shape>
          <o:OLEObject Type="Embed" ProgID="Equation.3" ShapeID="_x0000_i1169" DrawAspect="Content" ObjectID="_1439374161" r:id="rId301"/>
        </w:object>
      </w:r>
      <w:r>
        <w:t xml:space="preserve">  </w:t>
      </w:r>
    </w:p>
    <w:p w:rsidR="00724E8B" w:rsidRPr="00724E8B" w:rsidRDefault="00724E8B" w:rsidP="007F0C5E">
      <w:pPr>
        <w:pStyle w:val="NoSpacing"/>
        <w:jc w:val="both"/>
      </w:pPr>
      <w:r>
        <w:rPr>
          <w:b/>
          <w:u w:val="single"/>
        </w:rPr>
        <w:t xml:space="preserve">7.2 </w:t>
      </w:r>
      <w:r w:rsidRPr="00724E8B">
        <w:t xml:space="preserve">Για έναν χυμό μια συγκεκριμένης γεύσης, αναμειγνύουμε 150 </w:t>
      </w:r>
      <w:r w:rsidRPr="00724E8B">
        <w:rPr>
          <w:lang w:val="en-US"/>
        </w:rPr>
        <w:t>ml</w:t>
      </w:r>
      <w:r w:rsidRPr="00724E8B">
        <w:t xml:space="preserve"> χυμό πορτοκάλι με   80 </w:t>
      </w:r>
      <w:r w:rsidRPr="00724E8B">
        <w:rPr>
          <w:lang w:val="en-US"/>
        </w:rPr>
        <w:t>ml</w:t>
      </w:r>
      <w:r w:rsidRPr="00724E8B">
        <w:t xml:space="preserve"> χυμό μανταρίνι.</w:t>
      </w:r>
      <w:r w:rsidRPr="00724E8B">
        <w:rPr>
          <w:b/>
        </w:rPr>
        <w:t>(α)</w:t>
      </w:r>
      <w:r w:rsidRPr="00724E8B">
        <w:t xml:space="preserve"> Να βρείτε το λόγο του χυμού πορτοκάλι προς τον χυμό μανταρίνι.</w:t>
      </w:r>
      <w:r>
        <w:t xml:space="preserve"> </w:t>
      </w:r>
      <w:r w:rsidRPr="00724E8B">
        <w:rPr>
          <w:b/>
        </w:rPr>
        <w:t xml:space="preserve">(β) </w:t>
      </w:r>
      <w:r w:rsidRPr="00724E8B">
        <w:t xml:space="preserve">Αν αναμείξουμε 250 </w:t>
      </w:r>
      <w:r w:rsidRPr="00724E8B">
        <w:rPr>
          <w:lang w:val="en-US"/>
        </w:rPr>
        <w:t>ml</w:t>
      </w:r>
      <w:r w:rsidRPr="00724E8B">
        <w:t xml:space="preserve"> χυμό πορτοκάλι με 180 </w:t>
      </w:r>
      <w:r w:rsidRPr="00724E8B">
        <w:rPr>
          <w:lang w:val="en-US"/>
        </w:rPr>
        <w:t>ml</w:t>
      </w:r>
      <w:r w:rsidRPr="00724E8B">
        <w:t xml:space="preserve"> χυμό μανταρίνι θα πάρουμε χυμό με την ίδια γεύση</w:t>
      </w:r>
      <w:r>
        <w:t xml:space="preserve">; </w:t>
      </w:r>
      <w:r w:rsidRPr="00724E8B">
        <w:rPr>
          <w:b/>
        </w:rPr>
        <w:t xml:space="preserve">(γ) </w:t>
      </w:r>
      <w:r w:rsidRPr="00724E8B">
        <w:t>Για</w:t>
      </w:r>
      <w:r w:rsidRPr="00724E8B">
        <w:rPr>
          <w:b/>
        </w:rPr>
        <w:t xml:space="preserve"> </w:t>
      </w:r>
      <w:r w:rsidRPr="00724E8B">
        <w:t xml:space="preserve">να φτιάξουμε χυμό με την αρχική γεύση, να βρείτε πόσα </w:t>
      </w:r>
      <w:r w:rsidRPr="00724E8B">
        <w:rPr>
          <w:lang w:val="en-US"/>
        </w:rPr>
        <w:t>ml</w:t>
      </w:r>
      <w:r w:rsidRPr="00724E8B">
        <w:t xml:space="preserve"> χυμό πορτοκάλι πρέπει να  αναμείξουμε με 280 </w:t>
      </w:r>
      <w:r w:rsidRPr="00724E8B">
        <w:rPr>
          <w:lang w:val="en-US"/>
        </w:rPr>
        <w:t>ml</w:t>
      </w:r>
      <w:r w:rsidRPr="00724E8B">
        <w:t xml:space="preserve"> χυμό μανταρίνι.</w:t>
      </w:r>
    </w:p>
    <w:p w:rsidR="00AF593C" w:rsidRPr="00C14A28" w:rsidRDefault="00AF593C" w:rsidP="00AF593C">
      <w:pPr>
        <w:pStyle w:val="NoSpacing"/>
        <w:jc w:val="both"/>
        <w:rPr>
          <w:szCs w:val="24"/>
        </w:rPr>
      </w:pPr>
      <w:r>
        <w:rPr>
          <w:b/>
          <w:u w:val="single"/>
        </w:rPr>
        <w:t xml:space="preserve">7.3 </w:t>
      </w:r>
      <w:r>
        <w:rPr>
          <w:szCs w:val="24"/>
        </w:rPr>
        <w:t xml:space="preserve">Να βρείτε το </w:t>
      </w:r>
      <w:r>
        <w:rPr>
          <w:szCs w:val="24"/>
          <w:lang w:val="en-US"/>
        </w:rPr>
        <w:t>x</w:t>
      </w:r>
      <w:r>
        <w:rPr>
          <w:szCs w:val="24"/>
        </w:rPr>
        <w:t xml:space="preserve">: (α) </w:t>
      </w:r>
      <w:r w:rsidRPr="0096771F">
        <w:rPr>
          <w:position w:val="-24"/>
        </w:rPr>
        <w:object w:dxaOrig="960" w:dyaOrig="620">
          <v:shape id="_x0000_i1170" type="#_x0000_t75" style="width:48pt;height:30.75pt" o:ole="">
            <v:imagedata r:id="rId302" o:title=""/>
          </v:shape>
          <o:OLEObject Type="Embed" ProgID="Equation.DSMT4" ShapeID="_x0000_i1170" DrawAspect="Content" ObjectID="_1439374162" r:id="rId303"/>
        </w:object>
      </w:r>
      <w:r>
        <w:rPr>
          <w:szCs w:val="24"/>
        </w:rPr>
        <w:tab/>
      </w:r>
      <w:r>
        <w:rPr>
          <w:szCs w:val="24"/>
        </w:rPr>
        <w:tab/>
      </w:r>
      <w:r w:rsidRPr="00C14A28">
        <w:rPr>
          <w:szCs w:val="24"/>
        </w:rPr>
        <w:t xml:space="preserve">(β) </w:t>
      </w:r>
      <w:r w:rsidRPr="0096771F">
        <w:rPr>
          <w:position w:val="-24"/>
        </w:rPr>
        <w:object w:dxaOrig="920" w:dyaOrig="620">
          <v:shape id="_x0000_i1171" type="#_x0000_t75" style="width:45.75pt;height:30.75pt" o:ole="">
            <v:imagedata r:id="rId304" o:title=""/>
          </v:shape>
          <o:OLEObject Type="Embed" ProgID="Equation.DSMT4" ShapeID="_x0000_i1171" DrawAspect="Content" ObjectID="_1439374163" r:id="rId305"/>
        </w:object>
      </w:r>
      <w:r>
        <w:tab/>
      </w:r>
      <w:r>
        <w:tab/>
        <w:t xml:space="preserve">(γ) </w:t>
      </w:r>
      <w:r w:rsidRPr="000B020E">
        <w:rPr>
          <w:position w:val="-24"/>
        </w:rPr>
        <w:object w:dxaOrig="980" w:dyaOrig="620">
          <v:shape id="_x0000_i1172" type="#_x0000_t75" style="width:48.75pt;height:30.75pt" o:ole="">
            <v:imagedata r:id="rId306" o:title=""/>
          </v:shape>
          <o:OLEObject Type="Embed" ProgID="Equation.DSMT4" ShapeID="_x0000_i1172" DrawAspect="Content" ObjectID="_1439374164" r:id="rId307"/>
        </w:object>
      </w:r>
    </w:p>
    <w:p w:rsidR="00D551F2" w:rsidRPr="0003758A" w:rsidRDefault="00D551F2" w:rsidP="00234C67">
      <w:pPr>
        <w:pStyle w:val="NoSpacing"/>
        <w:jc w:val="both"/>
      </w:pPr>
      <w:r>
        <w:rPr>
          <w:b/>
          <w:u w:val="single"/>
        </w:rPr>
        <w:t xml:space="preserve">7.4 </w:t>
      </w:r>
      <w:r>
        <w:t>Η πόλη της Λάρνακας από το Κίτι απέχει 15</w:t>
      </w:r>
      <w:r w:rsidRPr="0003758A">
        <w:t xml:space="preserve"> </w:t>
      </w:r>
      <w:r>
        <w:rPr>
          <w:lang w:val="en-US"/>
        </w:rPr>
        <w:t>km</w:t>
      </w:r>
      <w:r w:rsidRPr="0003758A">
        <w:t xml:space="preserve">. </w:t>
      </w:r>
      <w:r>
        <w:t xml:space="preserve">Ο Μιχάλης μελετά ένα χάρτη με κλίμακα </w:t>
      </w:r>
      <w:r w:rsidRPr="009A1A09">
        <w:rPr>
          <w:position w:val="-6"/>
        </w:rPr>
        <w:object w:dxaOrig="999" w:dyaOrig="279">
          <v:shape id="_x0000_i1173" type="#_x0000_t75" style="width:50.25pt;height:14.25pt" o:ole="">
            <v:imagedata r:id="rId308" o:title=""/>
          </v:shape>
          <o:OLEObject Type="Embed" ProgID="Equation.DSMT4" ShapeID="_x0000_i1173" DrawAspect="Content" ObjectID="_1439374165" r:id="rId309"/>
        </w:object>
      </w:r>
      <w:r>
        <w:t>. Πόσα εκατοστά είναι η απόσταση πάνω στο χάρτη που μελετά ο Μιχάλης;</w:t>
      </w:r>
    </w:p>
    <w:p w:rsidR="00D551F2" w:rsidRPr="009F34D4" w:rsidRDefault="00D551F2" w:rsidP="00D551F2">
      <w:pPr>
        <w:pStyle w:val="NoSpacing"/>
        <w:jc w:val="both"/>
        <w:rPr>
          <w:rFonts w:eastAsia="Calibri"/>
          <w:szCs w:val="24"/>
        </w:rPr>
      </w:pPr>
      <w:r>
        <w:rPr>
          <w:b/>
          <w:u w:val="single"/>
        </w:rPr>
        <w:t xml:space="preserve">7.5 </w:t>
      </w:r>
      <w:r w:rsidRPr="009F34D4">
        <w:rPr>
          <w:rFonts w:eastAsia="Calibri"/>
          <w:szCs w:val="24"/>
        </w:rPr>
        <w:t xml:space="preserve">Να εξετάσετε σε κάθε μια από τις πιο κάτω περιπτώσεις αν τα ποσά </w:t>
      </w:r>
      <w:r w:rsidRPr="009F34D4">
        <w:rPr>
          <w:rFonts w:eastAsia="Calibri"/>
          <w:szCs w:val="24"/>
          <w:lang w:val="en-US"/>
        </w:rPr>
        <w:t>x</w:t>
      </w:r>
      <w:r w:rsidRPr="009F34D4">
        <w:rPr>
          <w:rFonts w:eastAsia="Calibri"/>
          <w:szCs w:val="24"/>
        </w:rPr>
        <w:t xml:space="preserve"> και ψ είναι ευθέως ανάλογα, αντιστρόφως ανάλογα ή τίποτα από τα προηγούμενα.</w:t>
      </w:r>
    </w:p>
    <w:p w:rsidR="00D551F2" w:rsidRPr="009F34D4" w:rsidRDefault="00D551F2" w:rsidP="00D551F2">
      <w:pPr>
        <w:pStyle w:val="NoSpacing"/>
        <w:jc w:val="both"/>
        <w:rPr>
          <w:rFonts w:eastAsia="Calibri"/>
          <w:szCs w:val="24"/>
        </w:rPr>
      </w:pPr>
      <w:r w:rsidRPr="009F34D4">
        <w:rPr>
          <w:rFonts w:eastAsia="Calibri"/>
          <w:szCs w:val="24"/>
        </w:rPr>
        <w:t xml:space="preserve">(α) </w:t>
      </w:r>
      <w:r w:rsidRPr="009F34D4">
        <w:rPr>
          <w:rFonts w:eastAsia="Calibri"/>
          <w:szCs w:val="24"/>
        </w:rPr>
        <w:tab/>
      </w:r>
      <w:r w:rsidRPr="009F34D4">
        <w:rPr>
          <w:rFonts w:eastAsia="Calibri"/>
          <w:szCs w:val="24"/>
        </w:rPr>
        <w:tab/>
        <w:t>(β)</w:t>
      </w:r>
      <w:r w:rsidRPr="009F34D4">
        <w:rPr>
          <w:rFonts w:eastAsia="Calibri"/>
          <w:szCs w:val="24"/>
        </w:rPr>
        <w:tab/>
      </w:r>
      <w:r w:rsidRPr="009F34D4">
        <w:rPr>
          <w:rFonts w:eastAsia="Calibri"/>
          <w:szCs w:val="24"/>
        </w:rPr>
        <w:tab/>
      </w:r>
      <w:r w:rsidRPr="009F34D4">
        <w:rPr>
          <w:rFonts w:eastAsia="Calibri"/>
          <w:szCs w:val="24"/>
        </w:rPr>
        <w:tab/>
        <w:t>(γ)</w:t>
      </w:r>
      <w:r w:rsidRPr="009F34D4">
        <w:rPr>
          <w:rFonts w:eastAsia="Calibri"/>
          <w:szCs w:val="24"/>
        </w:rPr>
        <w:tab/>
      </w:r>
      <w:r w:rsidRPr="009F34D4">
        <w:rPr>
          <w:rFonts w:eastAsia="Calibri"/>
          <w:szCs w:val="24"/>
        </w:rPr>
        <w:tab/>
        <w:t xml:space="preserve">     (δ)</w:t>
      </w:r>
      <w:r w:rsidRPr="009F34D4">
        <w:rPr>
          <w:rFonts w:eastAsia="Calibri"/>
          <w:szCs w:val="24"/>
        </w:rPr>
        <w:tab/>
      </w:r>
      <w:r w:rsidRPr="009F34D4">
        <w:rPr>
          <w:rFonts w:eastAsia="Calibri"/>
          <w:szCs w:val="24"/>
        </w:rPr>
        <w:tab/>
      </w:r>
      <w:r w:rsidRPr="009F34D4">
        <w:rPr>
          <w:rFonts w:eastAsia="Calibri"/>
          <w:szCs w:val="24"/>
        </w:rPr>
        <w:tab/>
        <w:t>(ε)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663"/>
        <w:gridCol w:w="551"/>
        <w:gridCol w:w="663"/>
        <w:gridCol w:w="663"/>
        <w:gridCol w:w="551"/>
        <w:gridCol w:w="663"/>
        <w:gridCol w:w="663"/>
        <w:gridCol w:w="551"/>
        <w:gridCol w:w="596"/>
        <w:gridCol w:w="641"/>
        <w:gridCol w:w="551"/>
        <w:gridCol w:w="551"/>
        <w:gridCol w:w="551"/>
      </w:tblGrid>
      <w:tr w:rsidR="00D551F2" w:rsidRPr="009F34D4" w:rsidTr="00845C43">
        <w:tc>
          <w:tcPr>
            <w:tcW w:w="664" w:type="dxa"/>
            <w:shd w:val="clear" w:color="auto" w:fill="auto"/>
            <w:vAlign w:val="center"/>
          </w:tcPr>
          <w:p w:rsidR="00D551F2" w:rsidRPr="009F34D4" w:rsidRDefault="00D551F2" w:rsidP="00845C43">
            <w:pPr>
              <w:pStyle w:val="NoSpacing"/>
              <w:jc w:val="center"/>
              <w:rPr>
                <w:rFonts w:eastAsia="Calibri"/>
                <w:b/>
                <w:szCs w:val="24"/>
              </w:rPr>
            </w:pPr>
            <w:r w:rsidRPr="009F34D4">
              <w:rPr>
                <w:rFonts w:eastAsia="Calibri"/>
                <w:b/>
                <w:szCs w:val="24"/>
                <w:lang w:val="en-US"/>
              </w:rPr>
              <w:t>x</w:t>
            </w:r>
          </w:p>
        </w:tc>
        <w:tc>
          <w:tcPr>
            <w:tcW w:w="663" w:type="dxa"/>
            <w:shd w:val="clear" w:color="auto" w:fill="auto"/>
            <w:vAlign w:val="center"/>
          </w:tcPr>
          <w:p w:rsidR="00D551F2" w:rsidRPr="009F34D4" w:rsidRDefault="00D551F2" w:rsidP="00845C43">
            <w:pPr>
              <w:pStyle w:val="NoSpacing"/>
              <w:jc w:val="center"/>
              <w:rPr>
                <w:rFonts w:eastAsia="Calibri"/>
                <w:b/>
                <w:szCs w:val="24"/>
              </w:rPr>
            </w:pPr>
            <w:r w:rsidRPr="009F34D4">
              <w:rPr>
                <w:rFonts w:eastAsia="Calibri"/>
                <w:b/>
                <w:szCs w:val="24"/>
              </w:rPr>
              <w:t>ψ</w:t>
            </w:r>
          </w:p>
        </w:tc>
        <w:tc>
          <w:tcPr>
            <w:tcW w:w="551" w:type="dxa"/>
            <w:tcBorders>
              <w:top w:val="nil"/>
              <w:bottom w:val="nil"/>
            </w:tcBorders>
            <w:shd w:val="clear" w:color="auto" w:fill="auto"/>
            <w:vAlign w:val="center"/>
          </w:tcPr>
          <w:p w:rsidR="00D551F2" w:rsidRPr="009F34D4" w:rsidRDefault="00D551F2" w:rsidP="00845C43">
            <w:pPr>
              <w:pStyle w:val="NoSpacing"/>
              <w:jc w:val="center"/>
              <w:rPr>
                <w:rFonts w:eastAsia="Calibri"/>
                <w:b/>
                <w:szCs w:val="24"/>
              </w:rPr>
            </w:pPr>
          </w:p>
        </w:tc>
        <w:tc>
          <w:tcPr>
            <w:tcW w:w="663" w:type="dxa"/>
            <w:shd w:val="clear" w:color="auto" w:fill="auto"/>
            <w:vAlign w:val="center"/>
          </w:tcPr>
          <w:p w:rsidR="00D551F2" w:rsidRPr="009F34D4" w:rsidRDefault="00D551F2" w:rsidP="00845C43">
            <w:pPr>
              <w:pStyle w:val="NoSpacing"/>
              <w:jc w:val="center"/>
              <w:rPr>
                <w:rFonts w:eastAsia="Calibri"/>
                <w:b/>
                <w:szCs w:val="24"/>
              </w:rPr>
            </w:pPr>
            <w:r w:rsidRPr="009F34D4">
              <w:rPr>
                <w:rFonts w:eastAsia="Calibri"/>
                <w:b/>
                <w:szCs w:val="24"/>
                <w:lang w:val="en-US"/>
              </w:rPr>
              <w:t>x</w:t>
            </w:r>
          </w:p>
        </w:tc>
        <w:tc>
          <w:tcPr>
            <w:tcW w:w="663" w:type="dxa"/>
            <w:shd w:val="clear" w:color="auto" w:fill="auto"/>
            <w:vAlign w:val="center"/>
          </w:tcPr>
          <w:p w:rsidR="00D551F2" w:rsidRPr="009F34D4" w:rsidRDefault="00D551F2" w:rsidP="00845C43">
            <w:pPr>
              <w:pStyle w:val="NoSpacing"/>
              <w:jc w:val="center"/>
              <w:rPr>
                <w:rFonts w:eastAsia="Calibri"/>
                <w:b/>
                <w:szCs w:val="24"/>
              </w:rPr>
            </w:pPr>
            <w:r w:rsidRPr="009F34D4">
              <w:rPr>
                <w:rFonts w:eastAsia="Calibri"/>
                <w:b/>
                <w:szCs w:val="24"/>
              </w:rPr>
              <w:t>ψ</w:t>
            </w:r>
          </w:p>
        </w:tc>
        <w:tc>
          <w:tcPr>
            <w:tcW w:w="551" w:type="dxa"/>
            <w:tcBorders>
              <w:top w:val="nil"/>
              <w:bottom w:val="nil"/>
            </w:tcBorders>
            <w:shd w:val="clear" w:color="auto" w:fill="auto"/>
            <w:vAlign w:val="center"/>
          </w:tcPr>
          <w:p w:rsidR="00D551F2" w:rsidRPr="009F34D4" w:rsidRDefault="00D551F2" w:rsidP="00845C43">
            <w:pPr>
              <w:pStyle w:val="NoSpacing"/>
              <w:jc w:val="center"/>
              <w:rPr>
                <w:rFonts w:eastAsia="Calibri"/>
                <w:b/>
                <w:szCs w:val="24"/>
              </w:rPr>
            </w:pPr>
          </w:p>
        </w:tc>
        <w:tc>
          <w:tcPr>
            <w:tcW w:w="663" w:type="dxa"/>
            <w:shd w:val="clear" w:color="auto" w:fill="auto"/>
            <w:vAlign w:val="center"/>
          </w:tcPr>
          <w:p w:rsidR="00D551F2" w:rsidRPr="009F34D4" w:rsidRDefault="00D551F2" w:rsidP="00845C43">
            <w:pPr>
              <w:pStyle w:val="NoSpacing"/>
              <w:jc w:val="center"/>
              <w:rPr>
                <w:rFonts w:eastAsia="Calibri"/>
                <w:b/>
                <w:szCs w:val="24"/>
              </w:rPr>
            </w:pPr>
            <w:r w:rsidRPr="009F34D4">
              <w:rPr>
                <w:rFonts w:eastAsia="Calibri"/>
                <w:b/>
                <w:szCs w:val="24"/>
                <w:lang w:val="en-US"/>
              </w:rPr>
              <w:t>x</w:t>
            </w:r>
          </w:p>
        </w:tc>
        <w:tc>
          <w:tcPr>
            <w:tcW w:w="663" w:type="dxa"/>
            <w:shd w:val="clear" w:color="auto" w:fill="auto"/>
            <w:vAlign w:val="center"/>
          </w:tcPr>
          <w:p w:rsidR="00D551F2" w:rsidRPr="009F34D4" w:rsidRDefault="00D551F2" w:rsidP="00845C43">
            <w:pPr>
              <w:pStyle w:val="NoSpacing"/>
              <w:jc w:val="center"/>
              <w:rPr>
                <w:rFonts w:eastAsia="Calibri"/>
                <w:b/>
                <w:szCs w:val="24"/>
              </w:rPr>
            </w:pPr>
            <w:r w:rsidRPr="009F34D4">
              <w:rPr>
                <w:rFonts w:eastAsia="Calibri"/>
                <w:b/>
                <w:szCs w:val="24"/>
              </w:rPr>
              <w:t>ψ</w:t>
            </w:r>
          </w:p>
        </w:tc>
        <w:tc>
          <w:tcPr>
            <w:tcW w:w="551" w:type="dxa"/>
            <w:tcBorders>
              <w:top w:val="nil"/>
              <w:bottom w:val="nil"/>
            </w:tcBorders>
            <w:shd w:val="clear" w:color="auto" w:fill="auto"/>
            <w:vAlign w:val="center"/>
          </w:tcPr>
          <w:p w:rsidR="00D551F2" w:rsidRPr="009F34D4" w:rsidRDefault="00D551F2" w:rsidP="00845C43">
            <w:pPr>
              <w:pStyle w:val="NoSpacing"/>
              <w:jc w:val="center"/>
              <w:rPr>
                <w:rFonts w:eastAsia="Calibri"/>
                <w:b/>
                <w:szCs w:val="24"/>
              </w:rPr>
            </w:pPr>
          </w:p>
        </w:tc>
        <w:tc>
          <w:tcPr>
            <w:tcW w:w="596" w:type="dxa"/>
            <w:shd w:val="clear" w:color="auto" w:fill="auto"/>
            <w:vAlign w:val="center"/>
          </w:tcPr>
          <w:p w:rsidR="00D551F2" w:rsidRPr="009F34D4" w:rsidRDefault="00D551F2" w:rsidP="00845C43">
            <w:pPr>
              <w:pStyle w:val="NoSpacing"/>
              <w:jc w:val="center"/>
              <w:rPr>
                <w:rFonts w:eastAsia="Calibri"/>
                <w:b/>
                <w:szCs w:val="24"/>
              </w:rPr>
            </w:pPr>
            <w:r w:rsidRPr="009F34D4">
              <w:rPr>
                <w:rFonts w:eastAsia="Calibri"/>
                <w:b/>
                <w:szCs w:val="24"/>
                <w:lang w:val="en-US"/>
              </w:rPr>
              <w:t>x</w:t>
            </w:r>
          </w:p>
        </w:tc>
        <w:tc>
          <w:tcPr>
            <w:tcW w:w="641" w:type="dxa"/>
            <w:shd w:val="clear" w:color="auto" w:fill="auto"/>
            <w:vAlign w:val="center"/>
          </w:tcPr>
          <w:p w:rsidR="00D551F2" w:rsidRPr="009F34D4" w:rsidRDefault="00D551F2" w:rsidP="00845C43">
            <w:pPr>
              <w:pStyle w:val="NoSpacing"/>
              <w:jc w:val="center"/>
              <w:rPr>
                <w:rFonts w:eastAsia="Calibri"/>
                <w:b/>
                <w:szCs w:val="24"/>
              </w:rPr>
            </w:pPr>
            <w:r w:rsidRPr="009F34D4">
              <w:rPr>
                <w:rFonts w:eastAsia="Calibri"/>
                <w:b/>
                <w:szCs w:val="24"/>
              </w:rPr>
              <w:t>ψ</w:t>
            </w:r>
          </w:p>
        </w:tc>
        <w:tc>
          <w:tcPr>
            <w:tcW w:w="551" w:type="dxa"/>
            <w:tcBorders>
              <w:top w:val="nil"/>
              <w:bottom w:val="nil"/>
            </w:tcBorders>
            <w:shd w:val="clear" w:color="auto" w:fill="auto"/>
            <w:vAlign w:val="center"/>
          </w:tcPr>
          <w:p w:rsidR="00D551F2" w:rsidRPr="009F34D4" w:rsidRDefault="00D551F2" w:rsidP="00845C43">
            <w:pPr>
              <w:pStyle w:val="NoSpacing"/>
              <w:jc w:val="center"/>
              <w:rPr>
                <w:rFonts w:eastAsia="Calibri"/>
                <w:b/>
                <w:szCs w:val="24"/>
              </w:rPr>
            </w:pPr>
          </w:p>
        </w:tc>
        <w:tc>
          <w:tcPr>
            <w:tcW w:w="551" w:type="dxa"/>
            <w:shd w:val="clear" w:color="auto" w:fill="auto"/>
            <w:vAlign w:val="center"/>
          </w:tcPr>
          <w:p w:rsidR="00D551F2" w:rsidRPr="009F34D4" w:rsidRDefault="00D551F2" w:rsidP="00845C43">
            <w:pPr>
              <w:pStyle w:val="NoSpacing"/>
              <w:jc w:val="center"/>
              <w:rPr>
                <w:rFonts w:eastAsia="Calibri"/>
                <w:b/>
                <w:szCs w:val="24"/>
                <w:lang w:val="en-US"/>
              </w:rPr>
            </w:pPr>
            <w:r w:rsidRPr="009F34D4">
              <w:rPr>
                <w:rFonts w:eastAsia="Calibri"/>
                <w:b/>
                <w:szCs w:val="24"/>
                <w:lang w:val="en-US"/>
              </w:rPr>
              <w:t>x</w:t>
            </w:r>
          </w:p>
        </w:tc>
        <w:tc>
          <w:tcPr>
            <w:tcW w:w="551" w:type="dxa"/>
            <w:shd w:val="clear" w:color="auto" w:fill="auto"/>
            <w:vAlign w:val="center"/>
          </w:tcPr>
          <w:p w:rsidR="00D551F2" w:rsidRPr="009F34D4" w:rsidRDefault="00D551F2" w:rsidP="00845C43">
            <w:pPr>
              <w:pStyle w:val="NoSpacing"/>
              <w:jc w:val="center"/>
              <w:rPr>
                <w:rFonts w:eastAsia="Calibri"/>
                <w:b/>
                <w:szCs w:val="24"/>
              </w:rPr>
            </w:pPr>
            <w:r w:rsidRPr="009F34D4">
              <w:rPr>
                <w:rFonts w:eastAsia="Calibri"/>
                <w:b/>
                <w:szCs w:val="24"/>
              </w:rPr>
              <w:t>ψ</w:t>
            </w:r>
          </w:p>
        </w:tc>
      </w:tr>
      <w:tr w:rsidR="00D551F2" w:rsidRPr="009F34D4" w:rsidTr="00845C43">
        <w:tc>
          <w:tcPr>
            <w:tcW w:w="664" w:type="dxa"/>
            <w:shd w:val="clear" w:color="auto" w:fill="auto"/>
            <w:vAlign w:val="center"/>
          </w:tcPr>
          <w:p w:rsidR="00D551F2" w:rsidRPr="009F34D4" w:rsidRDefault="00D551F2" w:rsidP="00845C43">
            <w:pPr>
              <w:pStyle w:val="NoSpacing"/>
              <w:jc w:val="center"/>
              <w:rPr>
                <w:rFonts w:eastAsia="Calibri"/>
                <w:szCs w:val="24"/>
              </w:rPr>
            </w:pPr>
            <w:r w:rsidRPr="009F34D4">
              <w:rPr>
                <w:rFonts w:eastAsia="Calibri"/>
                <w:szCs w:val="24"/>
              </w:rPr>
              <w:t>2</w:t>
            </w:r>
          </w:p>
        </w:tc>
        <w:tc>
          <w:tcPr>
            <w:tcW w:w="663" w:type="dxa"/>
            <w:shd w:val="clear" w:color="auto" w:fill="auto"/>
            <w:vAlign w:val="center"/>
          </w:tcPr>
          <w:p w:rsidR="00D551F2" w:rsidRPr="009F34D4" w:rsidRDefault="00D551F2" w:rsidP="00845C43">
            <w:pPr>
              <w:pStyle w:val="NoSpacing"/>
              <w:jc w:val="center"/>
              <w:rPr>
                <w:rFonts w:eastAsia="Calibri"/>
                <w:szCs w:val="24"/>
              </w:rPr>
            </w:pPr>
            <w:r w:rsidRPr="009F34D4">
              <w:rPr>
                <w:rFonts w:eastAsia="Calibri"/>
                <w:szCs w:val="24"/>
              </w:rPr>
              <w:t>36</w:t>
            </w:r>
          </w:p>
        </w:tc>
        <w:tc>
          <w:tcPr>
            <w:tcW w:w="551" w:type="dxa"/>
            <w:tcBorders>
              <w:top w:val="nil"/>
              <w:bottom w:val="nil"/>
            </w:tcBorders>
            <w:shd w:val="clear" w:color="auto" w:fill="auto"/>
            <w:vAlign w:val="center"/>
          </w:tcPr>
          <w:p w:rsidR="00D551F2" w:rsidRPr="009F34D4" w:rsidRDefault="00D551F2" w:rsidP="00845C43">
            <w:pPr>
              <w:pStyle w:val="NoSpacing"/>
              <w:jc w:val="center"/>
              <w:rPr>
                <w:rFonts w:eastAsia="Calibri"/>
                <w:szCs w:val="24"/>
              </w:rPr>
            </w:pPr>
          </w:p>
        </w:tc>
        <w:tc>
          <w:tcPr>
            <w:tcW w:w="663" w:type="dxa"/>
            <w:shd w:val="clear" w:color="auto" w:fill="auto"/>
            <w:vAlign w:val="center"/>
          </w:tcPr>
          <w:p w:rsidR="00D551F2" w:rsidRPr="009F34D4" w:rsidRDefault="00D551F2" w:rsidP="00845C43">
            <w:pPr>
              <w:pStyle w:val="NoSpacing"/>
              <w:jc w:val="center"/>
              <w:rPr>
                <w:rFonts w:eastAsia="Calibri"/>
                <w:szCs w:val="24"/>
              </w:rPr>
            </w:pPr>
            <w:r w:rsidRPr="009F34D4">
              <w:rPr>
                <w:rFonts w:eastAsia="Calibri"/>
                <w:szCs w:val="24"/>
              </w:rPr>
              <w:t>5</w:t>
            </w:r>
          </w:p>
        </w:tc>
        <w:tc>
          <w:tcPr>
            <w:tcW w:w="663" w:type="dxa"/>
            <w:shd w:val="clear" w:color="auto" w:fill="auto"/>
            <w:vAlign w:val="center"/>
          </w:tcPr>
          <w:p w:rsidR="00D551F2" w:rsidRPr="009F34D4" w:rsidRDefault="00D551F2" w:rsidP="00845C43">
            <w:pPr>
              <w:pStyle w:val="NoSpacing"/>
              <w:jc w:val="center"/>
              <w:rPr>
                <w:rFonts w:eastAsia="Calibri"/>
                <w:szCs w:val="24"/>
              </w:rPr>
            </w:pPr>
            <w:r w:rsidRPr="009F34D4">
              <w:rPr>
                <w:rFonts w:eastAsia="Calibri"/>
                <w:szCs w:val="24"/>
              </w:rPr>
              <w:t>10</w:t>
            </w:r>
          </w:p>
        </w:tc>
        <w:tc>
          <w:tcPr>
            <w:tcW w:w="551" w:type="dxa"/>
            <w:tcBorders>
              <w:top w:val="nil"/>
              <w:bottom w:val="nil"/>
            </w:tcBorders>
            <w:shd w:val="clear" w:color="auto" w:fill="auto"/>
            <w:vAlign w:val="center"/>
          </w:tcPr>
          <w:p w:rsidR="00D551F2" w:rsidRPr="009F34D4" w:rsidRDefault="00D551F2" w:rsidP="00845C43">
            <w:pPr>
              <w:pStyle w:val="NoSpacing"/>
              <w:jc w:val="center"/>
              <w:rPr>
                <w:rFonts w:eastAsia="Calibri"/>
                <w:szCs w:val="24"/>
              </w:rPr>
            </w:pPr>
          </w:p>
        </w:tc>
        <w:tc>
          <w:tcPr>
            <w:tcW w:w="663" w:type="dxa"/>
            <w:shd w:val="clear" w:color="auto" w:fill="auto"/>
            <w:vAlign w:val="center"/>
          </w:tcPr>
          <w:p w:rsidR="00D551F2" w:rsidRPr="009F34D4" w:rsidRDefault="00D551F2" w:rsidP="00845C43">
            <w:pPr>
              <w:pStyle w:val="NoSpacing"/>
              <w:jc w:val="center"/>
              <w:rPr>
                <w:rFonts w:eastAsia="Calibri"/>
                <w:szCs w:val="24"/>
              </w:rPr>
            </w:pPr>
            <w:r w:rsidRPr="009F34D4">
              <w:rPr>
                <w:rFonts w:eastAsia="Calibri"/>
                <w:szCs w:val="24"/>
              </w:rPr>
              <w:t>7</w:t>
            </w:r>
          </w:p>
        </w:tc>
        <w:tc>
          <w:tcPr>
            <w:tcW w:w="663" w:type="dxa"/>
            <w:shd w:val="clear" w:color="auto" w:fill="auto"/>
            <w:vAlign w:val="center"/>
          </w:tcPr>
          <w:p w:rsidR="00D551F2" w:rsidRPr="009F34D4" w:rsidRDefault="00D551F2" w:rsidP="00845C43">
            <w:pPr>
              <w:pStyle w:val="NoSpacing"/>
              <w:jc w:val="center"/>
              <w:rPr>
                <w:rFonts w:eastAsia="Calibri"/>
                <w:szCs w:val="24"/>
              </w:rPr>
            </w:pPr>
            <w:r w:rsidRPr="009F34D4">
              <w:rPr>
                <w:rFonts w:eastAsia="Calibri"/>
                <w:szCs w:val="24"/>
              </w:rPr>
              <w:t>9</w:t>
            </w:r>
          </w:p>
        </w:tc>
        <w:tc>
          <w:tcPr>
            <w:tcW w:w="551" w:type="dxa"/>
            <w:tcBorders>
              <w:top w:val="nil"/>
              <w:bottom w:val="nil"/>
            </w:tcBorders>
            <w:shd w:val="clear" w:color="auto" w:fill="auto"/>
            <w:vAlign w:val="center"/>
          </w:tcPr>
          <w:p w:rsidR="00D551F2" w:rsidRPr="009F34D4" w:rsidRDefault="00D551F2" w:rsidP="00845C43">
            <w:pPr>
              <w:pStyle w:val="NoSpacing"/>
              <w:jc w:val="center"/>
              <w:rPr>
                <w:rFonts w:eastAsia="Calibri"/>
                <w:szCs w:val="24"/>
              </w:rPr>
            </w:pPr>
          </w:p>
        </w:tc>
        <w:tc>
          <w:tcPr>
            <w:tcW w:w="596" w:type="dxa"/>
            <w:shd w:val="clear" w:color="auto" w:fill="auto"/>
            <w:vAlign w:val="center"/>
          </w:tcPr>
          <w:p w:rsidR="00D551F2" w:rsidRPr="009F34D4" w:rsidRDefault="00D551F2" w:rsidP="00845C43">
            <w:pPr>
              <w:pStyle w:val="NoSpacing"/>
              <w:jc w:val="center"/>
              <w:rPr>
                <w:rFonts w:eastAsia="Calibri"/>
                <w:szCs w:val="24"/>
              </w:rPr>
            </w:pPr>
            <w:r w:rsidRPr="009F34D4">
              <w:rPr>
                <w:rFonts w:eastAsia="Calibri"/>
                <w:szCs w:val="24"/>
              </w:rPr>
              <w:t>6</w:t>
            </w:r>
          </w:p>
        </w:tc>
        <w:tc>
          <w:tcPr>
            <w:tcW w:w="641" w:type="dxa"/>
            <w:shd w:val="clear" w:color="auto" w:fill="auto"/>
            <w:vAlign w:val="center"/>
          </w:tcPr>
          <w:p w:rsidR="00D551F2" w:rsidRPr="009F34D4" w:rsidRDefault="00D551F2" w:rsidP="00845C43">
            <w:pPr>
              <w:pStyle w:val="NoSpacing"/>
              <w:jc w:val="center"/>
              <w:rPr>
                <w:rFonts w:eastAsia="Calibri"/>
                <w:szCs w:val="24"/>
              </w:rPr>
            </w:pPr>
            <w:r w:rsidRPr="009F34D4">
              <w:rPr>
                <w:rFonts w:eastAsia="Calibri"/>
                <w:szCs w:val="24"/>
              </w:rPr>
              <w:t>14</w:t>
            </w:r>
          </w:p>
        </w:tc>
        <w:tc>
          <w:tcPr>
            <w:tcW w:w="551" w:type="dxa"/>
            <w:tcBorders>
              <w:top w:val="nil"/>
              <w:bottom w:val="nil"/>
            </w:tcBorders>
            <w:shd w:val="clear" w:color="auto" w:fill="auto"/>
            <w:vAlign w:val="center"/>
          </w:tcPr>
          <w:p w:rsidR="00D551F2" w:rsidRPr="009F34D4" w:rsidRDefault="00D551F2" w:rsidP="00845C43">
            <w:pPr>
              <w:pStyle w:val="NoSpacing"/>
              <w:jc w:val="center"/>
              <w:rPr>
                <w:rFonts w:eastAsia="Calibri"/>
                <w:szCs w:val="24"/>
              </w:rPr>
            </w:pPr>
          </w:p>
        </w:tc>
        <w:tc>
          <w:tcPr>
            <w:tcW w:w="551" w:type="dxa"/>
            <w:shd w:val="clear" w:color="auto" w:fill="auto"/>
            <w:vAlign w:val="center"/>
          </w:tcPr>
          <w:p w:rsidR="00D551F2" w:rsidRPr="009F34D4" w:rsidRDefault="00D551F2" w:rsidP="00845C43">
            <w:pPr>
              <w:pStyle w:val="NoSpacing"/>
              <w:jc w:val="center"/>
              <w:rPr>
                <w:rFonts w:eastAsia="Calibri"/>
                <w:szCs w:val="24"/>
              </w:rPr>
            </w:pPr>
            <w:r w:rsidRPr="009F34D4">
              <w:rPr>
                <w:rFonts w:eastAsia="Calibri"/>
                <w:szCs w:val="24"/>
              </w:rPr>
              <w:t>2</w:t>
            </w:r>
          </w:p>
        </w:tc>
        <w:tc>
          <w:tcPr>
            <w:tcW w:w="551" w:type="dxa"/>
            <w:shd w:val="clear" w:color="auto" w:fill="auto"/>
            <w:vAlign w:val="center"/>
          </w:tcPr>
          <w:p w:rsidR="00D551F2" w:rsidRPr="009F34D4" w:rsidRDefault="00D551F2" w:rsidP="00845C43">
            <w:pPr>
              <w:pStyle w:val="NoSpacing"/>
              <w:jc w:val="center"/>
              <w:rPr>
                <w:rFonts w:eastAsia="Calibri"/>
                <w:szCs w:val="24"/>
              </w:rPr>
            </w:pPr>
            <w:r w:rsidRPr="009F34D4">
              <w:rPr>
                <w:rFonts w:eastAsia="Calibri"/>
                <w:szCs w:val="24"/>
              </w:rPr>
              <w:t>10</w:t>
            </w:r>
          </w:p>
        </w:tc>
      </w:tr>
      <w:tr w:rsidR="00D551F2" w:rsidRPr="009F34D4" w:rsidTr="00845C43">
        <w:tc>
          <w:tcPr>
            <w:tcW w:w="664" w:type="dxa"/>
            <w:shd w:val="clear" w:color="auto" w:fill="auto"/>
            <w:vAlign w:val="center"/>
          </w:tcPr>
          <w:p w:rsidR="00D551F2" w:rsidRPr="009F34D4" w:rsidRDefault="00D551F2" w:rsidP="00845C43">
            <w:pPr>
              <w:pStyle w:val="NoSpacing"/>
              <w:jc w:val="center"/>
              <w:rPr>
                <w:rFonts w:eastAsia="Calibri"/>
                <w:szCs w:val="24"/>
              </w:rPr>
            </w:pPr>
            <w:r w:rsidRPr="009F34D4">
              <w:rPr>
                <w:rFonts w:eastAsia="Calibri"/>
                <w:szCs w:val="24"/>
              </w:rPr>
              <w:t>12</w:t>
            </w:r>
          </w:p>
        </w:tc>
        <w:tc>
          <w:tcPr>
            <w:tcW w:w="663" w:type="dxa"/>
            <w:shd w:val="clear" w:color="auto" w:fill="auto"/>
            <w:vAlign w:val="center"/>
          </w:tcPr>
          <w:p w:rsidR="00D551F2" w:rsidRPr="009F34D4" w:rsidRDefault="00D551F2" w:rsidP="00845C43">
            <w:pPr>
              <w:pStyle w:val="NoSpacing"/>
              <w:jc w:val="center"/>
              <w:rPr>
                <w:rFonts w:eastAsia="Calibri"/>
                <w:szCs w:val="24"/>
              </w:rPr>
            </w:pPr>
            <w:r w:rsidRPr="009F34D4">
              <w:rPr>
                <w:rFonts w:eastAsia="Calibri"/>
                <w:szCs w:val="24"/>
              </w:rPr>
              <w:t>6</w:t>
            </w:r>
          </w:p>
        </w:tc>
        <w:tc>
          <w:tcPr>
            <w:tcW w:w="551" w:type="dxa"/>
            <w:tcBorders>
              <w:top w:val="nil"/>
              <w:bottom w:val="nil"/>
            </w:tcBorders>
            <w:shd w:val="clear" w:color="auto" w:fill="auto"/>
            <w:vAlign w:val="center"/>
          </w:tcPr>
          <w:p w:rsidR="00D551F2" w:rsidRPr="009F34D4" w:rsidRDefault="00D551F2" w:rsidP="00845C43">
            <w:pPr>
              <w:pStyle w:val="NoSpacing"/>
              <w:jc w:val="center"/>
              <w:rPr>
                <w:rFonts w:eastAsia="Calibri"/>
                <w:szCs w:val="24"/>
              </w:rPr>
            </w:pPr>
          </w:p>
        </w:tc>
        <w:tc>
          <w:tcPr>
            <w:tcW w:w="663" w:type="dxa"/>
            <w:shd w:val="clear" w:color="auto" w:fill="auto"/>
            <w:vAlign w:val="center"/>
          </w:tcPr>
          <w:p w:rsidR="00D551F2" w:rsidRPr="009F34D4" w:rsidRDefault="00D551F2" w:rsidP="00845C43">
            <w:pPr>
              <w:pStyle w:val="NoSpacing"/>
              <w:jc w:val="center"/>
              <w:rPr>
                <w:rFonts w:eastAsia="Calibri"/>
                <w:szCs w:val="24"/>
              </w:rPr>
            </w:pPr>
            <w:r w:rsidRPr="009F34D4">
              <w:rPr>
                <w:rFonts w:eastAsia="Calibri"/>
                <w:szCs w:val="24"/>
              </w:rPr>
              <w:t>15</w:t>
            </w:r>
          </w:p>
        </w:tc>
        <w:tc>
          <w:tcPr>
            <w:tcW w:w="663" w:type="dxa"/>
            <w:shd w:val="clear" w:color="auto" w:fill="auto"/>
            <w:vAlign w:val="center"/>
          </w:tcPr>
          <w:p w:rsidR="00D551F2" w:rsidRPr="009F34D4" w:rsidRDefault="00D551F2" w:rsidP="00845C43">
            <w:pPr>
              <w:pStyle w:val="NoSpacing"/>
              <w:jc w:val="center"/>
              <w:rPr>
                <w:rFonts w:eastAsia="Calibri"/>
                <w:szCs w:val="24"/>
              </w:rPr>
            </w:pPr>
            <w:r w:rsidRPr="009F34D4">
              <w:rPr>
                <w:rFonts w:eastAsia="Calibri"/>
                <w:szCs w:val="24"/>
              </w:rPr>
              <w:t>20</w:t>
            </w:r>
          </w:p>
        </w:tc>
        <w:tc>
          <w:tcPr>
            <w:tcW w:w="551" w:type="dxa"/>
            <w:tcBorders>
              <w:top w:val="nil"/>
              <w:bottom w:val="nil"/>
            </w:tcBorders>
            <w:shd w:val="clear" w:color="auto" w:fill="auto"/>
            <w:vAlign w:val="center"/>
          </w:tcPr>
          <w:p w:rsidR="00D551F2" w:rsidRPr="009F34D4" w:rsidRDefault="00D551F2" w:rsidP="00845C43">
            <w:pPr>
              <w:pStyle w:val="NoSpacing"/>
              <w:jc w:val="center"/>
              <w:rPr>
                <w:rFonts w:eastAsia="Calibri"/>
                <w:szCs w:val="24"/>
              </w:rPr>
            </w:pPr>
          </w:p>
        </w:tc>
        <w:tc>
          <w:tcPr>
            <w:tcW w:w="663" w:type="dxa"/>
            <w:shd w:val="clear" w:color="auto" w:fill="auto"/>
            <w:vAlign w:val="center"/>
          </w:tcPr>
          <w:p w:rsidR="00D551F2" w:rsidRPr="009F34D4" w:rsidRDefault="00D551F2" w:rsidP="00845C43">
            <w:pPr>
              <w:pStyle w:val="NoSpacing"/>
              <w:jc w:val="center"/>
              <w:rPr>
                <w:rFonts w:eastAsia="Calibri"/>
                <w:szCs w:val="24"/>
              </w:rPr>
            </w:pPr>
            <w:r w:rsidRPr="009F34D4">
              <w:rPr>
                <w:rFonts w:eastAsia="Calibri"/>
                <w:szCs w:val="24"/>
              </w:rPr>
              <w:t>21</w:t>
            </w:r>
          </w:p>
        </w:tc>
        <w:tc>
          <w:tcPr>
            <w:tcW w:w="663" w:type="dxa"/>
            <w:shd w:val="clear" w:color="auto" w:fill="auto"/>
            <w:vAlign w:val="center"/>
          </w:tcPr>
          <w:p w:rsidR="00D551F2" w:rsidRPr="009F34D4" w:rsidRDefault="00D551F2" w:rsidP="00845C43">
            <w:pPr>
              <w:pStyle w:val="NoSpacing"/>
              <w:jc w:val="center"/>
              <w:rPr>
                <w:rFonts w:eastAsia="Calibri"/>
                <w:szCs w:val="24"/>
              </w:rPr>
            </w:pPr>
            <w:r w:rsidRPr="009F34D4">
              <w:rPr>
                <w:rFonts w:eastAsia="Calibri"/>
                <w:szCs w:val="24"/>
              </w:rPr>
              <w:t>27</w:t>
            </w:r>
          </w:p>
        </w:tc>
        <w:tc>
          <w:tcPr>
            <w:tcW w:w="551" w:type="dxa"/>
            <w:tcBorders>
              <w:top w:val="nil"/>
              <w:bottom w:val="nil"/>
            </w:tcBorders>
            <w:shd w:val="clear" w:color="auto" w:fill="auto"/>
            <w:vAlign w:val="center"/>
          </w:tcPr>
          <w:p w:rsidR="00D551F2" w:rsidRPr="009F34D4" w:rsidRDefault="00D551F2" w:rsidP="00845C43">
            <w:pPr>
              <w:pStyle w:val="NoSpacing"/>
              <w:jc w:val="center"/>
              <w:rPr>
                <w:rFonts w:eastAsia="Calibri"/>
                <w:szCs w:val="24"/>
              </w:rPr>
            </w:pPr>
          </w:p>
        </w:tc>
        <w:tc>
          <w:tcPr>
            <w:tcW w:w="596" w:type="dxa"/>
            <w:shd w:val="clear" w:color="auto" w:fill="auto"/>
            <w:vAlign w:val="center"/>
          </w:tcPr>
          <w:p w:rsidR="00D551F2" w:rsidRPr="009F34D4" w:rsidRDefault="00D551F2" w:rsidP="00845C43">
            <w:pPr>
              <w:pStyle w:val="NoSpacing"/>
              <w:jc w:val="center"/>
              <w:rPr>
                <w:rFonts w:eastAsia="Calibri"/>
                <w:szCs w:val="24"/>
              </w:rPr>
            </w:pPr>
            <w:r w:rsidRPr="009F34D4">
              <w:rPr>
                <w:rFonts w:eastAsia="Calibri"/>
                <w:szCs w:val="24"/>
              </w:rPr>
              <w:t>9</w:t>
            </w:r>
          </w:p>
        </w:tc>
        <w:tc>
          <w:tcPr>
            <w:tcW w:w="641" w:type="dxa"/>
            <w:shd w:val="clear" w:color="auto" w:fill="auto"/>
            <w:vAlign w:val="center"/>
          </w:tcPr>
          <w:p w:rsidR="00D551F2" w:rsidRPr="009F34D4" w:rsidRDefault="00D551F2" w:rsidP="00845C43">
            <w:pPr>
              <w:pStyle w:val="NoSpacing"/>
              <w:jc w:val="center"/>
              <w:rPr>
                <w:rFonts w:eastAsia="Calibri"/>
                <w:szCs w:val="24"/>
              </w:rPr>
            </w:pPr>
            <w:r w:rsidRPr="009F34D4">
              <w:rPr>
                <w:rFonts w:eastAsia="Calibri"/>
                <w:szCs w:val="24"/>
              </w:rPr>
              <w:t>21</w:t>
            </w:r>
          </w:p>
        </w:tc>
        <w:tc>
          <w:tcPr>
            <w:tcW w:w="551" w:type="dxa"/>
            <w:tcBorders>
              <w:top w:val="nil"/>
              <w:bottom w:val="nil"/>
            </w:tcBorders>
            <w:shd w:val="clear" w:color="auto" w:fill="auto"/>
            <w:vAlign w:val="center"/>
          </w:tcPr>
          <w:p w:rsidR="00D551F2" w:rsidRPr="009F34D4" w:rsidRDefault="00D551F2" w:rsidP="00845C43">
            <w:pPr>
              <w:pStyle w:val="NoSpacing"/>
              <w:jc w:val="center"/>
              <w:rPr>
                <w:rFonts w:eastAsia="Calibri"/>
                <w:szCs w:val="24"/>
              </w:rPr>
            </w:pPr>
          </w:p>
        </w:tc>
        <w:tc>
          <w:tcPr>
            <w:tcW w:w="551" w:type="dxa"/>
            <w:shd w:val="clear" w:color="auto" w:fill="auto"/>
            <w:vAlign w:val="center"/>
          </w:tcPr>
          <w:p w:rsidR="00D551F2" w:rsidRPr="009F34D4" w:rsidRDefault="00D551F2" w:rsidP="00845C43">
            <w:pPr>
              <w:pStyle w:val="NoSpacing"/>
              <w:jc w:val="center"/>
              <w:rPr>
                <w:rFonts w:eastAsia="Calibri"/>
                <w:szCs w:val="24"/>
              </w:rPr>
            </w:pPr>
            <w:r w:rsidRPr="009F34D4">
              <w:rPr>
                <w:rFonts w:eastAsia="Calibri"/>
                <w:szCs w:val="24"/>
              </w:rPr>
              <w:t>5</w:t>
            </w:r>
          </w:p>
        </w:tc>
        <w:tc>
          <w:tcPr>
            <w:tcW w:w="551" w:type="dxa"/>
            <w:shd w:val="clear" w:color="auto" w:fill="auto"/>
            <w:vAlign w:val="center"/>
          </w:tcPr>
          <w:p w:rsidR="00D551F2" w:rsidRPr="009F34D4" w:rsidRDefault="00D551F2" w:rsidP="00845C43">
            <w:pPr>
              <w:pStyle w:val="NoSpacing"/>
              <w:jc w:val="center"/>
              <w:rPr>
                <w:rFonts w:eastAsia="Calibri"/>
                <w:szCs w:val="24"/>
              </w:rPr>
            </w:pPr>
            <w:r w:rsidRPr="009F34D4">
              <w:rPr>
                <w:rFonts w:eastAsia="Calibri"/>
                <w:szCs w:val="24"/>
              </w:rPr>
              <w:t>4</w:t>
            </w:r>
          </w:p>
        </w:tc>
      </w:tr>
    </w:tbl>
    <w:p w:rsidR="00D551F2" w:rsidRPr="009F34D4" w:rsidRDefault="00D551F2" w:rsidP="00D551F2">
      <w:pPr>
        <w:pStyle w:val="NoSpacing"/>
        <w:jc w:val="both"/>
        <w:rPr>
          <w:rFonts w:eastAsia="Calibri"/>
          <w:szCs w:val="24"/>
        </w:rPr>
      </w:pPr>
    </w:p>
    <w:p w:rsidR="00DA0DF5" w:rsidRDefault="00D551F2" w:rsidP="00DA0DF5">
      <w:pPr>
        <w:jc w:val="both"/>
      </w:pPr>
      <w:r>
        <w:rPr>
          <w:b/>
          <w:u w:val="single"/>
        </w:rPr>
        <w:t xml:space="preserve">7.6 </w:t>
      </w:r>
      <w:r w:rsidR="00DA0DF5">
        <w:t>Στον πιο κάτω πίνακα παρουσιάζεται η κατανομή των αγοριών και των κοριτσιών στις τρεις τάξεις ενός γυμνασίου της Λάρνακας.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985"/>
        <w:gridCol w:w="1986"/>
      </w:tblGrid>
      <w:tr w:rsidR="00DA0DF5" w:rsidTr="00234C67">
        <w:trPr>
          <w:trHeight w:val="225"/>
          <w:jc w:val="center"/>
        </w:trPr>
        <w:tc>
          <w:tcPr>
            <w:tcW w:w="1985" w:type="dxa"/>
          </w:tcPr>
          <w:p w:rsidR="00DA0DF5" w:rsidRDefault="00DA0DF5" w:rsidP="00234C67">
            <w:pPr>
              <w:pStyle w:val="NoSpacing"/>
            </w:pPr>
            <w:r>
              <w:t>Τάξεις</w:t>
            </w:r>
          </w:p>
        </w:tc>
        <w:tc>
          <w:tcPr>
            <w:tcW w:w="1985" w:type="dxa"/>
          </w:tcPr>
          <w:p w:rsidR="00DA0DF5" w:rsidRDefault="00DA0DF5" w:rsidP="00234C67">
            <w:pPr>
              <w:pStyle w:val="NoSpacing"/>
            </w:pPr>
            <w:r>
              <w:t>Αγόρια</w:t>
            </w:r>
          </w:p>
        </w:tc>
        <w:tc>
          <w:tcPr>
            <w:tcW w:w="1986" w:type="dxa"/>
          </w:tcPr>
          <w:p w:rsidR="00DA0DF5" w:rsidRDefault="00DA0DF5" w:rsidP="00234C67">
            <w:pPr>
              <w:pStyle w:val="NoSpacing"/>
            </w:pPr>
            <w:r>
              <w:t>Κορίτσια</w:t>
            </w:r>
          </w:p>
        </w:tc>
      </w:tr>
      <w:tr w:rsidR="00DA0DF5" w:rsidTr="00234C67">
        <w:trPr>
          <w:trHeight w:val="231"/>
          <w:jc w:val="center"/>
        </w:trPr>
        <w:tc>
          <w:tcPr>
            <w:tcW w:w="1985" w:type="dxa"/>
          </w:tcPr>
          <w:p w:rsidR="00DA0DF5" w:rsidRDefault="00DA0DF5" w:rsidP="00234C67">
            <w:pPr>
              <w:pStyle w:val="NoSpacing"/>
            </w:pPr>
            <w:r>
              <w:t>Α</w:t>
            </w:r>
          </w:p>
        </w:tc>
        <w:tc>
          <w:tcPr>
            <w:tcW w:w="1985" w:type="dxa"/>
          </w:tcPr>
          <w:p w:rsidR="00DA0DF5" w:rsidRDefault="00DA0DF5" w:rsidP="00234C67">
            <w:pPr>
              <w:pStyle w:val="NoSpacing"/>
            </w:pPr>
            <w:r>
              <w:t>150</w:t>
            </w:r>
          </w:p>
        </w:tc>
        <w:tc>
          <w:tcPr>
            <w:tcW w:w="1986" w:type="dxa"/>
          </w:tcPr>
          <w:p w:rsidR="00DA0DF5" w:rsidRPr="008E5829" w:rsidRDefault="008E5829" w:rsidP="00234C67">
            <w:pPr>
              <w:pStyle w:val="NoSpacing"/>
            </w:pPr>
            <w:r>
              <w:rPr>
                <w:lang w:val="en-US"/>
              </w:rPr>
              <w:t>x</w:t>
            </w:r>
          </w:p>
        </w:tc>
      </w:tr>
      <w:tr w:rsidR="00DA0DF5" w:rsidTr="00234C67">
        <w:trPr>
          <w:trHeight w:val="225"/>
          <w:jc w:val="center"/>
        </w:trPr>
        <w:tc>
          <w:tcPr>
            <w:tcW w:w="1985" w:type="dxa"/>
          </w:tcPr>
          <w:p w:rsidR="00DA0DF5" w:rsidRDefault="00DA0DF5" w:rsidP="00234C67">
            <w:pPr>
              <w:pStyle w:val="NoSpacing"/>
            </w:pPr>
            <w:r>
              <w:t>Β</w:t>
            </w:r>
          </w:p>
        </w:tc>
        <w:tc>
          <w:tcPr>
            <w:tcW w:w="1985" w:type="dxa"/>
          </w:tcPr>
          <w:p w:rsidR="00DA0DF5" w:rsidRDefault="00DA0DF5" w:rsidP="00234C67">
            <w:pPr>
              <w:pStyle w:val="NoSpacing"/>
            </w:pPr>
            <w:r>
              <w:t>120</w:t>
            </w:r>
          </w:p>
        </w:tc>
        <w:tc>
          <w:tcPr>
            <w:tcW w:w="1986" w:type="dxa"/>
          </w:tcPr>
          <w:p w:rsidR="00DA0DF5" w:rsidRPr="008E5829" w:rsidRDefault="008E5829" w:rsidP="00234C67">
            <w:pPr>
              <w:pStyle w:val="NoSpacing"/>
              <w:rPr>
                <w:lang w:val="en-US"/>
              </w:rPr>
            </w:pPr>
            <w:r>
              <w:t>ψ</w:t>
            </w:r>
          </w:p>
        </w:tc>
      </w:tr>
      <w:tr w:rsidR="00DA0DF5" w:rsidTr="00234C67">
        <w:trPr>
          <w:trHeight w:val="225"/>
          <w:jc w:val="center"/>
        </w:trPr>
        <w:tc>
          <w:tcPr>
            <w:tcW w:w="1985" w:type="dxa"/>
          </w:tcPr>
          <w:p w:rsidR="00DA0DF5" w:rsidRDefault="00DA0DF5" w:rsidP="00234C67">
            <w:pPr>
              <w:pStyle w:val="NoSpacing"/>
            </w:pPr>
            <w:r>
              <w:t>Γ</w:t>
            </w:r>
          </w:p>
        </w:tc>
        <w:tc>
          <w:tcPr>
            <w:tcW w:w="1985" w:type="dxa"/>
          </w:tcPr>
          <w:p w:rsidR="00DA0DF5" w:rsidRDefault="00DA0DF5" w:rsidP="00234C67">
            <w:pPr>
              <w:pStyle w:val="NoSpacing"/>
            </w:pPr>
            <w:r>
              <w:t>130</w:t>
            </w:r>
          </w:p>
        </w:tc>
        <w:tc>
          <w:tcPr>
            <w:tcW w:w="1986" w:type="dxa"/>
          </w:tcPr>
          <w:p w:rsidR="00DA0DF5" w:rsidRPr="00F27DAD" w:rsidRDefault="008E5829" w:rsidP="00234C67">
            <w:pPr>
              <w:pStyle w:val="NoSpacing"/>
            </w:pPr>
            <w:r>
              <w:t>ω</w:t>
            </w:r>
          </w:p>
        </w:tc>
      </w:tr>
      <w:tr w:rsidR="00DA0DF5" w:rsidTr="00234C67">
        <w:trPr>
          <w:trHeight w:val="231"/>
          <w:jc w:val="center"/>
        </w:trPr>
        <w:tc>
          <w:tcPr>
            <w:tcW w:w="1985" w:type="dxa"/>
          </w:tcPr>
          <w:p w:rsidR="00DA0DF5" w:rsidRDefault="00DA0DF5" w:rsidP="00234C67">
            <w:pPr>
              <w:pStyle w:val="NoSpacing"/>
            </w:pPr>
            <w:r>
              <w:t>Σύνολο</w:t>
            </w:r>
          </w:p>
        </w:tc>
        <w:tc>
          <w:tcPr>
            <w:tcW w:w="1985" w:type="dxa"/>
          </w:tcPr>
          <w:p w:rsidR="00DA0DF5" w:rsidRDefault="00DA0DF5" w:rsidP="00234C67">
            <w:pPr>
              <w:pStyle w:val="NoSpacing"/>
            </w:pPr>
            <w:r>
              <w:t>400</w:t>
            </w:r>
          </w:p>
        </w:tc>
        <w:tc>
          <w:tcPr>
            <w:tcW w:w="1986" w:type="dxa"/>
          </w:tcPr>
          <w:p w:rsidR="00DA0DF5" w:rsidRDefault="00DA0DF5" w:rsidP="00234C67">
            <w:pPr>
              <w:pStyle w:val="NoSpacing"/>
            </w:pPr>
            <w:r>
              <w:t>600</w:t>
            </w:r>
          </w:p>
        </w:tc>
      </w:tr>
    </w:tbl>
    <w:p w:rsidR="00DA0DF5" w:rsidRDefault="00DA0DF5" w:rsidP="00DA0DF5">
      <w:pPr>
        <w:jc w:val="both"/>
      </w:pPr>
      <w:r>
        <w:t xml:space="preserve">(α) Να υπολογίσετε το λόγο των αγοριών της Α τάξης ως προς το σύνολο των αγοριών του σχολείου. (β) Να υπολογίσετε το λόγο του συνόλου των κοριτσιών ως προς το σύνολο των αγοριών του σχολείου. (γ) Να υπολογίσετε το ποσοστό των αγοριών της Β τάξης ως προς το σύνολο των παιδιών στο σχολείο. (γ) Αν το 20% των κοριτσιών είναι στην Α τάξη, το 30% στην Γ τάξη να υπολογίσετε τις τιμές των </w:t>
      </w:r>
      <w:r>
        <w:rPr>
          <w:lang w:val="en-US"/>
        </w:rPr>
        <w:t>x</w:t>
      </w:r>
      <w:r>
        <w:t>, ψ και ω</w:t>
      </w:r>
      <w:r w:rsidRPr="00F33978">
        <w:t xml:space="preserve"> </w:t>
      </w:r>
      <w:r>
        <w:t>στον πίνακα.</w:t>
      </w:r>
    </w:p>
    <w:p w:rsidR="00234C67" w:rsidRPr="00234C67" w:rsidRDefault="00234C67" w:rsidP="00234C67">
      <w:pPr>
        <w:jc w:val="both"/>
        <w:rPr>
          <w:b/>
          <w:u w:val="single"/>
        </w:rPr>
      </w:pPr>
      <w:r>
        <w:rPr>
          <w:b/>
          <w:u w:val="single"/>
        </w:rPr>
        <w:lastRenderedPageBreak/>
        <w:t xml:space="preserve">7.7 </w:t>
      </w:r>
      <w:r w:rsidRPr="00234C67">
        <w:t>Το 70% του βάρους ενός ανθρώπου είναι νερό.</w:t>
      </w:r>
      <w:r>
        <w:t xml:space="preserve"> </w:t>
      </w:r>
      <w:r w:rsidRPr="00234C67">
        <w:rPr>
          <w:b/>
        </w:rPr>
        <w:t>(α)</w:t>
      </w:r>
      <w:r w:rsidRPr="00234C67">
        <w:t xml:space="preserve"> Να γράψετε τη σχέση που συνδέει το βάρος του ανθρώπου (</w:t>
      </w:r>
      <w:r w:rsidRPr="00234C67">
        <w:rPr>
          <w:lang w:val="en-US"/>
        </w:rPr>
        <w:t>x</w:t>
      </w:r>
      <w:r w:rsidRPr="00234C67">
        <w:t>)  με το βάρος του νερού (</w:t>
      </w:r>
      <w:r w:rsidRPr="00234C67">
        <w:rPr>
          <w:lang w:val="en-US"/>
        </w:rPr>
        <w:t>y</w:t>
      </w:r>
      <w:r w:rsidRPr="00234C67">
        <w:t>).</w:t>
      </w:r>
      <w:r w:rsidRPr="00234C67">
        <w:rPr>
          <w:b/>
        </w:rPr>
        <w:t>(β)</w:t>
      </w:r>
      <w:r w:rsidRPr="00234C67">
        <w:t xml:space="preserve"> Να βρείτε πόσα κιλά νερό υπάρχουν σε ένα άνθρωπο βάρους 60</w:t>
      </w:r>
      <w:r w:rsidRPr="00234C67">
        <w:rPr>
          <w:lang w:val="en-US"/>
        </w:rPr>
        <w:t>kg</w:t>
      </w:r>
      <w:r w:rsidRPr="00234C67">
        <w:t>.</w:t>
      </w:r>
    </w:p>
    <w:p w:rsidR="000863C1" w:rsidRDefault="000863C1" w:rsidP="000863C1">
      <w:pPr>
        <w:jc w:val="both"/>
      </w:pPr>
      <w:r>
        <w:rPr>
          <w:b/>
          <w:u w:val="single"/>
        </w:rPr>
        <w:t xml:space="preserve">7.8  </w:t>
      </w:r>
      <w:r w:rsidRPr="000863C1">
        <w:t xml:space="preserve">Ένας κτηνοτρόφος από 60 </w:t>
      </w:r>
      <w:r w:rsidRPr="000863C1">
        <w:rPr>
          <w:lang w:val="en-US"/>
        </w:rPr>
        <w:t>Kg</w:t>
      </w:r>
      <w:r w:rsidRPr="000863C1">
        <w:t xml:space="preserve"> γάλα έβγαλε 12 </w:t>
      </w:r>
      <w:r w:rsidRPr="000863C1">
        <w:rPr>
          <w:lang w:val="en-US"/>
        </w:rPr>
        <w:t>Kg</w:t>
      </w:r>
      <w:r w:rsidRPr="000863C1">
        <w:t xml:space="preserve"> τυρί. </w:t>
      </w:r>
      <w:r w:rsidRPr="000863C1">
        <w:rPr>
          <w:b/>
        </w:rPr>
        <w:t xml:space="preserve">(α) </w:t>
      </w:r>
      <w:r w:rsidRPr="000863C1">
        <w:t xml:space="preserve">Πόσα </w:t>
      </w:r>
      <w:r w:rsidRPr="000863C1">
        <w:rPr>
          <w:lang w:val="en-US"/>
        </w:rPr>
        <w:t>Kg</w:t>
      </w:r>
      <w:r w:rsidRPr="000863C1">
        <w:t xml:space="preserve"> τυρί θα βγάλει από 250 </w:t>
      </w:r>
      <w:r w:rsidRPr="000863C1">
        <w:rPr>
          <w:lang w:val="en-US"/>
        </w:rPr>
        <w:t>Kg</w:t>
      </w:r>
      <w:r w:rsidRPr="000863C1">
        <w:t xml:space="preserve"> γάλα;</w:t>
      </w:r>
      <w:r w:rsidRPr="000863C1">
        <w:rPr>
          <w:b/>
        </w:rPr>
        <w:t xml:space="preserve"> (β)</w:t>
      </w:r>
      <w:r w:rsidRPr="000863C1">
        <w:t xml:space="preserve"> Από πόσα </w:t>
      </w:r>
      <w:r w:rsidRPr="000863C1">
        <w:rPr>
          <w:lang w:val="en-US"/>
        </w:rPr>
        <w:t>Kg</w:t>
      </w:r>
      <w:r w:rsidRPr="000863C1">
        <w:t xml:space="preserve"> γάλα θα βγάλει 90 </w:t>
      </w:r>
      <w:r w:rsidRPr="000863C1">
        <w:rPr>
          <w:lang w:val="en-US"/>
        </w:rPr>
        <w:t>Kg</w:t>
      </w:r>
      <w:r w:rsidRPr="000863C1">
        <w:t xml:space="preserve"> τυρί; </w:t>
      </w:r>
    </w:p>
    <w:p w:rsidR="000863C1" w:rsidRDefault="000863C1" w:rsidP="00247C04">
      <w:pPr>
        <w:jc w:val="both"/>
      </w:pPr>
      <w:r>
        <w:rPr>
          <w:b/>
          <w:u w:val="single"/>
        </w:rPr>
        <w:t xml:space="preserve">7.9 </w:t>
      </w:r>
      <w:r>
        <w:t>Για μια έρευνα πρέπει να ερωτηθούν 1200 άτομα.  Αν δουλέψουν 12 άτομα ολοκληρώνουν την έρευνα σε 3 μέρες.  Αν όμως η έρευνα πρέπει να ολοκληρωθεί σε 2 μέρες, πόσα άτομα πρέπει να δουλέψουν.</w:t>
      </w:r>
    </w:p>
    <w:p w:rsidR="000863C1" w:rsidRDefault="000863C1" w:rsidP="00247C04">
      <w:pPr>
        <w:jc w:val="both"/>
      </w:pPr>
      <w:r>
        <w:rPr>
          <w:b/>
          <w:u w:val="single"/>
        </w:rPr>
        <w:t xml:space="preserve">7.10 </w:t>
      </w:r>
      <w:r>
        <w:t xml:space="preserve">Ένα αυτοκίνητο τρέχει με ταχύτητα 120 </w:t>
      </w:r>
      <w:r>
        <w:rPr>
          <w:lang w:val="en-US"/>
        </w:rPr>
        <w:t>km</w:t>
      </w:r>
      <w:r>
        <w:t>/</w:t>
      </w:r>
      <w:r>
        <w:rPr>
          <w:lang w:val="en-US"/>
        </w:rPr>
        <w:t>h</w:t>
      </w:r>
      <w:r>
        <w:t xml:space="preserve"> και χρειάζεται 3 ώρες για να φτάσει στον προορισμό του. Αν το αυτοκίνητο μειώσει κατά το </w:t>
      </w:r>
      <w:r w:rsidRPr="0096771F">
        <w:rPr>
          <w:position w:val="-24"/>
        </w:rPr>
        <w:object w:dxaOrig="220" w:dyaOrig="620">
          <v:shape id="_x0000_i1174" type="#_x0000_t75" style="width:11.25pt;height:30.75pt" o:ole="">
            <v:imagedata r:id="rId310" o:title=""/>
          </v:shape>
          <o:OLEObject Type="Embed" ProgID="Equation.DSMT4" ShapeID="_x0000_i1174" DrawAspect="Content" ObjectID="_1439374166" r:id="rId311"/>
        </w:object>
      </w:r>
      <w:r>
        <w:t xml:space="preserve"> την ταχύτητά του, πόση ώρα θα χρειαστεί για την ίδια απόσταση;</w:t>
      </w:r>
    </w:p>
    <w:p w:rsidR="000863C1" w:rsidRDefault="000863C1" w:rsidP="000863C1">
      <w:pPr>
        <w:jc w:val="both"/>
      </w:pPr>
      <w:r>
        <w:rPr>
          <w:b/>
          <w:u w:val="single"/>
        </w:rPr>
        <w:t xml:space="preserve">7.11 </w:t>
      </w:r>
      <w:r w:rsidRPr="000863C1">
        <w:t xml:space="preserve">Η κυρία Μαρία μπορεί να τοποθετήσει τις μαρμελάδες που φτιάχνει σε 150 βάζα των 350 </w:t>
      </w:r>
      <w:r w:rsidRPr="000863C1">
        <w:rPr>
          <w:lang w:val="en-US"/>
        </w:rPr>
        <w:t>g</w:t>
      </w:r>
      <w:r w:rsidRPr="000863C1">
        <w:t xml:space="preserve"> το καθένα. </w:t>
      </w:r>
      <w:r w:rsidRPr="000863C1">
        <w:rPr>
          <w:b/>
        </w:rPr>
        <w:t>(α)</w:t>
      </w:r>
      <w:r w:rsidRPr="000863C1">
        <w:t xml:space="preserve"> Αν χρησιμοποιήσει βάζα των 500 </w:t>
      </w:r>
      <w:r w:rsidRPr="000863C1">
        <w:rPr>
          <w:lang w:val="en-US"/>
        </w:rPr>
        <w:t>g</w:t>
      </w:r>
      <w:r w:rsidRPr="000863C1">
        <w:t xml:space="preserve">  το καθένα, πόσα βάζα θα χρειαστεί;</w:t>
      </w:r>
      <w:r w:rsidRPr="000863C1">
        <w:rPr>
          <w:b/>
        </w:rPr>
        <w:t xml:space="preserve"> (β)</w:t>
      </w:r>
      <w:r w:rsidRPr="000863C1">
        <w:t xml:space="preserve"> Αν κάθε βάζο των 350 </w:t>
      </w:r>
      <w:r w:rsidRPr="000863C1">
        <w:rPr>
          <w:lang w:val="en-US"/>
        </w:rPr>
        <w:t>g</w:t>
      </w:r>
      <w:r w:rsidRPr="000863C1">
        <w:t xml:space="preserve"> κοστίζει 0,5€ και κάθε βάζο των 500 </w:t>
      </w:r>
      <w:r w:rsidRPr="000863C1">
        <w:rPr>
          <w:lang w:val="en-US"/>
        </w:rPr>
        <w:t>g</w:t>
      </w:r>
      <w:r w:rsidRPr="000863C1">
        <w:t xml:space="preserve"> κοστίζει 0,6€, ποια βάζα την συμφέρει να χρησιμοποιήσει;</w:t>
      </w:r>
    </w:p>
    <w:p w:rsidR="000162BB" w:rsidRDefault="000863C1" w:rsidP="000162BB">
      <w:pPr>
        <w:ind w:right="-1774"/>
        <w:jc w:val="both"/>
      </w:pPr>
      <w:r>
        <w:rPr>
          <w:b/>
          <w:u w:val="single"/>
        </w:rPr>
        <w:t xml:space="preserve">7.12 </w:t>
      </w:r>
      <w:r w:rsidR="000162BB">
        <w:t>Μια τηλεόραση αξίας €720 πωλήθηκε με έκπτωση 20%.  Πόσα πωλήθηκε;</w:t>
      </w:r>
    </w:p>
    <w:p w:rsidR="000162BB" w:rsidRDefault="000162BB" w:rsidP="000162BB">
      <w:pPr>
        <w:jc w:val="both"/>
      </w:pPr>
      <w:r>
        <w:rPr>
          <w:b/>
          <w:u w:val="single"/>
        </w:rPr>
        <w:t>7.13</w:t>
      </w:r>
      <w:r>
        <w:t xml:space="preserve"> Οι κάτοικοι μιας πόλης μειώνονται κατά 10% το χρόνο.  Αν σήμερα είναι 100000 πόσοι  θα είναι σε  3 χρόνια. Πόση θα είναι η συνολική μείωση σε 3 χρόνια εκφρασμένη σαν ποσοστό επί του σημερινού πληθυσμού. </w:t>
      </w:r>
    </w:p>
    <w:p w:rsidR="000162BB" w:rsidRDefault="000162BB" w:rsidP="000162BB">
      <w:pPr>
        <w:jc w:val="both"/>
      </w:pPr>
      <w:r>
        <w:rPr>
          <w:b/>
          <w:u w:val="single"/>
        </w:rPr>
        <w:t xml:space="preserve">7.14 </w:t>
      </w:r>
      <w:r>
        <w:t xml:space="preserve"> Η Αννα Παυλίδου αγόρασε ένα αυτοκίνητο και πλήρωσε μαζί με το ΦΠΑ €23000.  Αν ο συντελεστής ΦΠΑ είναι 15% πόσα ήταν η αξία του αυτοκινήτου χωρίς το ΦΠΑ;</w:t>
      </w:r>
    </w:p>
    <w:p w:rsidR="00234C67" w:rsidRPr="000162BB" w:rsidRDefault="000162BB" w:rsidP="000162BB">
      <w:pPr>
        <w:jc w:val="both"/>
        <w:rPr>
          <w:b/>
          <w:u w:val="single"/>
        </w:rPr>
      </w:pPr>
      <w:r>
        <w:rPr>
          <w:b/>
          <w:u w:val="single"/>
        </w:rPr>
        <w:t xml:space="preserve">7.15 </w:t>
      </w:r>
      <w:r w:rsidRPr="000162BB">
        <w:t>Στην</w:t>
      </w:r>
      <w:r w:rsidRPr="000162BB">
        <w:rPr>
          <w:b/>
        </w:rPr>
        <w:t xml:space="preserve"> </w:t>
      </w:r>
      <w:r w:rsidRPr="000162BB">
        <w:t>περίοδο εκπτώσεων αγοράσαμε ένα κοστούμι με έκπτωση 25% και πληρώσαμε 138€. Πόσα χρήματα θα πληρώναμε, αν αγοράζαμε το κοστούμι πριν την περίοδο εκπτώσεων;</w:t>
      </w:r>
    </w:p>
    <w:p w:rsidR="000162BB" w:rsidRDefault="000162BB" w:rsidP="000162BB">
      <w:pPr>
        <w:jc w:val="both"/>
      </w:pPr>
      <w:r>
        <w:rPr>
          <w:b/>
          <w:u w:val="single"/>
        </w:rPr>
        <w:t xml:space="preserve">7.16 </w:t>
      </w:r>
      <w:r>
        <w:t>Ένας μανάβης αγόρασε 10 κιλά</w:t>
      </w:r>
      <w:r w:rsidRPr="00794382">
        <w:t xml:space="preserve"> </w:t>
      </w:r>
      <w:r>
        <w:t>μπανάνες προς 2 ευρώ το κιλό</w:t>
      </w:r>
      <w:r w:rsidRPr="00794382">
        <w:t xml:space="preserve"> </w:t>
      </w:r>
      <w:r>
        <w:t>και 20 κιλά μήλα προς 3 ευρώ το κίλο</w:t>
      </w:r>
      <w:r w:rsidRPr="00E5225D">
        <w:t xml:space="preserve"> </w:t>
      </w:r>
      <w:r>
        <w:t>από τον προμηθευτή του. Πώλησε όλες τις μπανάνες με κέρδος 25% και όλα τα μήλα με ζημιά 50%. Να βρείτε αν ο μανάβης κέρδισε ή έχασε και πόσα.</w:t>
      </w:r>
    </w:p>
    <w:p w:rsidR="000B762C" w:rsidRDefault="000162BB" w:rsidP="000162BB">
      <w:pPr>
        <w:jc w:val="both"/>
        <w:rPr>
          <w:rFonts w:eastAsia="Times New Roman"/>
          <w:lang w:eastAsia="el-GR"/>
        </w:rPr>
      </w:pPr>
      <w:r>
        <w:rPr>
          <w:b/>
          <w:u w:val="single"/>
        </w:rPr>
        <w:t xml:space="preserve">7.17 </w:t>
      </w:r>
      <w:r w:rsidRPr="000162BB">
        <w:rPr>
          <w:rFonts w:eastAsia="Times New Roman"/>
          <w:lang w:eastAsia="el-GR"/>
        </w:rPr>
        <w:t>Κάποιος προσελήφθη ως πωλητής σε μια εταιρεία με τη συμφωνία να παίρνει βασικό εβδομαδιαίο μισθό €160 και επιπλέον προμήθεια επί των πωλήσεων ως εξής: για τα πρώτα €300 να μην παίρνει προμήθεια, ενώ για το υπόλοιπο ποσό πέραν των €300 να παίρνει προμήθεια 12%. Να υπολογίσετε το συνολικό του μισθό για μία εβδομάδα κατά την οποία οι εισπράξεις ήταν €2800.</w:t>
      </w:r>
    </w:p>
    <w:p w:rsidR="00C94DB8" w:rsidRDefault="000162BB" w:rsidP="00C94DB8">
      <w:pPr>
        <w:jc w:val="both"/>
      </w:pPr>
      <w:r>
        <w:rPr>
          <w:rFonts w:eastAsia="Times New Roman"/>
          <w:b/>
          <w:u w:val="single"/>
          <w:lang w:eastAsia="el-GR"/>
        </w:rPr>
        <w:t xml:space="preserve">7.18 </w:t>
      </w:r>
      <w:r w:rsidR="00C94DB8">
        <w:t xml:space="preserve">Η Κατερίνα Ιεροδιακόνου, μαθήτρια της Β Γυμνασίου, φύλαξε σον κουμπαρά της €100 για να αγόρασει ένα ηλεκτρονικό υπολογιστή. Τελικά ο υπολογιστής που </w:t>
      </w:r>
      <w:r w:rsidR="00C94DB8">
        <w:lastRenderedPageBreak/>
        <w:t>αποφάσισε να αγοράσει στοίχιζε  €800 και ήταν σε προσφορά με έκπτωση 20%.  Αν ο ΦΠΑ είναι 10%, πόσα θα   χρειαστεί επιπλέον  δεδομένου ότι θα πάρει κρατική επιδότηση €300 και δώρο από τον παππού της €200.</w:t>
      </w:r>
    </w:p>
    <w:p w:rsidR="00C94DB8" w:rsidRDefault="00C94DB8" w:rsidP="00C94DB8">
      <w:pPr>
        <w:jc w:val="both"/>
      </w:pPr>
      <w:r>
        <w:rPr>
          <w:b/>
          <w:u w:val="single"/>
        </w:rPr>
        <w:t xml:space="preserve">7.19 </w:t>
      </w:r>
      <w:r>
        <w:t>Ο Ανδρέας Γεωργίου , ο Γιώργος</w:t>
      </w:r>
      <w:r w:rsidRPr="009C3540">
        <w:t xml:space="preserve"> </w:t>
      </w:r>
      <w:r>
        <w:t>Πέτρου</w:t>
      </w:r>
      <w:r w:rsidRPr="009C3540">
        <w:t xml:space="preserve"> </w:t>
      </w:r>
      <w:r w:rsidR="00860FE7">
        <w:t xml:space="preserve">και ο Πέτρος </w:t>
      </w:r>
      <w:r>
        <w:t>Αντρέου ίδρυσαν μια εταιρεία καταθέτοντας €5000, €3000 και €4000 αντίστοιχα.  Στο τέλος του χρόνου η ε</w:t>
      </w:r>
      <w:r w:rsidR="00860FE7">
        <w:t>ταιρεία κέρδισε €40000 και αφού πλήρωσε φόρο 10%</w:t>
      </w:r>
      <w:r>
        <w:t>, κράτησε €12000 για επανεπένδυση και μοίρασε στους μετόχους τα υπόλοι</w:t>
      </w:r>
      <w:r w:rsidR="00860FE7">
        <w:t>πα.  Πόσα θα πάρει ο κάθε ένας;</w:t>
      </w:r>
    </w:p>
    <w:p w:rsidR="00C94DB8" w:rsidRDefault="001859DF" w:rsidP="00C94DB8">
      <w:pPr>
        <w:jc w:val="both"/>
        <w:rPr>
          <w:b/>
          <w:u w:val="single"/>
        </w:rPr>
      </w:pPr>
      <w:r>
        <w:rPr>
          <w:b/>
          <w:u w:val="single"/>
        </w:rPr>
        <w:t>ΚΕΦΑΛΑΙΟ 8: ΤΕΤΡΑΠΛΕΥΡΑ-ΚΥΚΛΟΣ</w:t>
      </w:r>
    </w:p>
    <w:p w:rsidR="001859DF" w:rsidRDefault="001859DF" w:rsidP="001859DF">
      <w:pPr>
        <w:jc w:val="both"/>
      </w:pPr>
      <w:r>
        <w:rPr>
          <w:b/>
          <w:noProof/>
          <w:u w:val="single"/>
          <w:lang w:eastAsia="el-GR"/>
        </w:rPr>
        <w:drawing>
          <wp:anchor distT="0" distB="0" distL="114300" distR="114300" simplePos="0" relativeHeight="251685888" behindDoc="1" locked="0" layoutInCell="1" allowOverlap="1">
            <wp:simplePos x="0" y="0"/>
            <wp:positionH relativeFrom="column">
              <wp:posOffset>-219075</wp:posOffset>
            </wp:positionH>
            <wp:positionV relativeFrom="paragraph">
              <wp:posOffset>216535</wp:posOffset>
            </wp:positionV>
            <wp:extent cx="2924175" cy="1219200"/>
            <wp:effectExtent l="19050" t="0" r="9525"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312" cstate="print"/>
                    <a:srcRect l="6805" t="7744" r="2367" b="11417"/>
                    <a:stretch>
                      <a:fillRect/>
                    </a:stretch>
                  </pic:blipFill>
                  <pic:spPr bwMode="auto">
                    <a:xfrm>
                      <a:off x="0" y="0"/>
                      <a:ext cx="2924175" cy="1219200"/>
                    </a:xfrm>
                    <a:prstGeom prst="rect">
                      <a:avLst/>
                    </a:prstGeom>
                    <a:noFill/>
                    <a:ln w="9525">
                      <a:noFill/>
                      <a:miter lim="800000"/>
                      <a:headEnd/>
                      <a:tailEnd/>
                    </a:ln>
                  </pic:spPr>
                </pic:pic>
              </a:graphicData>
            </a:graphic>
          </wp:anchor>
        </w:drawing>
      </w:r>
      <w:r>
        <w:rPr>
          <w:b/>
          <w:u w:val="single"/>
        </w:rPr>
        <w:t xml:space="preserve">8.1 </w:t>
      </w:r>
      <w:r>
        <w:t>Να συμπληρώσετε τα κενά</w:t>
      </w:r>
    </w:p>
    <w:p w:rsidR="001859DF" w:rsidRDefault="001859DF" w:rsidP="001859DF">
      <w:pPr>
        <w:ind w:left="4320" w:firstLine="720"/>
        <w:jc w:val="both"/>
      </w:pPr>
      <w:r>
        <w:t xml:space="preserve">(α) </w:t>
      </w:r>
      <w:r w:rsidRPr="009A1A09">
        <w:rPr>
          <w:position w:val="-6"/>
        </w:rPr>
        <w:object w:dxaOrig="1280" w:dyaOrig="279">
          <v:shape id="_x0000_i1175" type="#_x0000_t75" style="width:63.75pt;height:14.25pt" o:ole="">
            <v:imagedata r:id="rId313" o:title=""/>
          </v:shape>
          <o:OLEObject Type="Embed" ProgID="Equation.DSMT4" ShapeID="_x0000_i1175" DrawAspect="Content" ObjectID="_1439374167" r:id="rId314"/>
        </w:object>
      </w:r>
      <w:r>
        <w:t xml:space="preserve">(β) </w:t>
      </w:r>
      <w:r w:rsidRPr="009A1A09">
        <w:rPr>
          <w:position w:val="-14"/>
        </w:rPr>
        <w:object w:dxaOrig="1280" w:dyaOrig="400">
          <v:shape id="_x0000_i1176" type="#_x0000_t75" style="width:63.75pt;height:20.25pt" o:ole="">
            <v:imagedata r:id="rId315" o:title=""/>
          </v:shape>
          <o:OLEObject Type="Embed" ProgID="Equation.DSMT4" ShapeID="_x0000_i1176" DrawAspect="Content" ObjectID="_1439374168" r:id="rId316"/>
        </w:object>
      </w:r>
    </w:p>
    <w:p w:rsidR="001859DF" w:rsidRDefault="001859DF" w:rsidP="001859DF">
      <w:pPr>
        <w:ind w:left="4320"/>
        <w:jc w:val="both"/>
      </w:pPr>
      <w:r>
        <w:t xml:space="preserve">       (γ) </w:t>
      </w:r>
      <w:r w:rsidRPr="009A1A09">
        <w:rPr>
          <w:position w:val="-6"/>
        </w:rPr>
        <w:object w:dxaOrig="1420" w:dyaOrig="340">
          <v:shape id="_x0000_i1177" type="#_x0000_t75" style="width:71.25pt;height:17.25pt" o:ole="">
            <v:imagedata r:id="rId317" o:title=""/>
          </v:shape>
          <o:OLEObject Type="Embed" ProgID="Equation.DSMT4" ShapeID="_x0000_i1177" DrawAspect="Content" ObjectID="_1439374169" r:id="rId318"/>
        </w:object>
      </w:r>
      <w:r>
        <w:t xml:space="preserve">(δ) </w:t>
      </w:r>
      <w:r w:rsidRPr="009A1A09">
        <w:rPr>
          <w:position w:val="-6"/>
        </w:rPr>
        <w:object w:dxaOrig="1440" w:dyaOrig="340">
          <v:shape id="_x0000_i1178" type="#_x0000_t75" style="width:1in;height:17.25pt" o:ole="">
            <v:imagedata r:id="rId319" o:title=""/>
          </v:shape>
          <o:OLEObject Type="Embed" ProgID="Equation.DSMT4" ShapeID="_x0000_i1178" DrawAspect="Content" ObjectID="_1439374170" r:id="rId320"/>
        </w:object>
      </w:r>
    </w:p>
    <w:p w:rsidR="001859DF" w:rsidRDefault="001859DF" w:rsidP="001859DF">
      <w:pPr>
        <w:ind w:left="3600"/>
        <w:jc w:val="both"/>
      </w:pPr>
      <w:r>
        <w:t xml:space="preserve">         (ε) </w:t>
      </w:r>
      <w:r w:rsidRPr="009A1A09">
        <w:rPr>
          <w:position w:val="-6"/>
        </w:rPr>
        <w:object w:dxaOrig="2100" w:dyaOrig="340">
          <v:shape id="_x0000_i1179" type="#_x0000_t75" style="width:105pt;height:17.25pt" o:ole="">
            <v:imagedata r:id="rId321" o:title=""/>
          </v:shape>
          <o:OLEObject Type="Embed" ProgID="Equation.DSMT4" ShapeID="_x0000_i1179" DrawAspect="Content" ObjectID="_1439374171" r:id="rId322"/>
        </w:object>
      </w:r>
      <w:r>
        <w:t xml:space="preserve">(στ) </w:t>
      </w:r>
      <w:r w:rsidRPr="009A1A09">
        <w:rPr>
          <w:position w:val="-6"/>
        </w:rPr>
        <w:object w:dxaOrig="1280" w:dyaOrig="279">
          <v:shape id="_x0000_i1180" type="#_x0000_t75" style="width:63.75pt;height:14.25pt" o:ole="">
            <v:imagedata r:id="rId323" o:title=""/>
          </v:shape>
          <o:OLEObject Type="Embed" ProgID="Equation.DSMT4" ShapeID="_x0000_i1180" DrawAspect="Content" ObjectID="_1439374172" r:id="rId324"/>
        </w:object>
      </w:r>
    </w:p>
    <w:p w:rsidR="001859DF" w:rsidRDefault="001859DF" w:rsidP="001859DF">
      <w:pPr>
        <w:pStyle w:val="NoSpacing"/>
        <w:jc w:val="both"/>
      </w:pPr>
      <w:r>
        <w:rPr>
          <w:b/>
          <w:noProof/>
          <w:u w:val="single"/>
          <w:lang w:eastAsia="el-GR"/>
        </w:rPr>
        <w:drawing>
          <wp:anchor distT="0" distB="0" distL="114300" distR="114300" simplePos="0" relativeHeight="251686912" behindDoc="1" locked="0" layoutInCell="1" allowOverlap="1">
            <wp:simplePos x="0" y="0"/>
            <wp:positionH relativeFrom="column">
              <wp:posOffset>133350</wp:posOffset>
            </wp:positionH>
            <wp:positionV relativeFrom="paragraph">
              <wp:posOffset>323215</wp:posOffset>
            </wp:positionV>
            <wp:extent cx="3714750" cy="1485900"/>
            <wp:effectExtent l="19050" t="0" r="0" b="0"/>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325" cstate="print"/>
                    <a:srcRect t="7368" b="10001"/>
                    <a:stretch>
                      <a:fillRect/>
                    </a:stretch>
                  </pic:blipFill>
                  <pic:spPr bwMode="auto">
                    <a:xfrm>
                      <a:off x="0" y="0"/>
                      <a:ext cx="3714750" cy="1485900"/>
                    </a:xfrm>
                    <a:prstGeom prst="rect">
                      <a:avLst/>
                    </a:prstGeom>
                    <a:noFill/>
                    <a:ln w="9525">
                      <a:noFill/>
                      <a:miter lim="800000"/>
                      <a:headEnd/>
                      <a:tailEnd/>
                    </a:ln>
                  </pic:spPr>
                </pic:pic>
              </a:graphicData>
            </a:graphic>
          </wp:anchor>
        </w:drawing>
      </w:r>
      <w:r>
        <w:rPr>
          <w:b/>
          <w:u w:val="single"/>
        </w:rPr>
        <w:t xml:space="preserve">8.2 </w:t>
      </w:r>
      <w:r>
        <w:t xml:space="preserve">Αν ΑΒΓΔ είναι παραλληλόγραμμο, να υπολογίσετε τους αγνώστους </w:t>
      </w:r>
      <w:r w:rsidRPr="00BA44AC">
        <w:rPr>
          <w:b/>
        </w:rPr>
        <w:t xml:space="preserve">δικαιολογώντας </w:t>
      </w:r>
      <w:r>
        <w:t>τα συμπεράσματά σας.</w:t>
      </w:r>
    </w:p>
    <w:p w:rsidR="001859DF" w:rsidRDefault="001859DF" w:rsidP="001859DF">
      <w:pPr>
        <w:pStyle w:val="NoSpacing"/>
        <w:jc w:val="both"/>
      </w:pPr>
    </w:p>
    <w:p w:rsidR="001859DF" w:rsidRDefault="001859DF" w:rsidP="001859DF">
      <w:pPr>
        <w:pStyle w:val="NoSpacing"/>
        <w:jc w:val="both"/>
      </w:pPr>
    </w:p>
    <w:p w:rsidR="001859DF" w:rsidRDefault="001859DF" w:rsidP="001859DF">
      <w:pPr>
        <w:pStyle w:val="NoSpacing"/>
      </w:pPr>
    </w:p>
    <w:p w:rsidR="001859DF" w:rsidRPr="001859DF" w:rsidRDefault="001859DF" w:rsidP="00C94DB8">
      <w:pPr>
        <w:jc w:val="both"/>
        <w:rPr>
          <w:b/>
          <w:u w:val="single"/>
        </w:rPr>
      </w:pPr>
    </w:p>
    <w:p w:rsidR="00C94DB8" w:rsidRDefault="00C94DB8" w:rsidP="00C94DB8"/>
    <w:p w:rsidR="000162BB" w:rsidRPr="000162BB" w:rsidRDefault="000162BB" w:rsidP="000162BB">
      <w:pPr>
        <w:jc w:val="both"/>
        <w:rPr>
          <w:b/>
          <w:u w:val="single"/>
        </w:rPr>
      </w:pPr>
    </w:p>
    <w:p w:rsidR="00DB3A2B" w:rsidRPr="00845C43" w:rsidRDefault="0086611D" w:rsidP="00DB3A2B">
      <w:pPr>
        <w:jc w:val="both"/>
        <w:rPr>
          <w:szCs w:val="24"/>
        </w:rPr>
      </w:pPr>
      <w:r>
        <w:rPr>
          <w:b/>
          <w:noProof/>
          <w:u w:val="single"/>
          <w:lang w:eastAsia="el-GR"/>
        </w:rPr>
        <w:drawing>
          <wp:anchor distT="0" distB="0" distL="114300" distR="114300" simplePos="0" relativeHeight="251691008" behindDoc="1" locked="0" layoutInCell="1" allowOverlap="1">
            <wp:simplePos x="0" y="0"/>
            <wp:positionH relativeFrom="column">
              <wp:posOffset>2933699</wp:posOffset>
            </wp:positionH>
            <wp:positionV relativeFrom="paragraph">
              <wp:posOffset>737870</wp:posOffset>
            </wp:positionV>
            <wp:extent cx="2085975" cy="2944267"/>
            <wp:effectExtent l="19050" t="0" r="9525"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326" cstate="print"/>
                    <a:srcRect/>
                    <a:stretch>
                      <a:fillRect/>
                    </a:stretch>
                  </pic:blipFill>
                  <pic:spPr bwMode="auto">
                    <a:xfrm>
                      <a:off x="0" y="0"/>
                      <a:ext cx="2085975" cy="2944267"/>
                    </a:xfrm>
                    <a:prstGeom prst="rect">
                      <a:avLst/>
                    </a:prstGeom>
                    <a:noFill/>
                    <a:ln w="9525">
                      <a:noFill/>
                      <a:miter lim="800000"/>
                      <a:headEnd/>
                      <a:tailEnd/>
                    </a:ln>
                  </pic:spPr>
                </pic:pic>
              </a:graphicData>
            </a:graphic>
          </wp:anchor>
        </w:drawing>
      </w:r>
      <w:r w:rsidR="00DB3A2B">
        <w:rPr>
          <w:b/>
          <w:u w:val="single"/>
        </w:rPr>
        <w:t xml:space="preserve">8.3 </w:t>
      </w:r>
      <w:r w:rsidR="00DB3A2B" w:rsidRPr="00845C43">
        <w:rPr>
          <w:szCs w:val="24"/>
        </w:rPr>
        <w:t xml:space="preserve">(α) Να αναγνωρίσετε το είδος του τετραπλεύρου σε κάθε περίπτωση (παραλληλόγραμμο, ορθογώνιο, τετράγωνο, ρόμβος, τραπέζιο), </w:t>
      </w:r>
      <w:r w:rsidR="00DB3A2B" w:rsidRPr="00845C43">
        <w:rPr>
          <w:b/>
          <w:szCs w:val="24"/>
        </w:rPr>
        <w:t>δικαιολογώντας</w:t>
      </w:r>
      <w:r w:rsidR="00DB3A2B" w:rsidRPr="00845C43">
        <w:rPr>
          <w:szCs w:val="24"/>
        </w:rPr>
        <w:t xml:space="preserve"> το συμπέρασμά σας με την ιδιότητα που αναγνωρίσατε.(β) </w:t>
      </w:r>
      <w:r w:rsidR="00DB3A2B" w:rsidRPr="00845C43">
        <w:rPr>
          <w:b/>
          <w:szCs w:val="24"/>
        </w:rPr>
        <w:t xml:space="preserve">Να υπολογίσετε το </w:t>
      </w:r>
      <w:r w:rsidR="00DB3A2B" w:rsidRPr="00845C43">
        <w:rPr>
          <w:b/>
          <w:szCs w:val="24"/>
          <w:lang w:val="en-US"/>
        </w:rPr>
        <w:t>x</w:t>
      </w:r>
      <w:r w:rsidR="00DB3A2B" w:rsidRPr="00845C43">
        <w:rPr>
          <w:szCs w:val="24"/>
        </w:rPr>
        <w:t xml:space="preserve"> σε κάθε περίπτωση, </w:t>
      </w:r>
      <w:r w:rsidR="00DB3A2B" w:rsidRPr="00845C43">
        <w:rPr>
          <w:b/>
          <w:szCs w:val="24"/>
        </w:rPr>
        <w:t>δικαιολογώντας</w:t>
      </w:r>
      <w:r w:rsidR="00DB3A2B" w:rsidRPr="00845C43">
        <w:rPr>
          <w:szCs w:val="24"/>
        </w:rPr>
        <w:t xml:space="preserve"> το συμπέρασμά σας με την ιδιότητα που αναγνωρίσατε.</w:t>
      </w:r>
    </w:p>
    <w:p w:rsidR="00DB3A2B" w:rsidRDefault="0086611D" w:rsidP="00DB3A2B">
      <w:pPr>
        <w:jc w:val="both"/>
        <w:rPr>
          <w:b/>
          <w:u w:val="single"/>
        </w:rPr>
      </w:pPr>
      <w:r>
        <w:rPr>
          <w:b/>
          <w:noProof/>
          <w:szCs w:val="24"/>
          <w:u w:val="single"/>
          <w:lang w:eastAsia="el-GR"/>
        </w:rPr>
        <w:drawing>
          <wp:anchor distT="0" distB="0" distL="114300" distR="114300" simplePos="0" relativeHeight="251693056" behindDoc="1" locked="0" layoutInCell="1" allowOverlap="1">
            <wp:simplePos x="0" y="0"/>
            <wp:positionH relativeFrom="column">
              <wp:posOffset>0</wp:posOffset>
            </wp:positionH>
            <wp:positionV relativeFrom="paragraph">
              <wp:posOffset>169545</wp:posOffset>
            </wp:positionV>
            <wp:extent cx="2428875" cy="1143000"/>
            <wp:effectExtent l="19050" t="0" r="9525" b="0"/>
            <wp:wrapNone/>
            <wp:docPr id="2"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327" cstate="print"/>
                    <a:srcRect/>
                    <a:stretch>
                      <a:fillRect/>
                    </a:stretch>
                  </pic:blipFill>
                  <pic:spPr bwMode="auto">
                    <a:xfrm>
                      <a:off x="0" y="0"/>
                      <a:ext cx="2428875" cy="1143000"/>
                    </a:xfrm>
                    <a:prstGeom prst="rect">
                      <a:avLst/>
                    </a:prstGeom>
                    <a:noFill/>
                    <a:ln w="9525">
                      <a:noFill/>
                      <a:miter lim="800000"/>
                      <a:headEnd/>
                      <a:tailEnd/>
                    </a:ln>
                  </pic:spPr>
                </pic:pic>
              </a:graphicData>
            </a:graphic>
          </wp:anchor>
        </w:drawing>
      </w:r>
      <w:r w:rsidR="00DB3A2B" w:rsidRPr="0046230F">
        <w:rPr>
          <w:b/>
          <w:szCs w:val="24"/>
          <w:u w:val="single"/>
        </w:rPr>
        <w:t>Σχ</w:t>
      </w:r>
      <w:r w:rsidR="00DB3A2B">
        <w:rPr>
          <w:b/>
          <w:szCs w:val="24"/>
          <w:u w:val="single"/>
        </w:rPr>
        <w:t>ήμα 1</w:t>
      </w:r>
      <w:r w:rsidR="00DB3A2B">
        <w:rPr>
          <w:szCs w:val="24"/>
        </w:rPr>
        <w:tab/>
      </w:r>
      <w:r w:rsidR="00DB3A2B">
        <w:rPr>
          <w:szCs w:val="24"/>
        </w:rPr>
        <w:tab/>
      </w:r>
      <w:r w:rsidR="00DB3A2B">
        <w:rPr>
          <w:szCs w:val="24"/>
        </w:rPr>
        <w:tab/>
      </w:r>
      <w:r w:rsidR="00DB3A2B">
        <w:rPr>
          <w:szCs w:val="24"/>
        </w:rPr>
        <w:tab/>
      </w:r>
      <w:r w:rsidR="00DB3A2B">
        <w:rPr>
          <w:szCs w:val="24"/>
        </w:rPr>
        <w:tab/>
      </w:r>
      <w:r w:rsidR="00DB3A2B" w:rsidRPr="0078069B">
        <w:rPr>
          <w:b/>
          <w:u w:val="single"/>
        </w:rPr>
        <w:t>Σχ</w:t>
      </w:r>
      <w:r w:rsidR="00DB3A2B">
        <w:rPr>
          <w:b/>
          <w:u w:val="single"/>
        </w:rPr>
        <w:t>ήμα 2</w:t>
      </w:r>
    </w:p>
    <w:p w:rsidR="00DB3A2B" w:rsidRPr="00DB3A2B" w:rsidRDefault="00DB3A2B" w:rsidP="00DB3A2B">
      <w:pPr>
        <w:jc w:val="both"/>
        <w:rPr>
          <w:szCs w:val="24"/>
        </w:rPr>
      </w:pPr>
    </w:p>
    <w:p w:rsidR="00DB3A2B" w:rsidRDefault="00DB3A2B" w:rsidP="00DB3A2B">
      <w:pPr>
        <w:jc w:val="both"/>
      </w:pPr>
    </w:p>
    <w:p w:rsidR="00DB3A2B" w:rsidRDefault="00DB3A2B" w:rsidP="00DB3A2B">
      <w:pPr>
        <w:jc w:val="both"/>
      </w:pPr>
    </w:p>
    <w:p w:rsidR="00DB3A2B" w:rsidRPr="00DB3A2B" w:rsidRDefault="00DB3A2B" w:rsidP="00DB3A2B">
      <w:pPr>
        <w:jc w:val="both"/>
        <w:rPr>
          <w:b/>
          <w:u w:val="single"/>
        </w:rPr>
      </w:pPr>
      <w:r w:rsidRPr="00F775B3">
        <w:rPr>
          <w:position w:val="-6"/>
        </w:rPr>
        <w:object w:dxaOrig="1340" w:dyaOrig="279">
          <v:shape id="_x0000_i1181" type="#_x0000_t75" style="width:66.75pt;height:14.25pt" o:ole="">
            <v:imagedata r:id="rId328" o:title=""/>
          </v:shape>
          <o:OLEObject Type="Embed" ProgID="Equation.DSMT4" ShapeID="_x0000_i1181" DrawAspect="Content" ObjectID="_1439374173" r:id="rId329"/>
        </w:object>
      </w:r>
      <w:r w:rsidRPr="00DC3D9C">
        <w:t xml:space="preserve"> </w:t>
      </w:r>
      <w:r>
        <w:t xml:space="preserve">και </w:t>
      </w:r>
      <w:r w:rsidRPr="00F775B3">
        <w:rPr>
          <w:position w:val="-6"/>
        </w:rPr>
        <w:object w:dxaOrig="1300" w:dyaOrig="279">
          <v:shape id="_x0000_i1182" type="#_x0000_t75" style="width:65.25pt;height:14.25pt" o:ole="">
            <v:imagedata r:id="rId330" o:title=""/>
          </v:shape>
          <o:OLEObject Type="Embed" ProgID="Equation.DSMT4" ShapeID="_x0000_i1182" DrawAspect="Content" ObjectID="_1439374174" r:id="rId331"/>
        </w:object>
      </w:r>
    </w:p>
    <w:p w:rsidR="00DB3A2B" w:rsidRDefault="008537BF" w:rsidP="00DB3A2B">
      <w:pPr>
        <w:jc w:val="both"/>
        <w:rPr>
          <w:b/>
          <w:u w:val="single"/>
        </w:rPr>
      </w:pPr>
      <w:r>
        <w:rPr>
          <w:b/>
          <w:noProof/>
          <w:u w:val="single"/>
          <w:lang w:eastAsia="el-GR"/>
        </w:rPr>
        <w:drawing>
          <wp:anchor distT="0" distB="0" distL="114300" distR="114300" simplePos="0" relativeHeight="251688960" behindDoc="1" locked="0" layoutInCell="1" allowOverlap="1">
            <wp:simplePos x="0" y="0"/>
            <wp:positionH relativeFrom="column">
              <wp:posOffset>114300</wp:posOffset>
            </wp:positionH>
            <wp:positionV relativeFrom="paragraph">
              <wp:posOffset>97790</wp:posOffset>
            </wp:positionV>
            <wp:extent cx="2981325" cy="1352550"/>
            <wp:effectExtent l="19050" t="0" r="9525"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332" cstate="print"/>
                    <a:srcRect/>
                    <a:stretch>
                      <a:fillRect/>
                    </a:stretch>
                  </pic:blipFill>
                  <pic:spPr bwMode="auto">
                    <a:xfrm>
                      <a:off x="0" y="0"/>
                      <a:ext cx="2981325" cy="1352550"/>
                    </a:xfrm>
                    <a:prstGeom prst="rect">
                      <a:avLst/>
                    </a:prstGeom>
                    <a:noFill/>
                    <a:ln w="9525">
                      <a:noFill/>
                      <a:miter lim="800000"/>
                      <a:headEnd/>
                      <a:tailEnd/>
                    </a:ln>
                  </pic:spPr>
                </pic:pic>
              </a:graphicData>
            </a:graphic>
          </wp:anchor>
        </w:drawing>
      </w:r>
      <w:r w:rsidR="00DB3A2B" w:rsidRPr="0078069B">
        <w:rPr>
          <w:b/>
          <w:u w:val="single"/>
        </w:rPr>
        <w:t>Σχ</w:t>
      </w:r>
      <w:r w:rsidR="00DB3A2B">
        <w:rPr>
          <w:b/>
          <w:u w:val="single"/>
        </w:rPr>
        <w:t>ήμα 3</w:t>
      </w:r>
    </w:p>
    <w:p w:rsidR="00DB3A2B" w:rsidRDefault="00DB3A2B" w:rsidP="00DB3A2B">
      <w:pPr>
        <w:jc w:val="both"/>
      </w:pPr>
    </w:p>
    <w:p w:rsidR="003C3572" w:rsidRDefault="003C3572" w:rsidP="003C3572">
      <w:pPr>
        <w:rPr>
          <w:szCs w:val="24"/>
        </w:rPr>
      </w:pPr>
      <w:r>
        <w:rPr>
          <w:b/>
          <w:u w:val="single"/>
        </w:rPr>
        <w:lastRenderedPageBreak/>
        <w:t xml:space="preserve">8.4 </w:t>
      </w:r>
      <w:r w:rsidRPr="009444B1">
        <w:rPr>
          <w:szCs w:val="24"/>
        </w:rPr>
        <w:t>Να βρείτε το εμβ</w:t>
      </w:r>
      <w:r>
        <w:rPr>
          <w:szCs w:val="24"/>
        </w:rPr>
        <w:t xml:space="preserve">αδόν τετραγώνου με περίμετρο </w:t>
      </w:r>
      <w:r w:rsidRPr="009444B1">
        <w:rPr>
          <w:position w:val="-12"/>
          <w:szCs w:val="24"/>
        </w:rPr>
        <w:object w:dxaOrig="680" w:dyaOrig="360">
          <v:shape id="_x0000_i1183" type="#_x0000_t75" style="width:33.75pt;height:18pt" o:ole="">
            <v:imagedata r:id="rId333" o:title=""/>
          </v:shape>
          <o:OLEObject Type="Embed" ProgID="Equation.DSMT4" ShapeID="_x0000_i1183" DrawAspect="Content" ObjectID="_1439374175" r:id="rId334"/>
        </w:object>
      </w:r>
      <w:r w:rsidRPr="009444B1">
        <w:rPr>
          <w:szCs w:val="24"/>
        </w:rPr>
        <w:t>.</w:t>
      </w:r>
    </w:p>
    <w:p w:rsidR="003C3572" w:rsidRDefault="003C3572" w:rsidP="003C3572">
      <w:pPr>
        <w:pStyle w:val="NoSpacing"/>
      </w:pPr>
      <w:r>
        <w:rPr>
          <w:b/>
          <w:szCs w:val="24"/>
          <w:u w:val="single"/>
        </w:rPr>
        <w:t xml:space="preserve">8.5  </w:t>
      </w:r>
      <w:r>
        <w:t>Ένα ορθογώνιο παραλληλόγραμμο έχει περίμετρο ίση με 24</w:t>
      </w:r>
      <w:r>
        <w:rPr>
          <w:lang w:val="en-US"/>
        </w:rPr>
        <w:t>cm</w:t>
      </w:r>
      <w:r>
        <w:t xml:space="preserve"> και το μήκος του είναι διπλάσιο από το πλάτος του. Να βρείτε το εμβαδό του.</w:t>
      </w:r>
    </w:p>
    <w:p w:rsidR="003C3572" w:rsidRDefault="003C3572" w:rsidP="003C3572">
      <w:r>
        <w:rPr>
          <w:b/>
          <w:noProof/>
          <w:szCs w:val="24"/>
          <w:u w:val="single"/>
          <w:lang w:eastAsia="el-GR"/>
        </w:rPr>
        <w:drawing>
          <wp:anchor distT="0" distB="0" distL="114300" distR="114300" simplePos="0" relativeHeight="251706368" behindDoc="1" locked="0" layoutInCell="1" allowOverlap="1">
            <wp:simplePos x="0" y="0"/>
            <wp:positionH relativeFrom="column">
              <wp:posOffset>3924300</wp:posOffset>
            </wp:positionH>
            <wp:positionV relativeFrom="paragraph">
              <wp:posOffset>201295</wp:posOffset>
            </wp:positionV>
            <wp:extent cx="2286000" cy="1038225"/>
            <wp:effectExtent l="19050" t="0" r="0" b="0"/>
            <wp:wrapNone/>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335" cstate="print"/>
                    <a:srcRect b="9167"/>
                    <a:stretch>
                      <a:fillRect/>
                    </a:stretch>
                  </pic:blipFill>
                  <pic:spPr bwMode="auto">
                    <a:xfrm>
                      <a:off x="0" y="0"/>
                      <a:ext cx="2286000" cy="1038225"/>
                    </a:xfrm>
                    <a:prstGeom prst="rect">
                      <a:avLst/>
                    </a:prstGeom>
                    <a:noFill/>
                    <a:ln w="9525">
                      <a:noFill/>
                      <a:miter lim="800000"/>
                      <a:headEnd/>
                      <a:tailEnd/>
                    </a:ln>
                  </pic:spPr>
                </pic:pic>
              </a:graphicData>
            </a:graphic>
          </wp:anchor>
        </w:drawing>
      </w:r>
      <w:r>
        <w:rPr>
          <w:b/>
          <w:noProof/>
          <w:szCs w:val="24"/>
          <w:u w:val="single"/>
          <w:lang w:eastAsia="el-GR"/>
        </w:rPr>
        <w:drawing>
          <wp:anchor distT="0" distB="0" distL="114300" distR="114300" simplePos="0" relativeHeight="251704320" behindDoc="1" locked="0" layoutInCell="1" allowOverlap="1">
            <wp:simplePos x="0" y="0"/>
            <wp:positionH relativeFrom="column">
              <wp:posOffset>-66675</wp:posOffset>
            </wp:positionH>
            <wp:positionV relativeFrom="paragraph">
              <wp:posOffset>125095</wp:posOffset>
            </wp:positionV>
            <wp:extent cx="1933575" cy="1057275"/>
            <wp:effectExtent l="19050" t="0" r="9525" b="0"/>
            <wp:wrapNone/>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336" cstate="print"/>
                    <a:srcRect r="5960" b="13281"/>
                    <a:stretch>
                      <a:fillRect/>
                    </a:stretch>
                  </pic:blipFill>
                  <pic:spPr bwMode="auto">
                    <a:xfrm>
                      <a:off x="0" y="0"/>
                      <a:ext cx="1933575" cy="1057275"/>
                    </a:xfrm>
                    <a:prstGeom prst="rect">
                      <a:avLst/>
                    </a:prstGeom>
                    <a:noFill/>
                    <a:ln w="9525">
                      <a:noFill/>
                      <a:miter lim="800000"/>
                      <a:headEnd/>
                      <a:tailEnd/>
                    </a:ln>
                  </pic:spPr>
                </pic:pic>
              </a:graphicData>
            </a:graphic>
          </wp:anchor>
        </w:drawing>
      </w:r>
      <w:r>
        <w:rPr>
          <w:b/>
          <w:noProof/>
          <w:szCs w:val="24"/>
          <w:u w:val="single"/>
          <w:lang w:eastAsia="el-GR"/>
        </w:rPr>
        <w:drawing>
          <wp:anchor distT="0" distB="0" distL="114300" distR="114300" simplePos="0" relativeHeight="251705344" behindDoc="1" locked="0" layoutInCell="1" allowOverlap="1">
            <wp:simplePos x="0" y="0"/>
            <wp:positionH relativeFrom="column">
              <wp:posOffset>1924050</wp:posOffset>
            </wp:positionH>
            <wp:positionV relativeFrom="paragraph">
              <wp:posOffset>201295</wp:posOffset>
            </wp:positionV>
            <wp:extent cx="2000250" cy="1038225"/>
            <wp:effectExtent l="19050" t="0" r="0" b="0"/>
            <wp:wrapNone/>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337" cstate="print"/>
                    <a:srcRect l="8611" t="5882" r="5328" b="13971"/>
                    <a:stretch>
                      <a:fillRect/>
                    </a:stretch>
                  </pic:blipFill>
                  <pic:spPr bwMode="auto">
                    <a:xfrm>
                      <a:off x="0" y="0"/>
                      <a:ext cx="2000250" cy="1038225"/>
                    </a:xfrm>
                    <a:prstGeom prst="rect">
                      <a:avLst/>
                    </a:prstGeom>
                    <a:noFill/>
                    <a:ln w="9525">
                      <a:noFill/>
                      <a:miter lim="800000"/>
                      <a:headEnd/>
                      <a:tailEnd/>
                    </a:ln>
                  </pic:spPr>
                </pic:pic>
              </a:graphicData>
            </a:graphic>
          </wp:anchor>
        </w:drawing>
      </w:r>
      <w:r>
        <w:rPr>
          <w:b/>
          <w:szCs w:val="24"/>
          <w:u w:val="single"/>
        </w:rPr>
        <w:t xml:space="preserve">8.6 </w:t>
      </w:r>
      <w:r>
        <w:t>Να υπολογίσετε το εμβαδόν και την περίμετρο των πιο κάτω σχημάτων.</w:t>
      </w:r>
    </w:p>
    <w:p w:rsidR="003C3572" w:rsidRDefault="003C3572" w:rsidP="003C3572">
      <w:r>
        <w:t>(α)</w:t>
      </w:r>
      <w:r>
        <w:tab/>
      </w:r>
      <w:r>
        <w:tab/>
      </w:r>
      <w:r>
        <w:tab/>
      </w:r>
      <w:r>
        <w:tab/>
        <w:t xml:space="preserve">(β) </w:t>
      </w:r>
      <w:r>
        <w:tab/>
      </w:r>
      <w:r>
        <w:tab/>
      </w:r>
      <w:r>
        <w:tab/>
      </w:r>
      <w:r>
        <w:tab/>
      </w:r>
      <w:r>
        <w:tab/>
        <w:t>(γ)</w:t>
      </w:r>
    </w:p>
    <w:p w:rsidR="003C3572" w:rsidRDefault="003C3572" w:rsidP="003C3572"/>
    <w:p w:rsidR="003C3572" w:rsidRDefault="003C3572" w:rsidP="003C3572"/>
    <w:p w:rsidR="003C3572" w:rsidRPr="000063CB" w:rsidRDefault="000063CB" w:rsidP="000063CB">
      <w:pPr>
        <w:rPr>
          <w:b/>
          <w:u w:val="single"/>
        </w:rPr>
      </w:pPr>
      <w:r>
        <w:rPr>
          <w:b/>
          <w:u w:val="single"/>
        </w:rPr>
        <w:t xml:space="preserve">8.7 </w:t>
      </w:r>
      <w:r w:rsidR="003C3572" w:rsidRPr="009444B1">
        <w:rPr>
          <w:szCs w:val="24"/>
        </w:rPr>
        <w:t xml:space="preserve">Να βρεθεί το εμβαδόν τραπεζίου με </w:t>
      </w:r>
      <w:r w:rsidR="003C3572" w:rsidRPr="009444B1">
        <w:rPr>
          <w:position w:val="-12"/>
          <w:szCs w:val="24"/>
        </w:rPr>
        <w:object w:dxaOrig="1020" w:dyaOrig="360">
          <v:shape id="_x0000_i1184" type="#_x0000_t75" style="width:51pt;height:18pt" o:ole="">
            <v:imagedata r:id="rId338" o:title=""/>
          </v:shape>
          <o:OLEObject Type="Embed" ProgID="Equation.DSMT4" ShapeID="_x0000_i1184" DrawAspect="Content" ObjectID="_1439374176" r:id="rId339"/>
        </w:object>
      </w:r>
      <w:r w:rsidR="003C3572" w:rsidRPr="009444B1">
        <w:rPr>
          <w:szCs w:val="24"/>
        </w:rPr>
        <w:t xml:space="preserve">, </w:t>
      </w:r>
      <w:r w:rsidR="003C3572" w:rsidRPr="009444B1">
        <w:rPr>
          <w:position w:val="-12"/>
          <w:szCs w:val="24"/>
        </w:rPr>
        <w:object w:dxaOrig="1140" w:dyaOrig="360">
          <v:shape id="_x0000_i1185" type="#_x0000_t75" style="width:57pt;height:18pt" o:ole="">
            <v:imagedata r:id="rId340" o:title=""/>
          </v:shape>
          <o:OLEObject Type="Embed" ProgID="Equation.DSMT4" ShapeID="_x0000_i1185" DrawAspect="Content" ObjectID="_1439374177" r:id="rId341"/>
        </w:object>
      </w:r>
      <w:r w:rsidR="003C3572" w:rsidRPr="009444B1">
        <w:rPr>
          <w:szCs w:val="24"/>
        </w:rPr>
        <w:t xml:space="preserve"> και </w:t>
      </w:r>
      <w:r w:rsidR="003C3572" w:rsidRPr="009444B1">
        <w:rPr>
          <w:position w:val="-12"/>
          <w:szCs w:val="24"/>
        </w:rPr>
        <w:object w:dxaOrig="940" w:dyaOrig="360">
          <v:shape id="_x0000_i1186" type="#_x0000_t75" style="width:47.25pt;height:18pt" o:ole="">
            <v:imagedata r:id="rId342" o:title=""/>
          </v:shape>
          <o:OLEObject Type="Embed" ProgID="Equation.DSMT4" ShapeID="_x0000_i1186" DrawAspect="Content" ObjectID="_1439374178" r:id="rId343"/>
        </w:object>
      </w:r>
      <w:r w:rsidR="003C3572" w:rsidRPr="009444B1">
        <w:rPr>
          <w:szCs w:val="24"/>
        </w:rPr>
        <w:t>.</w:t>
      </w:r>
    </w:p>
    <w:p w:rsidR="003C3572" w:rsidRDefault="000063CB" w:rsidP="003C3572">
      <w:pPr>
        <w:pStyle w:val="NoSpacing"/>
        <w:rPr>
          <w:szCs w:val="24"/>
        </w:rPr>
      </w:pPr>
      <w:r>
        <w:rPr>
          <w:b/>
          <w:szCs w:val="24"/>
          <w:u w:val="single"/>
        </w:rPr>
        <w:t xml:space="preserve">8.8  </w:t>
      </w:r>
      <w:r w:rsidR="003C3572">
        <w:rPr>
          <w:szCs w:val="24"/>
        </w:rPr>
        <w:t xml:space="preserve">Να βρεθεί το εμβαδό κυκλικού τομέα ακτίνας </w:t>
      </w:r>
      <w:r w:rsidR="003C3572" w:rsidRPr="009444B1">
        <w:rPr>
          <w:position w:val="-12"/>
          <w:szCs w:val="24"/>
        </w:rPr>
        <w:object w:dxaOrig="560" w:dyaOrig="360">
          <v:shape id="_x0000_i1187" type="#_x0000_t75" style="width:27.75pt;height:18pt" o:ole="">
            <v:imagedata r:id="rId344" o:title=""/>
          </v:shape>
          <o:OLEObject Type="Embed" ProgID="Equation.DSMT4" ShapeID="_x0000_i1187" DrawAspect="Content" ObjectID="_1439374179" r:id="rId345"/>
        </w:object>
      </w:r>
      <w:r w:rsidR="003C3572" w:rsidRPr="009444B1">
        <w:rPr>
          <w:szCs w:val="24"/>
        </w:rPr>
        <w:t xml:space="preserve"> </w:t>
      </w:r>
      <w:r w:rsidR="003C3572">
        <w:rPr>
          <w:szCs w:val="24"/>
        </w:rPr>
        <w:t>με επίκεντρη γωνία 40</w:t>
      </w:r>
      <w:r w:rsidR="003C3572">
        <w:rPr>
          <w:szCs w:val="24"/>
          <w:vertAlign w:val="superscript"/>
        </w:rPr>
        <w:t>0</w:t>
      </w:r>
      <w:r w:rsidR="003C3572">
        <w:rPr>
          <w:szCs w:val="24"/>
        </w:rPr>
        <w:t>.</w:t>
      </w:r>
    </w:p>
    <w:p w:rsidR="003C3572" w:rsidRDefault="000063CB" w:rsidP="003C3572">
      <w:pPr>
        <w:pStyle w:val="NoSpacing"/>
        <w:rPr>
          <w:szCs w:val="24"/>
        </w:rPr>
      </w:pPr>
      <w:r w:rsidRPr="000063CB">
        <w:rPr>
          <w:b/>
          <w:szCs w:val="24"/>
          <w:u w:val="single"/>
        </w:rPr>
        <w:t>8.9</w:t>
      </w:r>
      <w:r>
        <w:rPr>
          <w:szCs w:val="24"/>
        </w:rPr>
        <w:t xml:space="preserve"> </w:t>
      </w:r>
      <w:r w:rsidR="003C3572">
        <w:rPr>
          <w:szCs w:val="24"/>
        </w:rPr>
        <w:t xml:space="preserve">Αν είναι γνωστό ότι το μήκος του κύκλου είναι ίσο με </w:t>
      </w:r>
      <w:r w:rsidR="003C3572" w:rsidRPr="009444B1">
        <w:rPr>
          <w:position w:val="-12"/>
          <w:szCs w:val="24"/>
        </w:rPr>
        <w:object w:dxaOrig="680" w:dyaOrig="360">
          <v:shape id="_x0000_i1188" type="#_x0000_t75" style="width:33.75pt;height:18pt" o:ole="">
            <v:imagedata r:id="rId346" o:title=""/>
          </v:shape>
          <o:OLEObject Type="Embed" ProgID="Equation.DSMT4" ShapeID="_x0000_i1188" DrawAspect="Content" ObjectID="_1439374180" r:id="rId347"/>
        </w:object>
      </w:r>
      <w:r w:rsidR="003C3572">
        <w:rPr>
          <w:szCs w:val="24"/>
        </w:rPr>
        <w:t>, να υπολογίσετε</w:t>
      </w:r>
    </w:p>
    <w:p w:rsidR="003C3572" w:rsidRDefault="003C3572" w:rsidP="003C3572">
      <w:pPr>
        <w:pStyle w:val="NoSpacing"/>
        <w:rPr>
          <w:szCs w:val="24"/>
        </w:rPr>
      </w:pPr>
      <w:r>
        <w:rPr>
          <w:noProof/>
          <w:lang w:eastAsia="el-GR"/>
        </w:rPr>
        <w:drawing>
          <wp:anchor distT="0" distB="0" distL="114300" distR="114300" simplePos="0" relativeHeight="251703296" behindDoc="1" locked="0" layoutInCell="1" allowOverlap="1">
            <wp:simplePos x="0" y="0"/>
            <wp:positionH relativeFrom="column">
              <wp:posOffset>114301</wp:posOffset>
            </wp:positionH>
            <wp:positionV relativeFrom="paragraph">
              <wp:posOffset>67310</wp:posOffset>
            </wp:positionV>
            <wp:extent cx="2438400" cy="2583309"/>
            <wp:effectExtent l="1905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48" cstate="print"/>
                    <a:srcRect/>
                    <a:stretch>
                      <a:fillRect/>
                    </a:stretch>
                  </pic:blipFill>
                  <pic:spPr bwMode="auto">
                    <a:xfrm>
                      <a:off x="0" y="0"/>
                      <a:ext cx="2436713" cy="2581521"/>
                    </a:xfrm>
                    <a:prstGeom prst="rect">
                      <a:avLst/>
                    </a:prstGeom>
                    <a:noFill/>
                    <a:ln w="9525">
                      <a:noFill/>
                      <a:miter lim="800000"/>
                      <a:headEnd/>
                      <a:tailEnd/>
                    </a:ln>
                  </pic:spPr>
                </pic:pic>
              </a:graphicData>
            </a:graphic>
          </wp:anchor>
        </w:drawing>
      </w:r>
    </w:p>
    <w:p w:rsidR="003C3572" w:rsidRDefault="003C3572" w:rsidP="003C3572">
      <w:pPr>
        <w:pStyle w:val="NoSpacing"/>
        <w:rPr>
          <w:szCs w:val="24"/>
        </w:rPr>
      </w:pPr>
      <w:r>
        <w:rPr>
          <w:szCs w:val="24"/>
        </w:rPr>
        <w:tab/>
      </w:r>
      <w:r>
        <w:rPr>
          <w:szCs w:val="24"/>
        </w:rPr>
        <w:tab/>
      </w:r>
      <w:r>
        <w:rPr>
          <w:szCs w:val="24"/>
        </w:rPr>
        <w:tab/>
      </w:r>
      <w:r>
        <w:rPr>
          <w:szCs w:val="24"/>
        </w:rPr>
        <w:tab/>
      </w:r>
      <w:r>
        <w:rPr>
          <w:szCs w:val="24"/>
        </w:rPr>
        <w:tab/>
      </w:r>
      <w:r>
        <w:rPr>
          <w:szCs w:val="24"/>
        </w:rPr>
        <w:tab/>
      </w:r>
      <w:r>
        <w:rPr>
          <w:szCs w:val="24"/>
        </w:rPr>
        <w:tab/>
        <w:t>(α) το μήκος του τόξου ΒΓ</w:t>
      </w:r>
    </w:p>
    <w:p w:rsidR="003C3572" w:rsidRDefault="003C3572" w:rsidP="000063CB">
      <w:pPr>
        <w:pStyle w:val="NoSpacing"/>
        <w:ind w:left="4320" w:firstLine="720"/>
        <w:rPr>
          <w:szCs w:val="24"/>
        </w:rPr>
      </w:pPr>
      <w:r>
        <w:rPr>
          <w:szCs w:val="24"/>
        </w:rPr>
        <w:t>(β) το μήκος του τόξου ΑΖ</w:t>
      </w:r>
    </w:p>
    <w:p w:rsidR="003C3572" w:rsidRDefault="003C3572" w:rsidP="000063CB">
      <w:pPr>
        <w:pStyle w:val="NoSpacing"/>
        <w:ind w:left="5040"/>
        <w:rPr>
          <w:szCs w:val="24"/>
        </w:rPr>
      </w:pPr>
      <w:r>
        <w:rPr>
          <w:szCs w:val="24"/>
        </w:rPr>
        <w:t>(γ) το μήκος του τόξου ΖΕ</w:t>
      </w:r>
    </w:p>
    <w:p w:rsidR="003C3572" w:rsidRDefault="003C3572" w:rsidP="000063CB">
      <w:pPr>
        <w:pStyle w:val="NoSpacing"/>
        <w:ind w:left="4320" w:firstLine="720"/>
        <w:rPr>
          <w:szCs w:val="24"/>
        </w:rPr>
      </w:pPr>
      <w:r>
        <w:rPr>
          <w:szCs w:val="24"/>
        </w:rPr>
        <w:t>(δ) το μήκος του τόξου ΑΔ</w:t>
      </w:r>
    </w:p>
    <w:p w:rsidR="003C3572" w:rsidRDefault="003C3572" w:rsidP="000063CB">
      <w:pPr>
        <w:pStyle w:val="NoSpacing"/>
        <w:ind w:left="5040"/>
        <w:rPr>
          <w:szCs w:val="24"/>
        </w:rPr>
      </w:pPr>
      <w:r>
        <w:rPr>
          <w:szCs w:val="24"/>
        </w:rPr>
        <w:t>(ε) το λόγο του μήκους του τόξου ΑΒ προς το μήκος του τόξου ΒΓ</w:t>
      </w:r>
    </w:p>
    <w:p w:rsidR="000063CB" w:rsidRDefault="000063CB" w:rsidP="003C3572">
      <w:pPr>
        <w:pStyle w:val="NoSpacing"/>
      </w:pPr>
    </w:p>
    <w:p w:rsidR="000063CB" w:rsidRDefault="000063CB" w:rsidP="003C3572">
      <w:pPr>
        <w:pStyle w:val="NoSpacing"/>
      </w:pPr>
    </w:p>
    <w:p w:rsidR="000063CB" w:rsidRDefault="000063CB" w:rsidP="003C3572">
      <w:pPr>
        <w:pStyle w:val="NoSpacing"/>
      </w:pPr>
    </w:p>
    <w:p w:rsidR="000063CB" w:rsidRDefault="000063CB" w:rsidP="003C3572">
      <w:pPr>
        <w:pStyle w:val="NoSpacing"/>
      </w:pPr>
    </w:p>
    <w:p w:rsidR="000063CB" w:rsidRDefault="000063CB" w:rsidP="003C3572">
      <w:pPr>
        <w:pStyle w:val="NoSpacing"/>
      </w:pPr>
    </w:p>
    <w:p w:rsidR="000063CB" w:rsidRDefault="000063CB" w:rsidP="003C3572">
      <w:pPr>
        <w:pStyle w:val="NoSpacing"/>
      </w:pPr>
    </w:p>
    <w:p w:rsidR="000063CB" w:rsidRDefault="000063CB" w:rsidP="003C3572">
      <w:pPr>
        <w:pStyle w:val="NoSpacing"/>
      </w:pPr>
    </w:p>
    <w:p w:rsidR="00845C43" w:rsidRDefault="00845C43" w:rsidP="003C3572">
      <w:pPr>
        <w:pStyle w:val="NoSpacing"/>
      </w:pPr>
    </w:p>
    <w:p w:rsidR="003C3572" w:rsidRPr="00EA4A14" w:rsidRDefault="00D71E60" w:rsidP="003C3572">
      <w:pPr>
        <w:pStyle w:val="NoSpacing"/>
        <w:rPr>
          <w:szCs w:val="24"/>
        </w:rPr>
      </w:pPr>
      <w:r>
        <w:rPr>
          <w:b/>
          <w:szCs w:val="24"/>
          <w:u w:val="single"/>
        </w:rPr>
        <w:t xml:space="preserve">8.10 </w:t>
      </w:r>
      <w:r w:rsidR="003C3572" w:rsidRPr="009444B1">
        <w:rPr>
          <w:szCs w:val="24"/>
        </w:rPr>
        <w:t>Να βρεθεί το εμβαδόν του σκιασμένου μέρους</w:t>
      </w:r>
      <w:r w:rsidR="003C3572">
        <w:rPr>
          <w:szCs w:val="24"/>
        </w:rPr>
        <w:t xml:space="preserve">. Η μονάδα μέτρησης είναι τα </w:t>
      </w:r>
      <w:r w:rsidR="003C3572" w:rsidRPr="00EA4A14">
        <w:rPr>
          <w:position w:val="-6"/>
          <w:szCs w:val="24"/>
        </w:rPr>
        <w:object w:dxaOrig="360" w:dyaOrig="220">
          <v:shape id="_x0000_i1189" type="#_x0000_t75" style="width:18pt;height:11.25pt" o:ole="">
            <v:imagedata r:id="rId349" o:title=""/>
          </v:shape>
          <o:OLEObject Type="Embed" ProgID="Equation.DSMT4" ShapeID="_x0000_i1189" DrawAspect="Content" ObjectID="_1439374181" r:id="rId350"/>
        </w:object>
      </w:r>
      <w:r w:rsidR="003C3572">
        <w:rPr>
          <w:szCs w:val="24"/>
        </w:rPr>
        <w:t>.</w:t>
      </w:r>
    </w:p>
    <w:p w:rsidR="003C3572" w:rsidRPr="00A85C4A" w:rsidRDefault="003C3572" w:rsidP="003C3572">
      <w:pPr>
        <w:pStyle w:val="NoSpacing"/>
        <w:rPr>
          <w:szCs w:val="24"/>
        </w:rPr>
      </w:pPr>
      <w:r>
        <w:rPr>
          <w:szCs w:val="24"/>
        </w:rPr>
        <w:t>ΑΒ=10 και ΒΓ=6</w:t>
      </w:r>
    </w:p>
    <w:p w:rsidR="003C3572" w:rsidRPr="00B6247B" w:rsidRDefault="003C3572" w:rsidP="003C3572">
      <w:pPr>
        <w:pStyle w:val="NoSpacing"/>
      </w:pPr>
    </w:p>
    <w:p w:rsidR="003C3572" w:rsidRPr="0023157A" w:rsidRDefault="00143926" w:rsidP="003C3572">
      <w:pPr>
        <w:pStyle w:val="NoSpacing"/>
      </w:pPr>
      <w:r>
        <w:rPr>
          <w:noProof/>
        </w:rPr>
        <w:pict>
          <v:line id="_x0000_s1164" style="position:absolute;z-index:251700224" from="189pt,3pt" to="189pt,75pt">
            <v:stroke dashstyle="dash"/>
          </v:line>
        </w:pict>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60" type="#_x0000_t5" style="position:absolute;margin-left:153pt;margin-top:3pt;width:1in;height:1in;z-index:251696128" fillcolor="#a5a5a5">
            <v:textbox>
              <w:txbxContent>
                <w:p w:rsidR="00845C43" w:rsidRPr="00A85C4A" w:rsidRDefault="00845C43" w:rsidP="003C3572">
                  <w:r>
                    <w:t xml:space="preserve">      </w:t>
                  </w:r>
                  <w:r>
                    <w:rPr>
                      <w:lang w:val="en-US"/>
                    </w:rPr>
                    <w:t>5</w:t>
                  </w:r>
                </w:p>
              </w:txbxContent>
            </v:textbox>
          </v:shape>
        </w:pict>
      </w:r>
      <w:r>
        <w:rPr>
          <w:noProof/>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159" type="#_x0000_t7" style="position:absolute;margin-left:45pt;margin-top:3pt;width:2in;height:1in;z-index:251695104" fillcolor="#a5a5a5"/>
        </w:pict>
      </w:r>
    </w:p>
    <w:p w:rsidR="003C3572" w:rsidRPr="0023157A" w:rsidRDefault="003C3572" w:rsidP="003C3572">
      <w:pPr>
        <w:pStyle w:val="NoSpacing"/>
      </w:pPr>
    </w:p>
    <w:p w:rsidR="003C3572" w:rsidRPr="0023157A" w:rsidRDefault="003C3572" w:rsidP="003C3572">
      <w:pPr>
        <w:pStyle w:val="NoSpacing"/>
      </w:pPr>
    </w:p>
    <w:p w:rsidR="003C3572" w:rsidRPr="0023157A" w:rsidRDefault="003C3572" w:rsidP="003C3572">
      <w:pPr>
        <w:pStyle w:val="NoSpacing"/>
      </w:pPr>
    </w:p>
    <w:p w:rsidR="003C3572" w:rsidRPr="0023157A" w:rsidRDefault="00143926" w:rsidP="003C3572">
      <w:pPr>
        <w:pStyle w:val="NoSpacing"/>
      </w:pPr>
      <w:r>
        <w:rPr>
          <w:noProof/>
        </w:rPr>
        <w:pict>
          <v:line id="_x0000_s1166" style="position:absolute;z-index:251702272" from="198pt,10.85pt" to="198pt,19.85pt"/>
        </w:pict>
      </w:r>
      <w:r>
        <w:rPr>
          <w:noProof/>
        </w:rPr>
        <w:pict>
          <v:line id="_x0000_s1165" style="position:absolute;z-index:251701248" from="189pt,10.85pt" to="198pt,10.85pt"/>
        </w:pict>
      </w:r>
    </w:p>
    <w:p w:rsidR="003C3572" w:rsidRPr="0023157A" w:rsidRDefault="00143926" w:rsidP="003C3572">
      <w:pPr>
        <w:pStyle w:val="NoSpacing"/>
      </w:pPr>
      <w:r>
        <w:rPr>
          <w:noProof/>
        </w:rPr>
        <w:pict>
          <v:rect id="_x0000_s1162" style="position:absolute;margin-left:153pt;margin-top:6.05pt;width:1in;height:1in;z-index:251698176" fillcolor="#a5a5a5">
            <v:textbox>
              <w:txbxContent>
                <w:p w:rsidR="00845C43" w:rsidRDefault="00845C43" w:rsidP="003C3572">
                  <w:pPr>
                    <w:pStyle w:val="NoSpacing"/>
                  </w:pPr>
                  <w:r>
                    <w:rPr>
                      <w:lang w:val="en-US"/>
                    </w:rPr>
                    <w:t xml:space="preserve">     </w:t>
                  </w:r>
                </w:p>
                <w:p w:rsidR="00845C43" w:rsidRPr="00A85C4A" w:rsidRDefault="00845C43" w:rsidP="003C3572">
                  <w:pPr>
                    <w:pStyle w:val="NoSpacing"/>
                  </w:pPr>
                  <w:r>
                    <w:t xml:space="preserve">         </w:t>
                  </w:r>
                  <w:r>
                    <w:rPr>
                      <w:lang w:val="en-US"/>
                    </w:rPr>
                    <w:t>2</w:t>
                  </w:r>
                </w:p>
                <w:p w:rsidR="00845C43" w:rsidRDefault="00845C43" w:rsidP="003C3572">
                  <w:pPr>
                    <w:pStyle w:val="NoSpacing"/>
                    <w:rPr>
                      <w:lang w:val="en-US"/>
                    </w:rPr>
                  </w:pPr>
                </w:p>
                <w:p w:rsidR="00845C43" w:rsidRPr="0023157A" w:rsidRDefault="00845C43" w:rsidP="003C3572">
                  <w:r>
                    <w:rPr>
                      <w:lang w:val="en-US"/>
                    </w:rPr>
                    <w:t xml:space="preserve"> 2</w:t>
                  </w:r>
                </w:p>
              </w:txbxContent>
            </v:textbox>
          </v:rect>
        </w:pict>
      </w:r>
      <w:r>
        <w:rPr>
          <w:noProof/>
        </w:rPr>
        <w:pict>
          <v:rect id="_x0000_s1161" style="position:absolute;margin-left:45pt;margin-top:6.05pt;width:108pt;height:1in;z-index:251697152" fillcolor="#a5a5a5"/>
        </w:pict>
      </w:r>
    </w:p>
    <w:p w:rsidR="003C3572" w:rsidRPr="0023157A" w:rsidRDefault="003C3572" w:rsidP="003C3572">
      <w:pPr>
        <w:pStyle w:val="NoSpacing"/>
      </w:pPr>
    </w:p>
    <w:p w:rsidR="003C3572" w:rsidRPr="00A85C4A" w:rsidRDefault="003C3572" w:rsidP="003C3572">
      <w:pPr>
        <w:pStyle w:val="NoSpacing"/>
      </w:pPr>
      <w:r w:rsidRPr="0023157A">
        <w:t xml:space="preserve">     </w:t>
      </w:r>
      <w:r>
        <w:t xml:space="preserve">      </w:t>
      </w:r>
      <w:r w:rsidRPr="0023157A">
        <w:t xml:space="preserve"> </w:t>
      </w:r>
      <w:r>
        <w:t>4</w:t>
      </w:r>
    </w:p>
    <w:p w:rsidR="003C3572" w:rsidRPr="00C87AFA" w:rsidRDefault="00143926" w:rsidP="003C3572">
      <w:pPr>
        <w:pStyle w:val="NoSpacing"/>
      </w:pPr>
      <w:r>
        <w:rPr>
          <w:noProof/>
        </w:rPr>
        <w:pict>
          <v:rect id="_x0000_s1163" style="position:absolute;margin-left:171pt;margin-top:.65pt;width:36pt;height:36pt;z-index:251699200"/>
        </w:pict>
      </w:r>
    </w:p>
    <w:p w:rsidR="003C3572" w:rsidRPr="00B8676B" w:rsidRDefault="003C3572" w:rsidP="003C3572">
      <w:pPr>
        <w:pStyle w:val="NoSpacing"/>
      </w:pPr>
    </w:p>
    <w:p w:rsidR="003C3572" w:rsidRPr="00B8676B" w:rsidRDefault="003C3572" w:rsidP="003C3572">
      <w:pPr>
        <w:pStyle w:val="NoSpacing"/>
      </w:pPr>
    </w:p>
    <w:p w:rsidR="003C3572" w:rsidRPr="00A85C4A" w:rsidRDefault="003C3572" w:rsidP="003C3572">
      <w:pPr>
        <w:pStyle w:val="NoSpacing"/>
      </w:pPr>
      <w:r w:rsidRPr="00B8676B">
        <w:t xml:space="preserve">               </w:t>
      </w:r>
      <w:r>
        <w:t>Α</w:t>
      </w:r>
      <w:r w:rsidRPr="00B8676B">
        <w:t xml:space="preserve">             10</w:t>
      </w:r>
      <w:r>
        <w:t xml:space="preserve">      </w:t>
      </w:r>
      <w:r w:rsidRPr="00B8676B">
        <w:t xml:space="preserve">          </w:t>
      </w:r>
      <w:r>
        <w:t>Β</w:t>
      </w:r>
      <w:r w:rsidRPr="00B8676B">
        <w:t xml:space="preserve">           6</w:t>
      </w:r>
      <w:r>
        <w:t xml:space="preserve">        Γ</w:t>
      </w:r>
    </w:p>
    <w:p w:rsidR="00D71E60" w:rsidRDefault="00D71E60" w:rsidP="00D71E60">
      <w:pPr>
        <w:jc w:val="both"/>
      </w:pPr>
      <w:r>
        <w:rPr>
          <w:b/>
          <w:u w:val="single"/>
        </w:rPr>
        <w:t xml:space="preserve">8.11 </w:t>
      </w:r>
      <w:r w:rsidR="003C3572" w:rsidRPr="00C548D0">
        <w:t xml:space="preserve">Ρόμβος έχει περίμετρο </w:t>
      </w:r>
      <w:r w:rsidR="003C3572" w:rsidRPr="009444B1">
        <w:rPr>
          <w:position w:val="-12"/>
          <w:szCs w:val="24"/>
        </w:rPr>
        <w:object w:dxaOrig="680" w:dyaOrig="360">
          <v:shape id="_x0000_i1190" type="#_x0000_t75" style="width:33.75pt;height:18pt" o:ole="">
            <v:imagedata r:id="rId351" o:title=""/>
          </v:shape>
          <o:OLEObject Type="Embed" ProgID="Equation.DSMT4" ShapeID="_x0000_i1190" DrawAspect="Content" ObjectID="_1439374182" r:id="rId352"/>
        </w:object>
      </w:r>
      <w:r w:rsidR="003C3572" w:rsidRPr="00C548D0">
        <w:t xml:space="preserve"> και μία διαγώνιο </w:t>
      </w:r>
      <w:r w:rsidR="003C3572" w:rsidRPr="009444B1">
        <w:rPr>
          <w:position w:val="-12"/>
          <w:szCs w:val="24"/>
        </w:rPr>
        <w:object w:dxaOrig="680" w:dyaOrig="360">
          <v:shape id="_x0000_i1191" type="#_x0000_t75" style="width:33.75pt;height:18pt" o:ole="">
            <v:imagedata r:id="rId353" o:title=""/>
          </v:shape>
          <o:OLEObject Type="Embed" ProgID="Equation.DSMT4" ShapeID="_x0000_i1191" DrawAspect="Content" ObjectID="_1439374183" r:id="rId354"/>
        </w:object>
      </w:r>
      <w:r w:rsidR="003C3572">
        <w:t xml:space="preserve"> και </w:t>
      </w:r>
      <w:r w:rsidR="003C3572" w:rsidRPr="00C548D0">
        <w:t>είναι ισεμβαδικό</w:t>
      </w:r>
      <w:r w:rsidR="003C3572">
        <w:t xml:space="preserve">ς με ορθογώνιο που έχει μήκος </w:t>
      </w:r>
      <w:r w:rsidR="003C3572" w:rsidRPr="009444B1">
        <w:rPr>
          <w:position w:val="-12"/>
          <w:szCs w:val="24"/>
        </w:rPr>
        <w:object w:dxaOrig="660" w:dyaOrig="360">
          <v:shape id="_x0000_i1192" type="#_x0000_t75" style="width:33pt;height:18pt" o:ole="">
            <v:imagedata r:id="rId355" o:title=""/>
          </v:shape>
          <o:OLEObject Type="Embed" ProgID="Equation.DSMT4" ShapeID="_x0000_i1192" DrawAspect="Content" ObjectID="_1439374184" r:id="rId356"/>
        </w:object>
      </w:r>
      <w:r w:rsidR="003C3572" w:rsidRPr="00C548D0">
        <w:t xml:space="preserve">. Να βρείτε την περίμετρο του ορθογωνίου. </w:t>
      </w:r>
    </w:p>
    <w:p w:rsidR="003C3572" w:rsidRDefault="00D71E60" w:rsidP="00D71E60">
      <w:pPr>
        <w:jc w:val="both"/>
      </w:pPr>
      <w:r w:rsidRPr="00D71E60">
        <w:rPr>
          <w:b/>
          <w:u w:val="single"/>
        </w:rPr>
        <w:lastRenderedPageBreak/>
        <w:t xml:space="preserve">8.12 </w:t>
      </w:r>
      <w:r w:rsidR="003C3572">
        <w:t xml:space="preserve">Να υπολογίσετε το εμβαδό και την περίμετρο τετραγώνου που έχει διαγώνιο </w:t>
      </w:r>
      <w:r w:rsidR="003C3572" w:rsidRPr="00480B0A">
        <w:rPr>
          <w:position w:val="-6"/>
        </w:rPr>
        <w:object w:dxaOrig="840" w:dyaOrig="400">
          <v:shape id="_x0000_i1193" type="#_x0000_t75" style="width:42pt;height:20.25pt" o:ole="">
            <v:imagedata r:id="rId357" o:title=""/>
          </v:shape>
          <o:OLEObject Type="Embed" ProgID="Equation.DSMT4" ShapeID="_x0000_i1193" DrawAspect="Content" ObjectID="_1439374185" r:id="rId358"/>
        </w:object>
      </w:r>
      <w:r>
        <w:t>.</w:t>
      </w:r>
    </w:p>
    <w:p w:rsidR="003C3572" w:rsidRDefault="00D71E60" w:rsidP="003C3572">
      <w:pPr>
        <w:jc w:val="both"/>
      </w:pPr>
      <w:r>
        <w:rPr>
          <w:b/>
          <w:noProof/>
          <w:u w:val="single"/>
          <w:lang w:eastAsia="el-GR"/>
        </w:rPr>
        <w:drawing>
          <wp:anchor distT="0" distB="0" distL="114300" distR="114300" simplePos="0" relativeHeight="251707392" behindDoc="1" locked="0" layoutInCell="1" allowOverlap="1">
            <wp:simplePos x="0" y="0"/>
            <wp:positionH relativeFrom="column">
              <wp:posOffset>1495425</wp:posOffset>
            </wp:positionH>
            <wp:positionV relativeFrom="paragraph">
              <wp:posOffset>819785</wp:posOffset>
            </wp:positionV>
            <wp:extent cx="2428875" cy="1962150"/>
            <wp:effectExtent l="19050" t="0" r="9525" b="0"/>
            <wp:wrapNone/>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359" cstate="print"/>
                    <a:srcRect/>
                    <a:stretch>
                      <a:fillRect/>
                    </a:stretch>
                  </pic:blipFill>
                  <pic:spPr bwMode="auto">
                    <a:xfrm>
                      <a:off x="0" y="0"/>
                      <a:ext cx="2428875" cy="1962150"/>
                    </a:xfrm>
                    <a:prstGeom prst="rect">
                      <a:avLst/>
                    </a:prstGeom>
                    <a:noFill/>
                    <a:ln w="9525">
                      <a:noFill/>
                      <a:miter lim="800000"/>
                      <a:headEnd/>
                      <a:tailEnd/>
                    </a:ln>
                  </pic:spPr>
                </pic:pic>
              </a:graphicData>
            </a:graphic>
          </wp:anchor>
        </w:drawing>
      </w:r>
      <w:r>
        <w:rPr>
          <w:b/>
          <w:u w:val="single"/>
        </w:rPr>
        <w:t xml:space="preserve">8.13 </w:t>
      </w:r>
      <w:r w:rsidR="003C3572">
        <w:t xml:space="preserve">Το εμβαδό τραπεζίου είναι ίσο με </w:t>
      </w:r>
      <w:r w:rsidR="003C3572" w:rsidRPr="00090D00">
        <w:rPr>
          <w:position w:val="-12"/>
        </w:rPr>
        <w:object w:dxaOrig="780" w:dyaOrig="380">
          <v:shape id="_x0000_i1194" type="#_x0000_t75" style="width:39pt;height:18.75pt" o:ole="">
            <v:imagedata r:id="rId360" o:title=""/>
          </v:shape>
          <o:OLEObject Type="Embed" ProgID="Equation.DSMT4" ShapeID="_x0000_i1194" DrawAspect="Content" ObjectID="_1439374186" r:id="rId361"/>
        </w:object>
      </w:r>
      <w:r w:rsidR="003C3572">
        <w:t xml:space="preserve">, και η μεγάλη βάση του είναι πενταπλάσια από τη μικρή. Αν το ύψος του τραπεζίου είναι </w:t>
      </w:r>
      <w:r w:rsidR="003C3572" w:rsidRPr="00090D00">
        <w:rPr>
          <w:position w:val="-12"/>
        </w:rPr>
        <w:object w:dxaOrig="560" w:dyaOrig="360">
          <v:shape id="_x0000_i1195" type="#_x0000_t75" style="width:27.75pt;height:18pt" o:ole="">
            <v:imagedata r:id="rId362" o:title=""/>
          </v:shape>
          <o:OLEObject Type="Embed" ProgID="Equation.DSMT4" ShapeID="_x0000_i1195" DrawAspect="Content" ObjectID="_1439374187" r:id="rId363"/>
        </w:object>
      </w:r>
      <w:r w:rsidR="003C3572">
        <w:t>, να υπολογίσετε τις βάσεις του τραπεζίου.</w:t>
      </w:r>
    </w:p>
    <w:p w:rsidR="003C3572" w:rsidRDefault="00D71E60" w:rsidP="00D71E60">
      <w:pPr>
        <w:pStyle w:val="NoSpacing"/>
        <w:jc w:val="both"/>
      </w:pPr>
      <w:r w:rsidRPr="00D71E60">
        <w:rPr>
          <w:b/>
          <w:u w:val="single"/>
        </w:rPr>
        <w:t>8.14</w:t>
      </w:r>
      <w:r>
        <w:rPr>
          <w:b/>
          <w:u w:val="single"/>
        </w:rPr>
        <w:t xml:space="preserve"> </w:t>
      </w:r>
      <w:r w:rsidR="003C3572">
        <w:t xml:space="preserve">Να βρείτε την </w:t>
      </w:r>
      <w:r w:rsidR="003C3572" w:rsidRPr="00D71E60">
        <w:t>περίμετρο</w:t>
      </w:r>
      <w:r w:rsidR="003C3572">
        <w:t xml:space="preserve"> </w:t>
      </w:r>
      <w:r>
        <w:t xml:space="preserve">και το εμβαδό </w:t>
      </w:r>
      <w:r w:rsidR="003C3572">
        <w:t xml:space="preserve">του πιο κάτω σχήματος.(Να χρησιμοποιήσετε </w:t>
      </w:r>
      <w:r w:rsidR="003C3572" w:rsidRPr="00A06E6B">
        <w:rPr>
          <w:position w:val="-24"/>
        </w:rPr>
        <w:object w:dxaOrig="740" w:dyaOrig="620">
          <v:shape id="_x0000_i1196" type="#_x0000_t75" style="width:36.75pt;height:30.75pt" o:ole="">
            <v:imagedata r:id="rId364" o:title=""/>
          </v:shape>
          <o:OLEObject Type="Embed" ProgID="Equation.DSMT4" ShapeID="_x0000_i1196" DrawAspect="Content" ObjectID="_1439374188" r:id="rId365"/>
        </w:object>
      </w:r>
      <w:r w:rsidR="003C3572">
        <w:t>)</w:t>
      </w:r>
    </w:p>
    <w:p w:rsidR="003C3572" w:rsidRDefault="003C3572" w:rsidP="003C3572">
      <w:pPr>
        <w:jc w:val="both"/>
      </w:pPr>
    </w:p>
    <w:p w:rsidR="003C3572" w:rsidRDefault="003C3572" w:rsidP="003C3572">
      <w:pPr>
        <w:jc w:val="both"/>
      </w:pPr>
    </w:p>
    <w:p w:rsidR="003C3572" w:rsidRDefault="003C3572" w:rsidP="003C3572">
      <w:pPr>
        <w:jc w:val="both"/>
      </w:pPr>
    </w:p>
    <w:p w:rsidR="003C3572" w:rsidRDefault="003C3572" w:rsidP="003C3572">
      <w:pPr>
        <w:jc w:val="both"/>
      </w:pPr>
    </w:p>
    <w:p w:rsidR="00E22844" w:rsidRDefault="007E5355" w:rsidP="00E22844">
      <w:pPr>
        <w:jc w:val="both"/>
      </w:pPr>
      <w:r>
        <w:rPr>
          <w:b/>
          <w:noProof/>
          <w:u w:val="single"/>
          <w:lang w:eastAsia="el-GR"/>
        </w:rPr>
        <w:drawing>
          <wp:anchor distT="0" distB="0" distL="114300" distR="114300" simplePos="0" relativeHeight="251708416" behindDoc="1" locked="0" layoutInCell="1" allowOverlap="1">
            <wp:simplePos x="0" y="0"/>
            <wp:positionH relativeFrom="column">
              <wp:posOffset>-19050</wp:posOffset>
            </wp:positionH>
            <wp:positionV relativeFrom="paragraph">
              <wp:posOffset>317500</wp:posOffset>
            </wp:positionV>
            <wp:extent cx="2435225" cy="2276475"/>
            <wp:effectExtent l="19050" t="0" r="3175" b="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366" cstate="print"/>
                    <a:srcRect/>
                    <a:stretch>
                      <a:fillRect/>
                    </a:stretch>
                  </pic:blipFill>
                  <pic:spPr bwMode="auto">
                    <a:xfrm>
                      <a:off x="0" y="0"/>
                      <a:ext cx="2435225" cy="2276475"/>
                    </a:xfrm>
                    <a:prstGeom prst="rect">
                      <a:avLst/>
                    </a:prstGeom>
                    <a:noFill/>
                    <a:ln w="9525">
                      <a:noFill/>
                      <a:miter lim="800000"/>
                      <a:headEnd/>
                      <a:tailEnd/>
                    </a:ln>
                  </pic:spPr>
                </pic:pic>
              </a:graphicData>
            </a:graphic>
          </wp:anchor>
        </w:drawing>
      </w:r>
      <w:r w:rsidR="00E22844" w:rsidRPr="00E22844">
        <w:rPr>
          <w:b/>
          <w:u w:val="single"/>
        </w:rPr>
        <w:t>8.15</w:t>
      </w:r>
      <w:r w:rsidR="00E22844">
        <w:t xml:space="preserve">Αν το εμβαδόν κυκλικού δίσκου είναι </w:t>
      </w:r>
      <w:r w:rsidR="00E22844" w:rsidRPr="00D630E9">
        <w:rPr>
          <w:position w:val="-12"/>
        </w:rPr>
        <w:object w:dxaOrig="880" w:dyaOrig="380">
          <v:shape id="_x0000_i1197" type="#_x0000_t75" style="width:44.25pt;height:18.75pt" o:ole="">
            <v:imagedata r:id="rId367" o:title=""/>
          </v:shape>
          <o:OLEObject Type="Embed" ProgID="Equation.DSMT4" ShapeID="_x0000_i1197" DrawAspect="Content" ObjectID="_1439374189" r:id="rId368"/>
        </w:object>
      </w:r>
      <w:r w:rsidR="00E22844">
        <w:t>, να βρεθεί το μήκος τόξου με επίκεντρη γωνία 60</w:t>
      </w:r>
      <w:r w:rsidR="00E22844">
        <w:rPr>
          <w:vertAlign w:val="superscript"/>
        </w:rPr>
        <w:t>0</w:t>
      </w:r>
      <w:r w:rsidR="00E22844">
        <w:t xml:space="preserve"> στον ίδιο κύκλο. (Η απάντηση να δοθεί συναρτήσει του π)</w:t>
      </w:r>
    </w:p>
    <w:p w:rsidR="007E5355" w:rsidRDefault="000A466B" w:rsidP="000A466B">
      <w:pPr>
        <w:jc w:val="both"/>
      </w:pPr>
      <w:r>
        <w:rPr>
          <w:b/>
          <w:u w:val="single"/>
        </w:rPr>
        <w:t xml:space="preserve">8.16 </w:t>
      </w:r>
      <w:r w:rsidR="007E5355">
        <w:tab/>
      </w:r>
      <w:r w:rsidR="007E5355">
        <w:tab/>
      </w:r>
      <w:r w:rsidR="007E5355">
        <w:tab/>
      </w:r>
      <w:r w:rsidR="007E5355">
        <w:tab/>
      </w:r>
      <w:r w:rsidR="007E5355">
        <w:tab/>
      </w:r>
      <w:r>
        <w:t xml:space="preserve">ΑΒΓΔ είναι ισοσκελές τραπέζιο. </w:t>
      </w:r>
      <w:r w:rsidRPr="00CF031C">
        <w:rPr>
          <w:position w:val="-12"/>
        </w:rPr>
        <w:object w:dxaOrig="1260" w:dyaOrig="360">
          <v:shape id="_x0000_i1198" type="#_x0000_t75" style="width:63pt;height:18pt" o:ole="">
            <v:imagedata r:id="rId369" o:title=""/>
          </v:shape>
          <o:OLEObject Type="Embed" ProgID="Equation.DSMT4" ShapeID="_x0000_i1198" DrawAspect="Content" ObjectID="_1439374190" r:id="rId370"/>
        </w:object>
      </w:r>
      <w:r w:rsidRPr="009F601B">
        <w:t xml:space="preserve"> </w:t>
      </w:r>
    </w:p>
    <w:p w:rsidR="00AD7266" w:rsidRDefault="00AD7266" w:rsidP="007E5355">
      <w:pPr>
        <w:ind w:left="2880" w:firstLine="720"/>
        <w:jc w:val="both"/>
      </w:pPr>
      <w:r>
        <w:t xml:space="preserve">ΑΒ </w:t>
      </w:r>
      <w:r w:rsidR="000A466B">
        <w:t>διάμετρος του κύκλου (Κ,</w:t>
      </w:r>
      <w:r w:rsidR="000A466B">
        <w:rPr>
          <w:lang w:val="en-US"/>
        </w:rPr>
        <w:t>R</w:t>
      </w:r>
      <w:r w:rsidR="000A466B">
        <w:t>)</w:t>
      </w:r>
    </w:p>
    <w:p w:rsidR="007E5355" w:rsidRDefault="000A466B" w:rsidP="007E5355">
      <w:pPr>
        <w:ind w:left="2880" w:firstLine="720"/>
        <w:jc w:val="both"/>
      </w:pPr>
      <w:r w:rsidRPr="00CF031C">
        <w:rPr>
          <w:position w:val="-12"/>
        </w:rPr>
        <w:object w:dxaOrig="1200" w:dyaOrig="360">
          <v:shape id="_x0000_i1199" type="#_x0000_t75" style="width:60pt;height:18pt" o:ole="">
            <v:imagedata r:id="rId371" o:title=""/>
          </v:shape>
          <o:OLEObject Type="Embed" ProgID="Equation.DSMT4" ShapeID="_x0000_i1199" DrawAspect="Content" ObjectID="_1439374191" r:id="rId372"/>
        </w:object>
      </w:r>
      <w:r w:rsidR="007E5355">
        <w:t>.</w:t>
      </w:r>
    </w:p>
    <w:p w:rsidR="000A466B" w:rsidRPr="007E5355" w:rsidRDefault="000A466B" w:rsidP="007E5355">
      <w:pPr>
        <w:ind w:left="2880" w:firstLine="720"/>
        <w:jc w:val="both"/>
        <w:rPr>
          <w:b/>
          <w:u w:val="single"/>
        </w:rPr>
      </w:pPr>
      <w:r>
        <w:t>Να βρεθεί το εμβαδόν της σκιασμένης περιοχής.</w:t>
      </w:r>
    </w:p>
    <w:p w:rsidR="000A466B" w:rsidRDefault="000A466B" w:rsidP="000A466B">
      <w:pPr>
        <w:jc w:val="both"/>
      </w:pPr>
    </w:p>
    <w:p w:rsidR="000A466B" w:rsidRDefault="000A466B" w:rsidP="000A466B">
      <w:pPr>
        <w:jc w:val="both"/>
      </w:pPr>
    </w:p>
    <w:p w:rsidR="000A466B" w:rsidRPr="00877586" w:rsidRDefault="00877586" w:rsidP="000A466B">
      <w:pPr>
        <w:jc w:val="both"/>
        <w:rPr>
          <w:b/>
          <w:u w:val="single"/>
        </w:rPr>
      </w:pPr>
      <w:r>
        <w:rPr>
          <w:b/>
          <w:u w:val="single"/>
        </w:rPr>
        <w:t>ΚΕΦΑΛΑΙΟ 9: ΣΤΑΤΙΣΤΙΚΗ-ΠΙΘΑΝΟΤΗΤΕΣ</w:t>
      </w:r>
    </w:p>
    <w:p w:rsidR="00877586" w:rsidRDefault="00877586" w:rsidP="00877586">
      <w:pPr>
        <w:jc w:val="both"/>
      </w:pPr>
      <w:r>
        <w:rPr>
          <w:b/>
          <w:u w:val="single"/>
        </w:rPr>
        <w:t xml:space="preserve">9.1 </w:t>
      </w:r>
      <w:r>
        <w:t xml:space="preserve">Οι βαθμολογίες των μαθητών ενός τμήματος στα Μαθηματικά είναι </w:t>
      </w:r>
      <w:r>
        <w:rPr>
          <w:rFonts w:eastAsia="Calibri"/>
        </w:rPr>
        <w:t>12, 8, 10, 20, 12, 17, 10, 9, 10</w:t>
      </w:r>
      <w:r>
        <w:t xml:space="preserve">. </w:t>
      </w:r>
      <w:r>
        <w:rPr>
          <w:rFonts w:eastAsia="Calibri"/>
        </w:rPr>
        <w:t>Να βρείτε τη μέση τιμή, τη διάμεσο, την επικρατού</w:t>
      </w:r>
      <w:r>
        <w:t>σα τιμή, τη μέγιστη τιμή και την ελάχιστη τιμή.</w:t>
      </w:r>
    </w:p>
    <w:p w:rsidR="00877586" w:rsidRDefault="00877586" w:rsidP="00877586">
      <w:pPr>
        <w:jc w:val="both"/>
        <w:rPr>
          <w:rFonts w:eastAsia="Calibri"/>
        </w:rPr>
      </w:pPr>
      <w:r>
        <w:rPr>
          <w:b/>
          <w:u w:val="single"/>
        </w:rPr>
        <w:t xml:space="preserve">9.2 </w:t>
      </w:r>
      <w:r>
        <w:rPr>
          <w:rFonts w:eastAsia="Calibri"/>
        </w:rPr>
        <w:t>Η μέση τιμή επτά αριθμών είναι 9</w:t>
      </w:r>
      <w:r w:rsidRPr="00717C63">
        <w:rPr>
          <w:rFonts w:eastAsia="Calibri"/>
        </w:rPr>
        <w:t xml:space="preserve">. </w:t>
      </w:r>
      <w:r>
        <w:rPr>
          <w:rFonts w:eastAsia="Calibri"/>
        </w:rPr>
        <w:t>Από αυτούς οι πέντε είναι οι 4,6,3,4,2. Να βρείτε τους άλλους δύο αριθμούς αν ο ένας είναι τριπλάσιος από τον άλλον.</w:t>
      </w:r>
    </w:p>
    <w:p w:rsidR="00877586" w:rsidRPr="006472A3" w:rsidRDefault="00877586" w:rsidP="00877586">
      <w:pPr>
        <w:jc w:val="both"/>
      </w:pPr>
      <w:r>
        <w:rPr>
          <w:b/>
          <w:u w:val="single"/>
        </w:rPr>
        <w:t xml:space="preserve">9.3 </w:t>
      </w:r>
      <w:r w:rsidRPr="006472A3">
        <w:t xml:space="preserve">Δίνονται οι αριθμοί 8,ψ,13,13,20,26,27,31,31. Αν η μέση τιμή </w:t>
      </w:r>
      <w:r w:rsidRPr="006472A3">
        <w:rPr>
          <w:position w:val="-6"/>
        </w:rPr>
        <w:object w:dxaOrig="220" w:dyaOrig="260">
          <v:shape id="_x0000_i1200" type="#_x0000_t75" style="width:11.25pt;height:12.75pt" o:ole="">
            <v:imagedata r:id="rId373" o:title=""/>
          </v:shape>
          <o:OLEObject Type="Embed" ProgID="Equation.DSMT4" ShapeID="_x0000_i1200" DrawAspect="Content" ObjectID="_1439374192" r:id="rId374"/>
        </w:object>
      </w:r>
      <w:r w:rsidRPr="006472A3">
        <w:t xml:space="preserve"> των αριθμών αυτών είναι 21, να βρείτε:(α) τον αριθμό ψ</w:t>
      </w:r>
      <w:r>
        <w:t xml:space="preserve">, </w:t>
      </w:r>
      <w:r w:rsidRPr="006472A3">
        <w:t>(β) την επικρατούσα τιμή και τη διάμεσο</w:t>
      </w:r>
      <w:r>
        <w:t>.</w:t>
      </w:r>
    </w:p>
    <w:p w:rsidR="000D53FE" w:rsidRPr="006472A3" w:rsidRDefault="000D53FE" w:rsidP="000D53FE">
      <w:pPr>
        <w:jc w:val="both"/>
      </w:pPr>
      <w:r>
        <w:rPr>
          <w:rFonts w:eastAsia="Calibri"/>
          <w:b/>
          <w:u w:val="single"/>
        </w:rPr>
        <w:t xml:space="preserve">9.4 </w:t>
      </w:r>
      <w:r w:rsidRPr="006472A3">
        <w:t>Η μέση τιμή του βάρους 15 μαθητών μαζί με τον καθηγητή τους είναι 70 κιλά. Αν η μέση τιμή του βάρους των 15 μαθητών είναι 68 κιλά, να υπολογίσετε το βάρος του καθηγητή τους.</w:t>
      </w:r>
    </w:p>
    <w:p w:rsidR="007A701E" w:rsidRDefault="000D53FE" w:rsidP="007A701E">
      <w:pPr>
        <w:tabs>
          <w:tab w:val="left" w:pos="2268"/>
        </w:tabs>
        <w:jc w:val="both"/>
      </w:pPr>
      <w:r>
        <w:rPr>
          <w:rFonts w:eastAsia="Calibri"/>
          <w:b/>
          <w:u w:val="single"/>
        </w:rPr>
        <w:lastRenderedPageBreak/>
        <w:t xml:space="preserve">9.5 </w:t>
      </w:r>
      <w:r w:rsidR="007A701E">
        <w:t>Σε μια οικογένεια με τρία παιδιά μας ενδιαφέρει το φύλο των παιδιών.</w:t>
      </w:r>
    </w:p>
    <w:p w:rsidR="008B6603" w:rsidRDefault="007A701E" w:rsidP="007A701E">
      <w:pPr>
        <w:tabs>
          <w:tab w:val="left" w:pos="2268"/>
        </w:tabs>
        <w:jc w:val="both"/>
      </w:pPr>
      <w:r>
        <w:t xml:space="preserve">(α) Να βρείτε το δειγματικό χώρο Ω, </w:t>
      </w:r>
    </w:p>
    <w:p w:rsidR="008B6603" w:rsidRDefault="007A701E" w:rsidP="007A701E">
      <w:pPr>
        <w:tabs>
          <w:tab w:val="left" w:pos="2268"/>
        </w:tabs>
        <w:jc w:val="both"/>
      </w:pPr>
      <w:r>
        <w:t xml:space="preserve">(β) Να βρείτε το ενδεχόμενο Α: «Δύο παιδιά είναι αγόρια», </w:t>
      </w:r>
    </w:p>
    <w:p w:rsidR="007A701E" w:rsidRDefault="007A701E" w:rsidP="007A701E">
      <w:pPr>
        <w:tabs>
          <w:tab w:val="left" w:pos="2268"/>
        </w:tabs>
        <w:jc w:val="both"/>
      </w:pPr>
      <w:r>
        <w:t>(γ) Να βρείτε την πιθανότητα του ενδεχομένου Β: «Όλα τα παιδιά είναι του ιδίου φύλου»</w:t>
      </w:r>
    </w:p>
    <w:p w:rsidR="007A701E" w:rsidRDefault="007A701E" w:rsidP="007A701E">
      <w:pPr>
        <w:tabs>
          <w:tab w:val="left" w:pos="2268"/>
        </w:tabs>
        <w:jc w:val="both"/>
      </w:pPr>
      <w:r>
        <w:rPr>
          <w:rFonts w:eastAsia="Calibri"/>
          <w:b/>
          <w:u w:val="single"/>
        </w:rPr>
        <w:t xml:space="preserve">9.6 </w:t>
      </w:r>
      <w:r>
        <w:t>Ρίχνουμε 2 ζάρια ταυτόχρονα. Να βρείτε τις πιθανότητες των ενδεχομένων</w:t>
      </w:r>
    </w:p>
    <w:p w:rsidR="007A701E" w:rsidRDefault="007A701E" w:rsidP="007A701E">
      <w:pPr>
        <w:tabs>
          <w:tab w:val="left" w:pos="2268"/>
        </w:tabs>
        <w:jc w:val="both"/>
      </w:pPr>
      <w:r>
        <w:t>Α: «Οι ενδείξεις να είναι οι ίδιες»</w:t>
      </w:r>
    </w:p>
    <w:p w:rsidR="007A701E" w:rsidRDefault="007A701E" w:rsidP="007A701E">
      <w:pPr>
        <w:tabs>
          <w:tab w:val="left" w:pos="2268"/>
        </w:tabs>
        <w:jc w:val="both"/>
      </w:pPr>
      <w:r>
        <w:t>Β: «Το άθροισμα των ενδείξεων να είναι 5»</w:t>
      </w:r>
    </w:p>
    <w:p w:rsidR="007A701E" w:rsidRDefault="007A701E" w:rsidP="007A701E">
      <w:pPr>
        <w:tabs>
          <w:tab w:val="left" w:pos="2268"/>
        </w:tabs>
        <w:jc w:val="both"/>
      </w:pPr>
      <w:r>
        <w:t>Γ: «Το γινόμενο των ενδείξεων να είναι άρτιος μικρότερος του 5»</w:t>
      </w:r>
    </w:p>
    <w:p w:rsidR="007A701E" w:rsidRDefault="007A701E" w:rsidP="007A701E">
      <w:pPr>
        <w:tabs>
          <w:tab w:val="left" w:pos="2268"/>
        </w:tabs>
        <w:jc w:val="both"/>
      </w:pPr>
      <w:r>
        <w:t>Δ: «Το άθροισμα των ενδείξεων να είναι πολλαπλάσιο του 6»</w:t>
      </w:r>
    </w:p>
    <w:p w:rsidR="008B6603" w:rsidRPr="008B6603" w:rsidRDefault="007A701E" w:rsidP="008B6603">
      <w:pPr>
        <w:pStyle w:val="NoSpacing"/>
        <w:jc w:val="both"/>
        <w:rPr>
          <w:rFonts w:eastAsia="Calibri"/>
        </w:rPr>
      </w:pPr>
      <w:r>
        <w:rPr>
          <w:rFonts w:eastAsia="Calibri"/>
          <w:b/>
          <w:u w:val="single"/>
        </w:rPr>
        <w:t xml:space="preserve">9.7 </w:t>
      </w:r>
      <w:r w:rsidR="008B6603">
        <w:rPr>
          <w:rFonts w:eastAsia="Calibri"/>
        </w:rPr>
        <w:t>Ένα τμήμα έχει 34 μαθητές. Οι 15 χρησιμοποιούν ποδήλατο, οι 12 μοτοσυκλέτα και οι 7 χρησιμοποιούν και τα δύο. Να βρείτε την πιθανότητα αν φωνάξουμε ένα μαθητή:</w:t>
      </w:r>
    </w:p>
    <w:p w:rsidR="000A466B" w:rsidRDefault="008B6603" w:rsidP="000A466B">
      <w:pPr>
        <w:jc w:val="both"/>
      </w:pPr>
      <w:r>
        <w:t>(α) να χρησιμοποιεί ή ποδήλατο ή μοτοσυκλέτα ή και τα δύο</w:t>
      </w:r>
    </w:p>
    <w:p w:rsidR="008B6603" w:rsidRDefault="008B6603" w:rsidP="000A466B">
      <w:pPr>
        <w:jc w:val="both"/>
      </w:pPr>
      <w:r>
        <w:t>(β) να χρησιμοποιεί μόνο μοτοσυκλέτα</w:t>
      </w:r>
    </w:p>
    <w:p w:rsidR="008B6603" w:rsidRPr="00877586" w:rsidRDefault="008B6603" w:rsidP="000A466B">
      <w:pPr>
        <w:jc w:val="both"/>
      </w:pPr>
      <w:r>
        <w:t>(γ) να μη χρησιμοποιεί ούτε μοτοσυκλέτα ούτε ποδήλατο</w:t>
      </w:r>
    </w:p>
    <w:p w:rsidR="000A466B" w:rsidRDefault="008B6603" w:rsidP="000A466B">
      <w:pPr>
        <w:jc w:val="both"/>
      </w:pPr>
      <w:r>
        <w:t>(δ) να χρησιμοποιεί μόνο ένα από τα δύο</w:t>
      </w:r>
    </w:p>
    <w:p w:rsidR="000A466B" w:rsidRDefault="000A466B" w:rsidP="000A466B">
      <w:pPr>
        <w:jc w:val="both"/>
      </w:pPr>
    </w:p>
    <w:p w:rsidR="00DB3A2B" w:rsidRPr="003C3572" w:rsidRDefault="00DB3A2B" w:rsidP="00DB3A2B">
      <w:pPr>
        <w:jc w:val="both"/>
        <w:rPr>
          <w:b/>
          <w:u w:val="single"/>
        </w:rPr>
      </w:pPr>
    </w:p>
    <w:p w:rsidR="007C52A1" w:rsidRDefault="007C52A1" w:rsidP="008D37C4">
      <w:pPr>
        <w:jc w:val="both"/>
        <w:rPr>
          <w:szCs w:val="24"/>
        </w:rPr>
      </w:pPr>
    </w:p>
    <w:p w:rsidR="00282B85" w:rsidRDefault="00282B85" w:rsidP="008D37C4">
      <w:pPr>
        <w:jc w:val="both"/>
        <w:rPr>
          <w:szCs w:val="24"/>
        </w:rPr>
      </w:pPr>
    </w:p>
    <w:p w:rsidR="00282B85" w:rsidRPr="007C52A1" w:rsidRDefault="00282B85" w:rsidP="008D37C4">
      <w:pPr>
        <w:jc w:val="both"/>
        <w:rPr>
          <w:szCs w:val="24"/>
        </w:rPr>
      </w:pPr>
    </w:p>
    <w:sectPr w:rsidR="00282B85" w:rsidRPr="007C52A1" w:rsidSect="00986871">
      <w:headerReference w:type="default" r:id="rId37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152" w:rsidRDefault="00476152" w:rsidP="008B6603">
      <w:pPr>
        <w:spacing w:after="0" w:line="240" w:lineRule="auto"/>
      </w:pPr>
      <w:r>
        <w:separator/>
      </w:r>
    </w:p>
  </w:endnote>
  <w:endnote w:type="continuationSeparator" w:id="0">
    <w:p w:rsidR="00476152" w:rsidRDefault="00476152" w:rsidP="008B66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A00002EF" w:usb1="420020EB" w:usb2="00000000" w:usb3="00000000" w:csb0="0000019F" w:csb1="00000000"/>
  </w:font>
  <w:font w:name="Cambria">
    <w:panose1 w:val="02040503050406030204"/>
    <w:charset w:val="A1"/>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152" w:rsidRDefault="00476152" w:rsidP="008B6603">
      <w:pPr>
        <w:spacing w:after="0" w:line="240" w:lineRule="auto"/>
      </w:pPr>
      <w:r>
        <w:separator/>
      </w:r>
    </w:p>
  </w:footnote>
  <w:footnote w:type="continuationSeparator" w:id="0">
    <w:p w:rsidR="00476152" w:rsidRDefault="00476152" w:rsidP="008B66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70464"/>
      <w:docPartObj>
        <w:docPartGallery w:val="Page Numbers (Top of Page)"/>
        <w:docPartUnique/>
      </w:docPartObj>
    </w:sdtPr>
    <w:sdtContent>
      <w:p w:rsidR="008B6603" w:rsidRDefault="00143926">
        <w:pPr>
          <w:pStyle w:val="Header"/>
          <w:jc w:val="center"/>
        </w:pPr>
        <w:fldSimple w:instr=" PAGE   \* MERGEFORMAT ">
          <w:r w:rsidR="00F85A2B">
            <w:rPr>
              <w:noProof/>
            </w:rPr>
            <w:t>8</w:t>
          </w:r>
        </w:fldSimple>
      </w:p>
    </w:sdtContent>
  </w:sdt>
  <w:p w:rsidR="008B6603" w:rsidRDefault="008B66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25DE0"/>
    <w:multiLevelType w:val="hybridMultilevel"/>
    <w:tmpl w:val="0C2E80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AF0128E"/>
    <w:multiLevelType w:val="multilevel"/>
    <w:tmpl w:val="2B0AAB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D627395"/>
    <w:multiLevelType w:val="multilevel"/>
    <w:tmpl w:val="BBCACD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1BF5742"/>
    <w:multiLevelType w:val="hybridMultilevel"/>
    <w:tmpl w:val="6484A49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25F31D6E"/>
    <w:multiLevelType w:val="hybridMultilevel"/>
    <w:tmpl w:val="3AE6E972"/>
    <w:lvl w:ilvl="0" w:tplc="68C01EB2">
      <w:start w:val="1"/>
      <w:numFmt w:val="decimal"/>
      <w:lvlText w:val="%1."/>
      <w:lvlJc w:val="left"/>
      <w:pPr>
        <w:ind w:left="360" w:hanging="360"/>
      </w:pPr>
      <w:rPr>
        <w:rFonts w:ascii="Arial" w:eastAsiaTheme="minorEastAsia" w:hAnsi="Arial" w:cs="Arial" w:hint="default"/>
        <w:i w:val="0"/>
        <w:noProof w:val="0"/>
        <w:sz w:val="24"/>
        <w:szCs w:val="24"/>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557B0677"/>
    <w:multiLevelType w:val="multilevel"/>
    <w:tmpl w:val="8C68FC56"/>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nsid w:val="5AB10B2C"/>
    <w:multiLevelType w:val="hybridMultilevel"/>
    <w:tmpl w:val="AE186C5A"/>
    <w:lvl w:ilvl="0" w:tplc="2828D42C">
      <w:start w:val="1"/>
      <w:numFmt w:val="bullet"/>
      <w:lvlText w:val=""/>
      <w:lvlJc w:val="left"/>
      <w:pPr>
        <w:ind w:left="720" w:hanging="360"/>
      </w:pPr>
      <w:rPr>
        <w:rFonts w:ascii="Symbol" w:hAnsi="Symbol" w:hint="default"/>
      </w:rPr>
    </w:lvl>
    <w:lvl w:ilvl="1" w:tplc="3F2CE976" w:tentative="1">
      <w:start w:val="1"/>
      <w:numFmt w:val="bullet"/>
      <w:lvlText w:val="o"/>
      <w:lvlJc w:val="left"/>
      <w:pPr>
        <w:ind w:left="1440" w:hanging="360"/>
      </w:pPr>
      <w:rPr>
        <w:rFonts w:ascii="Courier New" w:hAnsi="Courier New" w:cs="Courier New" w:hint="default"/>
      </w:rPr>
    </w:lvl>
    <w:lvl w:ilvl="2" w:tplc="1B804B24" w:tentative="1">
      <w:start w:val="1"/>
      <w:numFmt w:val="bullet"/>
      <w:lvlText w:val=""/>
      <w:lvlJc w:val="left"/>
      <w:pPr>
        <w:ind w:left="2160" w:hanging="360"/>
      </w:pPr>
      <w:rPr>
        <w:rFonts w:ascii="Wingdings" w:hAnsi="Wingdings" w:hint="default"/>
      </w:rPr>
    </w:lvl>
    <w:lvl w:ilvl="3" w:tplc="098EF27E" w:tentative="1">
      <w:start w:val="1"/>
      <w:numFmt w:val="bullet"/>
      <w:lvlText w:val=""/>
      <w:lvlJc w:val="left"/>
      <w:pPr>
        <w:ind w:left="2880" w:hanging="360"/>
      </w:pPr>
      <w:rPr>
        <w:rFonts w:ascii="Symbol" w:hAnsi="Symbol" w:hint="default"/>
      </w:rPr>
    </w:lvl>
    <w:lvl w:ilvl="4" w:tplc="5FFEE68A" w:tentative="1">
      <w:start w:val="1"/>
      <w:numFmt w:val="bullet"/>
      <w:lvlText w:val="o"/>
      <w:lvlJc w:val="left"/>
      <w:pPr>
        <w:ind w:left="3600" w:hanging="360"/>
      </w:pPr>
      <w:rPr>
        <w:rFonts w:ascii="Courier New" w:hAnsi="Courier New" w:cs="Courier New" w:hint="default"/>
      </w:rPr>
    </w:lvl>
    <w:lvl w:ilvl="5" w:tplc="F9B8AB38" w:tentative="1">
      <w:start w:val="1"/>
      <w:numFmt w:val="bullet"/>
      <w:lvlText w:val=""/>
      <w:lvlJc w:val="left"/>
      <w:pPr>
        <w:ind w:left="4320" w:hanging="360"/>
      </w:pPr>
      <w:rPr>
        <w:rFonts w:ascii="Wingdings" w:hAnsi="Wingdings" w:hint="default"/>
      </w:rPr>
    </w:lvl>
    <w:lvl w:ilvl="6" w:tplc="31D8A73E" w:tentative="1">
      <w:start w:val="1"/>
      <w:numFmt w:val="bullet"/>
      <w:lvlText w:val=""/>
      <w:lvlJc w:val="left"/>
      <w:pPr>
        <w:ind w:left="5040" w:hanging="360"/>
      </w:pPr>
      <w:rPr>
        <w:rFonts w:ascii="Symbol" w:hAnsi="Symbol" w:hint="default"/>
      </w:rPr>
    </w:lvl>
    <w:lvl w:ilvl="7" w:tplc="63C269AE" w:tentative="1">
      <w:start w:val="1"/>
      <w:numFmt w:val="bullet"/>
      <w:lvlText w:val="o"/>
      <w:lvlJc w:val="left"/>
      <w:pPr>
        <w:ind w:left="5760" w:hanging="360"/>
      </w:pPr>
      <w:rPr>
        <w:rFonts w:ascii="Courier New" w:hAnsi="Courier New" w:cs="Courier New" w:hint="default"/>
      </w:rPr>
    </w:lvl>
    <w:lvl w:ilvl="8" w:tplc="C5B68A7E" w:tentative="1">
      <w:start w:val="1"/>
      <w:numFmt w:val="bullet"/>
      <w:lvlText w:val=""/>
      <w:lvlJc w:val="left"/>
      <w:pPr>
        <w:ind w:left="6480" w:hanging="360"/>
      </w:pPr>
      <w:rPr>
        <w:rFonts w:ascii="Wingdings" w:hAnsi="Wingdings" w:hint="default"/>
      </w:rPr>
    </w:lvl>
  </w:abstractNum>
  <w:abstractNum w:abstractNumId="7">
    <w:nsid w:val="64E567AC"/>
    <w:multiLevelType w:val="multilevel"/>
    <w:tmpl w:val="F39AF148"/>
    <w:lvl w:ilvl="0">
      <w:start w:val="1"/>
      <w:numFmt w:val="decimal"/>
      <w:lvlText w:val="%1"/>
      <w:lvlJc w:val="left"/>
      <w:pPr>
        <w:ind w:left="390" w:hanging="390"/>
      </w:pPr>
      <w:rPr>
        <w:rFonts w:hint="default"/>
        <w:b/>
        <w:u w:val="single"/>
      </w:rPr>
    </w:lvl>
    <w:lvl w:ilvl="1">
      <w:start w:val="1"/>
      <w:numFmt w:val="decimal"/>
      <w:lvlText w:val="%1.%2"/>
      <w:lvlJc w:val="left"/>
      <w:pPr>
        <w:ind w:left="390" w:hanging="39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num w:numId="1">
    <w:abstractNumId w:val="3"/>
  </w:num>
  <w:num w:numId="2">
    <w:abstractNumId w:val="2"/>
  </w:num>
  <w:num w:numId="3">
    <w:abstractNumId w:val="0"/>
  </w:num>
  <w:num w:numId="4">
    <w:abstractNumId w:val="1"/>
  </w:num>
  <w:num w:numId="5">
    <w:abstractNumId w:val="5"/>
  </w:num>
  <w:num w:numId="6">
    <w:abstractNumId w:val="6"/>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D37C4"/>
    <w:rsid w:val="000063CB"/>
    <w:rsid w:val="000162BB"/>
    <w:rsid w:val="0002310B"/>
    <w:rsid w:val="000863C1"/>
    <w:rsid w:val="000A466B"/>
    <w:rsid w:val="000B762C"/>
    <w:rsid w:val="000C3477"/>
    <w:rsid w:val="000C5968"/>
    <w:rsid w:val="000D53FE"/>
    <w:rsid w:val="00113D13"/>
    <w:rsid w:val="00143926"/>
    <w:rsid w:val="0016753B"/>
    <w:rsid w:val="001859DF"/>
    <w:rsid w:val="001A1501"/>
    <w:rsid w:val="001D122F"/>
    <w:rsid w:val="001D6502"/>
    <w:rsid w:val="00234C67"/>
    <w:rsid w:val="0024290D"/>
    <w:rsid w:val="00246B6E"/>
    <w:rsid w:val="00247C04"/>
    <w:rsid w:val="00262692"/>
    <w:rsid w:val="00272A15"/>
    <w:rsid w:val="00282B85"/>
    <w:rsid w:val="0029132E"/>
    <w:rsid w:val="002B1683"/>
    <w:rsid w:val="002D0E24"/>
    <w:rsid w:val="002D2921"/>
    <w:rsid w:val="0032185D"/>
    <w:rsid w:val="00324810"/>
    <w:rsid w:val="00345E29"/>
    <w:rsid w:val="00371313"/>
    <w:rsid w:val="003C3142"/>
    <w:rsid w:val="003C3572"/>
    <w:rsid w:val="003E76AA"/>
    <w:rsid w:val="00462608"/>
    <w:rsid w:val="00467581"/>
    <w:rsid w:val="00476152"/>
    <w:rsid w:val="00484D04"/>
    <w:rsid w:val="004A1A4A"/>
    <w:rsid w:val="004D7849"/>
    <w:rsid w:val="004E190D"/>
    <w:rsid w:val="004F148F"/>
    <w:rsid w:val="00543D15"/>
    <w:rsid w:val="00580ABF"/>
    <w:rsid w:val="005A3834"/>
    <w:rsid w:val="00616FAB"/>
    <w:rsid w:val="00641B4D"/>
    <w:rsid w:val="00690522"/>
    <w:rsid w:val="00714895"/>
    <w:rsid w:val="00724E8B"/>
    <w:rsid w:val="0073246A"/>
    <w:rsid w:val="00783684"/>
    <w:rsid w:val="007A701E"/>
    <w:rsid w:val="007C52A1"/>
    <w:rsid w:val="007E5355"/>
    <w:rsid w:val="007F0C5E"/>
    <w:rsid w:val="007F50AC"/>
    <w:rsid w:val="00845C43"/>
    <w:rsid w:val="0085287C"/>
    <w:rsid w:val="008537BF"/>
    <w:rsid w:val="00860FE7"/>
    <w:rsid w:val="0086412B"/>
    <w:rsid w:val="0086611D"/>
    <w:rsid w:val="0086682D"/>
    <w:rsid w:val="00877586"/>
    <w:rsid w:val="00877F55"/>
    <w:rsid w:val="00882C51"/>
    <w:rsid w:val="008930DF"/>
    <w:rsid w:val="008B6603"/>
    <w:rsid w:val="008D37C4"/>
    <w:rsid w:val="008E5592"/>
    <w:rsid w:val="008E5829"/>
    <w:rsid w:val="009174E5"/>
    <w:rsid w:val="00921D04"/>
    <w:rsid w:val="00944042"/>
    <w:rsid w:val="0096771F"/>
    <w:rsid w:val="00981CCC"/>
    <w:rsid w:val="00986871"/>
    <w:rsid w:val="009B5618"/>
    <w:rsid w:val="009C2437"/>
    <w:rsid w:val="009C4A04"/>
    <w:rsid w:val="009D2C48"/>
    <w:rsid w:val="00AB67FF"/>
    <w:rsid w:val="00AD7266"/>
    <w:rsid w:val="00AF593C"/>
    <w:rsid w:val="00B574E3"/>
    <w:rsid w:val="00B6090B"/>
    <w:rsid w:val="00B74976"/>
    <w:rsid w:val="00BF1CD5"/>
    <w:rsid w:val="00C116B8"/>
    <w:rsid w:val="00C34FEF"/>
    <w:rsid w:val="00C35384"/>
    <w:rsid w:val="00C42224"/>
    <w:rsid w:val="00C679B5"/>
    <w:rsid w:val="00C92B0E"/>
    <w:rsid w:val="00C94DB8"/>
    <w:rsid w:val="00CE793F"/>
    <w:rsid w:val="00D551F2"/>
    <w:rsid w:val="00D71E60"/>
    <w:rsid w:val="00D72B9A"/>
    <w:rsid w:val="00DA0DF5"/>
    <w:rsid w:val="00DB3A2B"/>
    <w:rsid w:val="00E1413D"/>
    <w:rsid w:val="00E22844"/>
    <w:rsid w:val="00EC0CBA"/>
    <w:rsid w:val="00EE1DE0"/>
    <w:rsid w:val="00EE6339"/>
    <w:rsid w:val="00EF380B"/>
    <w:rsid w:val="00F85A2B"/>
  </w:rsids>
  <m:mathPr>
    <m:mathFont m:val="Cambria Math"/>
    <m:brkBin m:val="before"/>
    <m:brkBinSub m:val="--"/>
    <m:smallFrac m:val="off"/>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_x0000_s1152"/>
        <o:r id="V:Rule6" type="connector" idref="#_x0000_s1150"/>
        <o:r id="V:Rule7" type="connector" idref="#_x0000_s1151"/>
        <o:r id="V:Rule8" type="connector" idref="#_x0000_s11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8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7C4"/>
    <w:pPr>
      <w:ind w:left="720"/>
      <w:contextualSpacing/>
    </w:pPr>
    <w:rPr>
      <w:rFonts w:asciiTheme="minorHAnsi" w:hAnsiTheme="minorHAnsi" w:cstheme="minorBidi"/>
      <w:sz w:val="22"/>
    </w:rPr>
  </w:style>
  <w:style w:type="paragraph" w:styleId="BalloonText">
    <w:name w:val="Balloon Text"/>
    <w:basedOn w:val="Normal"/>
    <w:link w:val="BalloonTextChar"/>
    <w:uiPriority w:val="99"/>
    <w:semiHidden/>
    <w:unhideWhenUsed/>
    <w:rsid w:val="008D3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7C4"/>
    <w:rPr>
      <w:rFonts w:ascii="Tahoma" w:hAnsi="Tahoma" w:cs="Tahoma"/>
      <w:sz w:val="16"/>
      <w:szCs w:val="16"/>
    </w:rPr>
  </w:style>
  <w:style w:type="paragraph" w:styleId="NoSpacing">
    <w:name w:val="No Spacing"/>
    <w:uiPriority w:val="1"/>
    <w:qFormat/>
    <w:rsid w:val="0085287C"/>
    <w:pPr>
      <w:spacing w:after="0" w:line="240" w:lineRule="auto"/>
    </w:pPr>
  </w:style>
  <w:style w:type="table" w:styleId="TableGrid">
    <w:name w:val="Table Grid"/>
    <w:basedOn w:val="TableNormal"/>
    <w:uiPriority w:val="59"/>
    <w:rsid w:val="000C3477"/>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B66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B6603"/>
  </w:style>
  <w:style w:type="paragraph" w:styleId="Footer">
    <w:name w:val="footer"/>
    <w:basedOn w:val="Normal"/>
    <w:link w:val="FooterChar"/>
    <w:uiPriority w:val="99"/>
    <w:semiHidden/>
    <w:unhideWhenUsed/>
    <w:rsid w:val="008B660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8B660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2.wmf"/><Relationship Id="rId299" Type="http://schemas.openxmlformats.org/officeDocument/2006/relationships/oleObject" Target="embeddings/oleObject144.bin"/><Relationship Id="rId303" Type="http://schemas.openxmlformats.org/officeDocument/2006/relationships/oleObject" Target="embeddings/oleObject146.bin"/><Relationship Id="rId21" Type="http://schemas.openxmlformats.org/officeDocument/2006/relationships/oleObject" Target="embeddings/oleObject11.bin"/><Relationship Id="rId42" Type="http://schemas.openxmlformats.org/officeDocument/2006/relationships/oleObject" Target="embeddings/oleObject22.bin"/><Relationship Id="rId63" Type="http://schemas.openxmlformats.org/officeDocument/2006/relationships/image" Target="media/image25.wmf"/><Relationship Id="rId84" Type="http://schemas.openxmlformats.org/officeDocument/2006/relationships/oleObject" Target="embeddings/oleObject43.bin"/><Relationship Id="rId138" Type="http://schemas.openxmlformats.org/officeDocument/2006/relationships/oleObject" Target="embeddings/oleObject70.bin"/><Relationship Id="rId159" Type="http://schemas.openxmlformats.org/officeDocument/2006/relationships/oleObject" Target="embeddings/oleObject80.bin"/><Relationship Id="rId324" Type="http://schemas.openxmlformats.org/officeDocument/2006/relationships/oleObject" Target="embeddings/oleObject156.bin"/><Relationship Id="rId345" Type="http://schemas.openxmlformats.org/officeDocument/2006/relationships/oleObject" Target="embeddings/oleObject163.bin"/><Relationship Id="rId366" Type="http://schemas.openxmlformats.org/officeDocument/2006/relationships/image" Target="media/image186.png"/><Relationship Id="rId170" Type="http://schemas.openxmlformats.org/officeDocument/2006/relationships/image" Target="media/image79.wmf"/><Relationship Id="rId191" Type="http://schemas.openxmlformats.org/officeDocument/2006/relationships/oleObject" Target="embeddings/oleObject96.bin"/><Relationship Id="rId205" Type="http://schemas.openxmlformats.org/officeDocument/2006/relationships/image" Target="media/image100.emf"/><Relationship Id="rId226" Type="http://schemas.openxmlformats.org/officeDocument/2006/relationships/image" Target="media/image111.wmf"/><Relationship Id="rId247" Type="http://schemas.openxmlformats.org/officeDocument/2006/relationships/oleObject" Target="embeddings/oleObject120.bin"/><Relationship Id="rId107" Type="http://schemas.openxmlformats.org/officeDocument/2006/relationships/image" Target="media/image47.wmf"/><Relationship Id="rId268" Type="http://schemas.openxmlformats.org/officeDocument/2006/relationships/oleObject" Target="embeddings/oleObject127.bin"/><Relationship Id="rId289" Type="http://schemas.openxmlformats.org/officeDocument/2006/relationships/oleObject" Target="embeddings/oleObject139.bin"/><Relationship Id="rId11" Type="http://schemas.openxmlformats.org/officeDocument/2006/relationships/oleObject" Target="embeddings/oleObject3.bin"/><Relationship Id="rId32" Type="http://schemas.openxmlformats.org/officeDocument/2006/relationships/oleObject" Target="embeddings/oleObject17.bin"/><Relationship Id="rId53" Type="http://schemas.openxmlformats.org/officeDocument/2006/relationships/image" Target="media/image20.wmf"/><Relationship Id="rId74" Type="http://schemas.openxmlformats.org/officeDocument/2006/relationships/oleObject" Target="embeddings/oleObject38.bin"/><Relationship Id="rId128" Type="http://schemas.openxmlformats.org/officeDocument/2006/relationships/oleObject" Target="embeddings/oleObject65.bin"/><Relationship Id="rId149" Type="http://schemas.openxmlformats.org/officeDocument/2006/relationships/oleObject" Target="embeddings/oleObject75.bin"/><Relationship Id="rId314" Type="http://schemas.openxmlformats.org/officeDocument/2006/relationships/oleObject" Target="embeddings/oleObject151.bin"/><Relationship Id="rId335" Type="http://schemas.openxmlformats.org/officeDocument/2006/relationships/image" Target="media/image168.emf"/><Relationship Id="rId356" Type="http://schemas.openxmlformats.org/officeDocument/2006/relationships/oleObject" Target="embeddings/oleObject168.bin"/><Relationship Id="rId377" Type="http://schemas.openxmlformats.org/officeDocument/2006/relationships/theme" Target="theme/theme1.xml"/><Relationship Id="rId5" Type="http://schemas.openxmlformats.org/officeDocument/2006/relationships/footnotes" Target="footnotes.xml"/><Relationship Id="rId95" Type="http://schemas.openxmlformats.org/officeDocument/2006/relationships/image" Target="media/image41.wmf"/><Relationship Id="rId160" Type="http://schemas.openxmlformats.org/officeDocument/2006/relationships/image" Target="media/image74.wmf"/><Relationship Id="rId181" Type="http://schemas.openxmlformats.org/officeDocument/2006/relationships/oleObject" Target="embeddings/oleObject91.bin"/><Relationship Id="rId216" Type="http://schemas.openxmlformats.org/officeDocument/2006/relationships/image" Target="media/image106.wmf"/><Relationship Id="rId237" Type="http://schemas.openxmlformats.org/officeDocument/2006/relationships/oleObject" Target="embeddings/oleObject115.bin"/><Relationship Id="rId258" Type="http://schemas.openxmlformats.org/officeDocument/2006/relationships/image" Target="media/image127.wmf"/><Relationship Id="rId279" Type="http://schemas.openxmlformats.org/officeDocument/2006/relationships/oleObject" Target="embeddings/oleObject133.bin"/><Relationship Id="rId22" Type="http://schemas.openxmlformats.org/officeDocument/2006/relationships/image" Target="media/image5.wmf"/><Relationship Id="rId43" Type="http://schemas.openxmlformats.org/officeDocument/2006/relationships/image" Target="media/image15.wmf"/><Relationship Id="rId64" Type="http://schemas.openxmlformats.org/officeDocument/2006/relationships/oleObject" Target="embeddings/oleObject33.bin"/><Relationship Id="rId118" Type="http://schemas.openxmlformats.org/officeDocument/2006/relationships/oleObject" Target="embeddings/oleObject60.bin"/><Relationship Id="rId139" Type="http://schemas.openxmlformats.org/officeDocument/2006/relationships/image" Target="media/image63.wmf"/><Relationship Id="rId290" Type="http://schemas.openxmlformats.org/officeDocument/2006/relationships/image" Target="media/image143.wmf"/><Relationship Id="rId304" Type="http://schemas.openxmlformats.org/officeDocument/2006/relationships/image" Target="media/image150.wmf"/><Relationship Id="rId325" Type="http://schemas.openxmlformats.org/officeDocument/2006/relationships/image" Target="media/image161.emf"/><Relationship Id="rId346" Type="http://schemas.openxmlformats.org/officeDocument/2006/relationships/image" Target="media/image175.wmf"/><Relationship Id="rId367" Type="http://schemas.openxmlformats.org/officeDocument/2006/relationships/image" Target="media/image187.wmf"/><Relationship Id="rId85" Type="http://schemas.openxmlformats.org/officeDocument/2006/relationships/image" Target="media/image36.wmf"/><Relationship Id="rId150" Type="http://schemas.openxmlformats.org/officeDocument/2006/relationships/image" Target="media/image69.wmf"/><Relationship Id="rId171" Type="http://schemas.openxmlformats.org/officeDocument/2006/relationships/oleObject" Target="embeddings/oleObject86.bin"/><Relationship Id="rId192" Type="http://schemas.openxmlformats.org/officeDocument/2006/relationships/image" Target="media/image90.wmf"/><Relationship Id="rId206" Type="http://schemas.openxmlformats.org/officeDocument/2006/relationships/image" Target="media/image101.wmf"/><Relationship Id="rId227" Type="http://schemas.openxmlformats.org/officeDocument/2006/relationships/oleObject" Target="embeddings/oleObject110.bin"/><Relationship Id="rId248" Type="http://schemas.openxmlformats.org/officeDocument/2006/relationships/image" Target="media/image122.wmf"/><Relationship Id="rId269" Type="http://schemas.openxmlformats.org/officeDocument/2006/relationships/oleObject" Target="embeddings/oleObject128.bin"/><Relationship Id="rId12" Type="http://schemas.openxmlformats.org/officeDocument/2006/relationships/oleObject" Target="embeddings/oleObject4.bin"/><Relationship Id="rId33" Type="http://schemas.openxmlformats.org/officeDocument/2006/relationships/image" Target="media/image10.wmf"/><Relationship Id="rId108" Type="http://schemas.openxmlformats.org/officeDocument/2006/relationships/oleObject" Target="embeddings/oleObject55.bin"/><Relationship Id="rId129" Type="http://schemas.openxmlformats.org/officeDocument/2006/relationships/image" Target="media/image58.wmf"/><Relationship Id="rId280" Type="http://schemas.openxmlformats.org/officeDocument/2006/relationships/oleObject" Target="embeddings/oleObject134.bin"/><Relationship Id="rId315" Type="http://schemas.openxmlformats.org/officeDocument/2006/relationships/image" Target="media/image156.wmf"/><Relationship Id="rId336" Type="http://schemas.openxmlformats.org/officeDocument/2006/relationships/image" Target="media/image169.emf"/><Relationship Id="rId357" Type="http://schemas.openxmlformats.org/officeDocument/2006/relationships/image" Target="media/image181.wmf"/><Relationship Id="rId54" Type="http://schemas.openxmlformats.org/officeDocument/2006/relationships/oleObject" Target="embeddings/oleObject28.bin"/><Relationship Id="rId75" Type="http://schemas.openxmlformats.org/officeDocument/2006/relationships/image" Target="media/image31.wmf"/><Relationship Id="rId96" Type="http://schemas.openxmlformats.org/officeDocument/2006/relationships/oleObject" Target="embeddings/oleObject49.bin"/><Relationship Id="rId140" Type="http://schemas.openxmlformats.org/officeDocument/2006/relationships/oleObject" Target="embeddings/oleObject71.bin"/><Relationship Id="rId161" Type="http://schemas.openxmlformats.org/officeDocument/2006/relationships/oleObject" Target="embeddings/oleObject81.bin"/><Relationship Id="rId182" Type="http://schemas.openxmlformats.org/officeDocument/2006/relationships/image" Target="media/image85.wmf"/><Relationship Id="rId217" Type="http://schemas.openxmlformats.org/officeDocument/2006/relationships/oleObject" Target="embeddings/oleObject105.bin"/><Relationship Id="rId6" Type="http://schemas.openxmlformats.org/officeDocument/2006/relationships/endnotes" Target="endnotes.xml"/><Relationship Id="rId238" Type="http://schemas.openxmlformats.org/officeDocument/2006/relationships/image" Target="media/image117.wmf"/><Relationship Id="rId259" Type="http://schemas.openxmlformats.org/officeDocument/2006/relationships/oleObject" Target="embeddings/oleObject126.bin"/><Relationship Id="rId23" Type="http://schemas.openxmlformats.org/officeDocument/2006/relationships/oleObject" Target="embeddings/oleObject12.bin"/><Relationship Id="rId119" Type="http://schemas.openxmlformats.org/officeDocument/2006/relationships/image" Target="media/image53.wmf"/><Relationship Id="rId270" Type="http://schemas.openxmlformats.org/officeDocument/2006/relationships/image" Target="media/image134.wmf"/><Relationship Id="rId291" Type="http://schemas.openxmlformats.org/officeDocument/2006/relationships/oleObject" Target="embeddings/oleObject140.bin"/><Relationship Id="rId305" Type="http://schemas.openxmlformats.org/officeDocument/2006/relationships/oleObject" Target="embeddings/oleObject147.bin"/><Relationship Id="rId326" Type="http://schemas.openxmlformats.org/officeDocument/2006/relationships/image" Target="media/image162.emf"/><Relationship Id="rId347" Type="http://schemas.openxmlformats.org/officeDocument/2006/relationships/oleObject" Target="embeddings/oleObject164.bin"/><Relationship Id="rId44" Type="http://schemas.openxmlformats.org/officeDocument/2006/relationships/oleObject" Target="embeddings/oleObject23.bin"/><Relationship Id="rId65" Type="http://schemas.openxmlformats.org/officeDocument/2006/relationships/image" Target="media/image26.wmf"/><Relationship Id="rId86" Type="http://schemas.openxmlformats.org/officeDocument/2006/relationships/oleObject" Target="embeddings/oleObject44.bin"/><Relationship Id="rId130" Type="http://schemas.openxmlformats.org/officeDocument/2006/relationships/oleObject" Target="embeddings/oleObject66.bin"/><Relationship Id="rId151" Type="http://schemas.openxmlformats.org/officeDocument/2006/relationships/oleObject" Target="embeddings/oleObject76.bin"/><Relationship Id="rId368" Type="http://schemas.openxmlformats.org/officeDocument/2006/relationships/oleObject" Target="embeddings/oleObject173.bin"/><Relationship Id="rId172" Type="http://schemas.openxmlformats.org/officeDocument/2006/relationships/image" Target="media/image80.wmf"/><Relationship Id="rId193" Type="http://schemas.openxmlformats.org/officeDocument/2006/relationships/oleObject" Target="embeddings/oleObject97.bin"/><Relationship Id="rId207" Type="http://schemas.openxmlformats.org/officeDocument/2006/relationships/oleObject" Target="embeddings/oleObject100.bin"/><Relationship Id="rId228" Type="http://schemas.openxmlformats.org/officeDocument/2006/relationships/image" Target="media/image112.wmf"/><Relationship Id="rId249" Type="http://schemas.openxmlformats.org/officeDocument/2006/relationships/oleObject" Target="embeddings/oleObject121.bin"/><Relationship Id="rId13" Type="http://schemas.openxmlformats.org/officeDocument/2006/relationships/oleObject" Target="embeddings/oleObject5.bin"/><Relationship Id="rId109" Type="http://schemas.openxmlformats.org/officeDocument/2006/relationships/image" Target="media/image48.wmf"/><Relationship Id="rId260" Type="http://schemas.openxmlformats.org/officeDocument/2006/relationships/image" Target="media/image128.emf"/><Relationship Id="rId281" Type="http://schemas.openxmlformats.org/officeDocument/2006/relationships/oleObject" Target="embeddings/oleObject135.bin"/><Relationship Id="rId316" Type="http://schemas.openxmlformats.org/officeDocument/2006/relationships/oleObject" Target="embeddings/oleObject152.bin"/><Relationship Id="rId337" Type="http://schemas.openxmlformats.org/officeDocument/2006/relationships/image" Target="media/image170.emf"/><Relationship Id="rId34" Type="http://schemas.openxmlformats.org/officeDocument/2006/relationships/oleObject" Target="embeddings/oleObject18.bin"/><Relationship Id="rId55" Type="http://schemas.openxmlformats.org/officeDocument/2006/relationships/image" Target="media/image21.wmf"/><Relationship Id="rId76" Type="http://schemas.openxmlformats.org/officeDocument/2006/relationships/oleObject" Target="embeddings/oleObject39.bin"/><Relationship Id="rId97" Type="http://schemas.openxmlformats.org/officeDocument/2006/relationships/image" Target="media/image42.wmf"/><Relationship Id="rId120" Type="http://schemas.openxmlformats.org/officeDocument/2006/relationships/oleObject" Target="embeddings/oleObject61.bin"/><Relationship Id="rId141" Type="http://schemas.openxmlformats.org/officeDocument/2006/relationships/image" Target="media/image64.wmf"/><Relationship Id="rId358" Type="http://schemas.openxmlformats.org/officeDocument/2006/relationships/oleObject" Target="embeddings/oleObject169.bin"/><Relationship Id="rId7" Type="http://schemas.openxmlformats.org/officeDocument/2006/relationships/image" Target="media/image1.wmf"/><Relationship Id="rId162" Type="http://schemas.openxmlformats.org/officeDocument/2006/relationships/image" Target="media/image75.wmf"/><Relationship Id="rId183" Type="http://schemas.openxmlformats.org/officeDocument/2006/relationships/oleObject" Target="embeddings/oleObject92.bin"/><Relationship Id="rId218" Type="http://schemas.openxmlformats.org/officeDocument/2006/relationships/image" Target="media/image107.wmf"/><Relationship Id="rId239" Type="http://schemas.openxmlformats.org/officeDocument/2006/relationships/oleObject" Target="embeddings/oleObject116.bin"/><Relationship Id="rId250" Type="http://schemas.openxmlformats.org/officeDocument/2006/relationships/image" Target="media/image123.wmf"/><Relationship Id="rId271" Type="http://schemas.openxmlformats.org/officeDocument/2006/relationships/oleObject" Target="embeddings/oleObject129.bin"/><Relationship Id="rId292" Type="http://schemas.openxmlformats.org/officeDocument/2006/relationships/image" Target="media/image144.wmf"/><Relationship Id="rId306" Type="http://schemas.openxmlformats.org/officeDocument/2006/relationships/image" Target="media/image151.wmf"/><Relationship Id="rId24" Type="http://schemas.openxmlformats.org/officeDocument/2006/relationships/image" Target="media/image6.wmf"/><Relationship Id="rId45" Type="http://schemas.openxmlformats.org/officeDocument/2006/relationships/image" Target="media/image16.wmf"/><Relationship Id="rId66" Type="http://schemas.openxmlformats.org/officeDocument/2006/relationships/oleObject" Target="embeddings/oleObject34.bin"/><Relationship Id="rId87" Type="http://schemas.openxmlformats.org/officeDocument/2006/relationships/image" Target="media/image37.wmf"/><Relationship Id="rId110" Type="http://schemas.openxmlformats.org/officeDocument/2006/relationships/oleObject" Target="embeddings/oleObject56.bin"/><Relationship Id="rId131" Type="http://schemas.openxmlformats.org/officeDocument/2006/relationships/image" Target="media/image59.wmf"/><Relationship Id="rId327" Type="http://schemas.openxmlformats.org/officeDocument/2006/relationships/image" Target="media/image163.emf"/><Relationship Id="rId348" Type="http://schemas.openxmlformats.org/officeDocument/2006/relationships/image" Target="media/image176.emf"/><Relationship Id="rId369" Type="http://schemas.openxmlformats.org/officeDocument/2006/relationships/image" Target="media/image188.wmf"/><Relationship Id="rId152" Type="http://schemas.openxmlformats.org/officeDocument/2006/relationships/image" Target="media/image70.wmf"/><Relationship Id="rId173" Type="http://schemas.openxmlformats.org/officeDocument/2006/relationships/oleObject" Target="embeddings/oleObject87.bin"/><Relationship Id="rId194" Type="http://schemas.openxmlformats.org/officeDocument/2006/relationships/image" Target="media/image91.wmf"/><Relationship Id="rId208" Type="http://schemas.openxmlformats.org/officeDocument/2006/relationships/image" Target="media/image102.wmf"/><Relationship Id="rId229" Type="http://schemas.openxmlformats.org/officeDocument/2006/relationships/oleObject" Target="embeddings/oleObject111.bin"/><Relationship Id="rId240" Type="http://schemas.openxmlformats.org/officeDocument/2006/relationships/image" Target="media/image118.wmf"/><Relationship Id="rId261" Type="http://schemas.openxmlformats.org/officeDocument/2006/relationships/image" Target="media/image129.png"/><Relationship Id="rId14" Type="http://schemas.openxmlformats.org/officeDocument/2006/relationships/oleObject" Target="embeddings/oleObject6.bin"/><Relationship Id="rId35" Type="http://schemas.openxmlformats.org/officeDocument/2006/relationships/image" Target="media/image11.wmf"/><Relationship Id="rId56" Type="http://schemas.openxmlformats.org/officeDocument/2006/relationships/oleObject" Target="embeddings/oleObject29.bin"/><Relationship Id="rId77" Type="http://schemas.openxmlformats.org/officeDocument/2006/relationships/image" Target="media/image32.wmf"/><Relationship Id="rId100" Type="http://schemas.openxmlformats.org/officeDocument/2006/relationships/oleObject" Target="embeddings/oleObject51.bin"/><Relationship Id="rId282" Type="http://schemas.openxmlformats.org/officeDocument/2006/relationships/image" Target="media/image139.wmf"/><Relationship Id="rId317" Type="http://schemas.openxmlformats.org/officeDocument/2006/relationships/image" Target="media/image157.wmf"/><Relationship Id="rId338" Type="http://schemas.openxmlformats.org/officeDocument/2006/relationships/image" Target="media/image171.wmf"/><Relationship Id="rId359" Type="http://schemas.openxmlformats.org/officeDocument/2006/relationships/image" Target="media/image182.emf"/><Relationship Id="rId8" Type="http://schemas.openxmlformats.org/officeDocument/2006/relationships/oleObject" Target="embeddings/oleObject1.bin"/><Relationship Id="rId98" Type="http://schemas.openxmlformats.org/officeDocument/2006/relationships/oleObject" Target="embeddings/oleObject50.bin"/><Relationship Id="rId121" Type="http://schemas.openxmlformats.org/officeDocument/2006/relationships/image" Target="media/image54.wmf"/><Relationship Id="rId142" Type="http://schemas.openxmlformats.org/officeDocument/2006/relationships/oleObject" Target="embeddings/oleObject72.bin"/><Relationship Id="rId163" Type="http://schemas.openxmlformats.org/officeDocument/2006/relationships/oleObject" Target="embeddings/oleObject82.bin"/><Relationship Id="rId184" Type="http://schemas.openxmlformats.org/officeDocument/2006/relationships/image" Target="media/image86.wmf"/><Relationship Id="rId219" Type="http://schemas.openxmlformats.org/officeDocument/2006/relationships/oleObject" Target="embeddings/oleObject106.bin"/><Relationship Id="rId370" Type="http://schemas.openxmlformats.org/officeDocument/2006/relationships/oleObject" Target="embeddings/oleObject174.bin"/><Relationship Id="rId230" Type="http://schemas.openxmlformats.org/officeDocument/2006/relationships/image" Target="media/image113.wmf"/><Relationship Id="rId251" Type="http://schemas.openxmlformats.org/officeDocument/2006/relationships/oleObject" Target="embeddings/oleObject122.bin"/><Relationship Id="rId25" Type="http://schemas.openxmlformats.org/officeDocument/2006/relationships/oleObject" Target="embeddings/oleObject13.bin"/><Relationship Id="rId46" Type="http://schemas.openxmlformats.org/officeDocument/2006/relationships/oleObject" Target="embeddings/oleObject24.bin"/><Relationship Id="rId67" Type="http://schemas.openxmlformats.org/officeDocument/2006/relationships/image" Target="media/image27.wmf"/><Relationship Id="rId272" Type="http://schemas.openxmlformats.org/officeDocument/2006/relationships/image" Target="media/image135.wmf"/><Relationship Id="rId293" Type="http://schemas.openxmlformats.org/officeDocument/2006/relationships/oleObject" Target="embeddings/oleObject141.bin"/><Relationship Id="rId307" Type="http://schemas.openxmlformats.org/officeDocument/2006/relationships/oleObject" Target="embeddings/oleObject148.bin"/><Relationship Id="rId328" Type="http://schemas.openxmlformats.org/officeDocument/2006/relationships/image" Target="media/image164.wmf"/><Relationship Id="rId349" Type="http://schemas.openxmlformats.org/officeDocument/2006/relationships/image" Target="media/image177.wmf"/><Relationship Id="rId88" Type="http://schemas.openxmlformats.org/officeDocument/2006/relationships/oleObject" Target="embeddings/oleObject45.bin"/><Relationship Id="rId111" Type="http://schemas.openxmlformats.org/officeDocument/2006/relationships/image" Target="media/image49.wmf"/><Relationship Id="rId132" Type="http://schemas.openxmlformats.org/officeDocument/2006/relationships/oleObject" Target="embeddings/oleObject67.bin"/><Relationship Id="rId153" Type="http://schemas.openxmlformats.org/officeDocument/2006/relationships/oleObject" Target="embeddings/oleObject77.bin"/><Relationship Id="rId174" Type="http://schemas.openxmlformats.org/officeDocument/2006/relationships/image" Target="media/image81.wmf"/><Relationship Id="rId195" Type="http://schemas.openxmlformats.org/officeDocument/2006/relationships/oleObject" Target="embeddings/oleObject98.bin"/><Relationship Id="rId209" Type="http://schemas.openxmlformats.org/officeDocument/2006/relationships/oleObject" Target="embeddings/oleObject101.bin"/><Relationship Id="rId360" Type="http://schemas.openxmlformats.org/officeDocument/2006/relationships/image" Target="media/image183.wmf"/><Relationship Id="rId220" Type="http://schemas.openxmlformats.org/officeDocument/2006/relationships/image" Target="media/image108.wmf"/><Relationship Id="rId241" Type="http://schemas.openxmlformats.org/officeDocument/2006/relationships/oleObject" Target="embeddings/oleObject117.bin"/><Relationship Id="rId15" Type="http://schemas.openxmlformats.org/officeDocument/2006/relationships/oleObject" Target="embeddings/oleObject7.bin"/><Relationship Id="rId36" Type="http://schemas.openxmlformats.org/officeDocument/2006/relationships/oleObject" Target="embeddings/oleObject19.bin"/><Relationship Id="rId57" Type="http://schemas.openxmlformats.org/officeDocument/2006/relationships/image" Target="media/image22.wmf"/><Relationship Id="rId262" Type="http://schemas.openxmlformats.org/officeDocument/2006/relationships/image" Target="media/image130.png"/><Relationship Id="rId283" Type="http://schemas.openxmlformats.org/officeDocument/2006/relationships/oleObject" Target="embeddings/oleObject136.bin"/><Relationship Id="rId318" Type="http://schemas.openxmlformats.org/officeDocument/2006/relationships/oleObject" Target="embeddings/oleObject153.bin"/><Relationship Id="rId339" Type="http://schemas.openxmlformats.org/officeDocument/2006/relationships/oleObject" Target="embeddings/oleObject160.bin"/><Relationship Id="rId78" Type="http://schemas.openxmlformats.org/officeDocument/2006/relationships/oleObject" Target="embeddings/oleObject40.bin"/><Relationship Id="rId99" Type="http://schemas.openxmlformats.org/officeDocument/2006/relationships/image" Target="media/image43.wmf"/><Relationship Id="rId101" Type="http://schemas.openxmlformats.org/officeDocument/2006/relationships/image" Target="media/image44.wmf"/><Relationship Id="rId122" Type="http://schemas.openxmlformats.org/officeDocument/2006/relationships/oleObject" Target="embeddings/oleObject62.bin"/><Relationship Id="rId143" Type="http://schemas.openxmlformats.org/officeDocument/2006/relationships/image" Target="media/image65.wmf"/><Relationship Id="rId164" Type="http://schemas.openxmlformats.org/officeDocument/2006/relationships/image" Target="media/image76.wmf"/><Relationship Id="rId185" Type="http://schemas.openxmlformats.org/officeDocument/2006/relationships/oleObject" Target="embeddings/oleObject93.bin"/><Relationship Id="rId350" Type="http://schemas.openxmlformats.org/officeDocument/2006/relationships/oleObject" Target="embeddings/oleObject165.bin"/><Relationship Id="rId371" Type="http://schemas.openxmlformats.org/officeDocument/2006/relationships/image" Target="media/image189.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84.wmf"/><Relationship Id="rId210" Type="http://schemas.openxmlformats.org/officeDocument/2006/relationships/image" Target="media/image103.wmf"/><Relationship Id="rId215" Type="http://schemas.openxmlformats.org/officeDocument/2006/relationships/oleObject" Target="embeddings/oleObject104.bin"/><Relationship Id="rId236" Type="http://schemas.openxmlformats.org/officeDocument/2006/relationships/image" Target="media/image116.wmf"/><Relationship Id="rId257" Type="http://schemas.openxmlformats.org/officeDocument/2006/relationships/oleObject" Target="embeddings/oleObject125.bin"/><Relationship Id="rId278" Type="http://schemas.openxmlformats.org/officeDocument/2006/relationships/oleObject" Target="embeddings/oleObject132.bin"/><Relationship Id="rId26" Type="http://schemas.openxmlformats.org/officeDocument/2006/relationships/image" Target="media/image7.wmf"/><Relationship Id="rId231" Type="http://schemas.openxmlformats.org/officeDocument/2006/relationships/oleObject" Target="embeddings/oleObject112.bin"/><Relationship Id="rId252" Type="http://schemas.openxmlformats.org/officeDocument/2006/relationships/image" Target="media/image124.wmf"/><Relationship Id="rId273" Type="http://schemas.openxmlformats.org/officeDocument/2006/relationships/oleObject" Target="embeddings/oleObject130.bin"/><Relationship Id="rId294" Type="http://schemas.openxmlformats.org/officeDocument/2006/relationships/image" Target="media/image145.wmf"/><Relationship Id="rId308" Type="http://schemas.openxmlformats.org/officeDocument/2006/relationships/image" Target="media/image152.wmf"/><Relationship Id="rId329" Type="http://schemas.openxmlformats.org/officeDocument/2006/relationships/oleObject" Target="embeddings/oleObject157.bin"/><Relationship Id="rId47" Type="http://schemas.openxmlformats.org/officeDocument/2006/relationships/image" Target="media/image17.wmf"/><Relationship Id="rId68" Type="http://schemas.openxmlformats.org/officeDocument/2006/relationships/oleObject" Target="embeddings/oleObject35.bin"/><Relationship Id="rId89" Type="http://schemas.openxmlformats.org/officeDocument/2006/relationships/image" Target="media/image38.wmf"/><Relationship Id="rId112" Type="http://schemas.openxmlformats.org/officeDocument/2006/relationships/oleObject" Target="embeddings/oleObject57.bin"/><Relationship Id="rId133" Type="http://schemas.openxmlformats.org/officeDocument/2006/relationships/image" Target="media/image60.wmf"/><Relationship Id="rId154" Type="http://schemas.openxmlformats.org/officeDocument/2006/relationships/image" Target="media/image71.wmf"/><Relationship Id="rId175" Type="http://schemas.openxmlformats.org/officeDocument/2006/relationships/oleObject" Target="embeddings/oleObject88.bin"/><Relationship Id="rId340" Type="http://schemas.openxmlformats.org/officeDocument/2006/relationships/image" Target="media/image172.wmf"/><Relationship Id="rId361" Type="http://schemas.openxmlformats.org/officeDocument/2006/relationships/oleObject" Target="embeddings/oleObject170.bin"/><Relationship Id="rId196" Type="http://schemas.openxmlformats.org/officeDocument/2006/relationships/image" Target="media/image92.wmf"/><Relationship Id="rId200" Type="http://schemas.openxmlformats.org/officeDocument/2006/relationships/image" Target="media/image95.emf"/><Relationship Id="rId16" Type="http://schemas.openxmlformats.org/officeDocument/2006/relationships/oleObject" Target="embeddings/oleObject8.bin"/><Relationship Id="rId221" Type="http://schemas.openxmlformats.org/officeDocument/2006/relationships/oleObject" Target="embeddings/oleObject107.bin"/><Relationship Id="rId242" Type="http://schemas.openxmlformats.org/officeDocument/2006/relationships/image" Target="media/image119.wmf"/><Relationship Id="rId263" Type="http://schemas.openxmlformats.org/officeDocument/2006/relationships/image" Target="media/image131.emf"/><Relationship Id="rId284" Type="http://schemas.openxmlformats.org/officeDocument/2006/relationships/image" Target="media/image140.wmf"/><Relationship Id="rId319" Type="http://schemas.openxmlformats.org/officeDocument/2006/relationships/image" Target="media/image158.wmf"/><Relationship Id="rId37" Type="http://schemas.openxmlformats.org/officeDocument/2006/relationships/image" Target="media/image12.wmf"/><Relationship Id="rId58" Type="http://schemas.openxmlformats.org/officeDocument/2006/relationships/oleObject" Target="embeddings/oleObject30.bin"/><Relationship Id="rId79" Type="http://schemas.openxmlformats.org/officeDocument/2006/relationships/image" Target="media/image33.wmf"/><Relationship Id="rId102" Type="http://schemas.openxmlformats.org/officeDocument/2006/relationships/oleObject" Target="embeddings/oleObject52.bin"/><Relationship Id="rId123" Type="http://schemas.openxmlformats.org/officeDocument/2006/relationships/image" Target="media/image55.wmf"/><Relationship Id="rId144" Type="http://schemas.openxmlformats.org/officeDocument/2006/relationships/oleObject" Target="embeddings/oleObject73.bin"/><Relationship Id="rId330" Type="http://schemas.openxmlformats.org/officeDocument/2006/relationships/image" Target="media/image165.wmf"/><Relationship Id="rId90" Type="http://schemas.openxmlformats.org/officeDocument/2006/relationships/oleObject" Target="embeddings/oleObject46.bin"/><Relationship Id="rId165" Type="http://schemas.openxmlformats.org/officeDocument/2006/relationships/oleObject" Target="embeddings/oleObject83.bin"/><Relationship Id="rId186" Type="http://schemas.openxmlformats.org/officeDocument/2006/relationships/image" Target="media/image87.wmf"/><Relationship Id="rId351" Type="http://schemas.openxmlformats.org/officeDocument/2006/relationships/image" Target="media/image178.wmf"/><Relationship Id="rId372" Type="http://schemas.openxmlformats.org/officeDocument/2006/relationships/oleObject" Target="embeddings/oleObject175.bin"/><Relationship Id="rId211" Type="http://schemas.openxmlformats.org/officeDocument/2006/relationships/oleObject" Target="embeddings/oleObject102.bin"/><Relationship Id="rId232" Type="http://schemas.openxmlformats.org/officeDocument/2006/relationships/image" Target="media/image114.wmf"/><Relationship Id="rId253" Type="http://schemas.openxmlformats.org/officeDocument/2006/relationships/oleObject" Target="embeddings/oleObject123.bin"/><Relationship Id="rId274" Type="http://schemas.openxmlformats.org/officeDocument/2006/relationships/image" Target="media/image136.png"/><Relationship Id="rId295" Type="http://schemas.openxmlformats.org/officeDocument/2006/relationships/oleObject" Target="embeddings/oleObject142.bin"/><Relationship Id="rId309" Type="http://schemas.openxmlformats.org/officeDocument/2006/relationships/oleObject" Target="embeddings/oleObject149.bin"/><Relationship Id="rId27" Type="http://schemas.openxmlformats.org/officeDocument/2006/relationships/oleObject" Target="embeddings/oleObject14.bin"/><Relationship Id="rId48" Type="http://schemas.openxmlformats.org/officeDocument/2006/relationships/oleObject" Target="embeddings/oleObject25.bin"/><Relationship Id="rId69" Type="http://schemas.openxmlformats.org/officeDocument/2006/relationships/image" Target="media/image28.wmf"/><Relationship Id="rId113" Type="http://schemas.openxmlformats.org/officeDocument/2006/relationships/image" Target="media/image50.wmf"/><Relationship Id="rId134" Type="http://schemas.openxmlformats.org/officeDocument/2006/relationships/oleObject" Target="embeddings/oleObject68.bin"/><Relationship Id="rId320" Type="http://schemas.openxmlformats.org/officeDocument/2006/relationships/oleObject" Target="embeddings/oleObject154.bin"/><Relationship Id="rId80" Type="http://schemas.openxmlformats.org/officeDocument/2006/relationships/oleObject" Target="embeddings/oleObject41.bin"/><Relationship Id="rId155" Type="http://schemas.openxmlformats.org/officeDocument/2006/relationships/oleObject" Target="embeddings/oleObject78.bin"/><Relationship Id="rId176" Type="http://schemas.openxmlformats.org/officeDocument/2006/relationships/image" Target="media/image82.wmf"/><Relationship Id="rId197" Type="http://schemas.openxmlformats.org/officeDocument/2006/relationships/oleObject" Target="embeddings/oleObject99.bin"/><Relationship Id="rId341" Type="http://schemas.openxmlformats.org/officeDocument/2006/relationships/oleObject" Target="embeddings/oleObject161.bin"/><Relationship Id="rId362" Type="http://schemas.openxmlformats.org/officeDocument/2006/relationships/image" Target="media/image184.wmf"/><Relationship Id="rId201" Type="http://schemas.openxmlformats.org/officeDocument/2006/relationships/image" Target="media/image96.emf"/><Relationship Id="rId222" Type="http://schemas.openxmlformats.org/officeDocument/2006/relationships/image" Target="media/image109.wmf"/><Relationship Id="rId243" Type="http://schemas.openxmlformats.org/officeDocument/2006/relationships/oleObject" Target="embeddings/oleObject118.bin"/><Relationship Id="rId264" Type="http://schemas.openxmlformats.org/officeDocument/2006/relationships/hyperlink" Target="http://www.google.com/imgres?q=%CE%B4%CE%B9%CE%AC%CE%B2%CE%B1%CF%83%CE%B7+%CF%80%CE%B5%CE%B6%CF%8E%CE%BD&amp;start=438&amp;hl=el&amp;sa=X&amp;rlz=1W1SKPT_elCY400&amp;biw=1280&amp;bih=600&amp;tbm=isch&amp;prmd=imvns&amp;tbnid=cTHtvMjnsaTkzM:&amp;imgrefurl=http://www.playgroundmarkingsdirect.co.uk/markings/road-tracks-accessories/zebra-crossing/&amp;docid=d3g_PfAdInebLM&amp;imgurl=http://www.playgroundmarkingsdirect.co.uk/wp-content/gallery/pmr002/marking-zebra-crossing-01.jpg&amp;w=647&amp;h=534&amp;ei=CuW_TuTlEYfKsgbkx_TCAw&amp;zoom=1&amp;chk=sbg&amp;iact=rc&amp;dur=4&amp;sig=110702889931847139546&amp;page=22&amp;tbnh=111&amp;tbnw=132&amp;ndsp=21&amp;ved=1t:429,r:13,s:438&amp;tx=50&amp;ty=49" TargetMode="External"/><Relationship Id="rId285" Type="http://schemas.openxmlformats.org/officeDocument/2006/relationships/oleObject" Target="embeddings/oleObject137.bin"/><Relationship Id="rId17" Type="http://schemas.openxmlformats.org/officeDocument/2006/relationships/oleObject" Target="embeddings/oleObject9.bin"/><Relationship Id="rId38" Type="http://schemas.openxmlformats.org/officeDocument/2006/relationships/oleObject" Target="embeddings/oleObject20.bin"/><Relationship Id="rId59" Type="http://schemas.openxmlformats.org/officeDocument/2006/relationships/image" Target="media/image23.wmf"/><Relationship Id="rId103" Type="http://schemas.openxmlformats.org/officeDocument/2006/relationships/image" Target="media/image45.wmf"/><Relationship Id="rId124" Type="http://schemas.openxmlformats.org/officeDocument/2006/relationships/oleObject" Target="embeddings/oleObject63.bin"/><Relationship Id="rId310" Type="http://schemas.openxmlformats.org/officeDocument/2006/relationships/image" Target="media/image153.wmf"/><Relationship Id="rId70" Type="http://schemas.openxmlformats.org/officeDocument/2006/relationships/oleObject" Target="embeddings/oleObject36.bin"/><Relationship Id="rId91" Type="http://schemas.openxmlformats.org/officeDocument/2006/relationships/image" Target="media/image39.wmf"/><Relationship Id="rId145" Type="http://schemas.openxmlformats.org/officeDocument/2006/relationships/image" Target="media/image66.emf"/><Relationship Id="rId166" Type="http://schemas.openxmlformats.org/officeDocument/2006/relationships/image" Target="media/image77.wmf"/><Relationship Id="rId187" Type="http://schemas.openxmlformats.org/officeDocument/2006/relationships/oleObject" Target="embeddings/oleObject94.bin"/><Relationship Id="rId331" Type="http://schemas.openxmlformats.org/officeDocument/2006/relationships/oleObject" Target="embeddings/oleObject158.bin"/><Relationship Id="rId352" Type="http://schemas.openxmlformats.org/officeDocument/2006/relationships/oleObject" Target="embeddings/oleObject166.bin"/><Relationship Id="rId373" Type="http://schemas.openxmlformats.org/officeDocument/2006/relationships/image" Target="media/image190.wmf"/><Relationship Id="rId1" Type="http://schemas.openxmlformats.org/officeDocument/2006/relationships/numbering" Target="numbering.xml"/><Relationship Id="rId212" Type="http://schemas.openxmlformats.org/officeDocument/2006/relationships/image" Target="media/image104.wmf"/><Relationship Id="rId233" Type="http://schemas.openxmlformats.org/officeDocument/2006/relationships/oleObject" Target="embeddings/oleObject113.bin"/><Relationship Id="rId254" Type="http://schemas.openxmlformats.org/officeDocument/2006/relationships/image" Target="media/image125.wmf"/><Relationship Id="rId28" Type="http://schemas.openxmlformats.org/officeDocument/2006/relationships/image" Target="media/image8.wmf"/><Relationship Id="rId49" Type="http://schemas.openxmlformats.org/officeDocument/2006/relationships/image" Target="media/image18.wmf"/><Relationship Id="rId114" Type="http://schemas.openxmlformats.org/officeDocument/2006/relationships/oleObject" Target="embeddings/oleObject58.bin"/><Relationship Id="rId275" Type="http://schemas.openxmlformats.org/officeDocument/2006/relationships/image" Target="media/image137.wmf"/><Relationship Id="rId296" Type="http://schemas.openxmlformats.org/officeDocument/2006/relationships/image" Target="media/image146.wmf"/><Relationship Id="rId300" Type="http://schemas.openxmlformats.org/officeDocument/2006/relationships/image" Target="media/image148.wmf"/><Relationship Id="rId60" Type="http://schemas.openxmlformats.org/officeDocument/2006/relationships/oleObject" Target="embeddings/oleObject31.bin"/><Relationship Id="rId81" Type="http://schemas.openxmlformats.org/officeDocument/2006/relationships/image" Target="media/image34.wmf"/><Relationship Id="rId135" Type="http://schemas.openxmlformats.org/officeDocument/2006/relationships/image" Target="media/image61.wmf"/><Relationship Id="rId156" Type="http://schemas.openxmlformats.org/officeDocument/2006/relationships/image" Target="media/image72.wmf"/><Relationship Id="rId177" Type="http://schemas.openxmlformats.org/officeDocument/2006/relationships/oleObject" Target="embeddings/oleObject89.bin"/><Relationship Id="rId198" Type="http://schemas.openxmlformats.org/officeDocument/2006/relationships/image" Target="media/image93.emf"/><Relationship Id="rId321" Type="http://schemas.openxmlformats.org/officeDocument/2006/relationships/image" Target="media/image159.wmf"/><Relationship Id="rId342" Type="http://schemas.openxmlformats.org/officeDocument/2006/relationships/image" Target="media/image173.wmf"/><Relationship Id="rId363" Type="http://schemas.openxmlformats.org/officeDocument/2006/relationships/oleObject" Target="embeddings/oleObject171.bin"/><Relationship Id="rId202" Type="http://schemas.openxmlformats.org/officeDocument/2006/relationships/image" Target="media/image97.emf"/><Relationship Id="rId223" Type="http://schemas.openxmlformats.org/officeDocument/2006/relationships/oleObject" Target="embeddings/oleObject108.bin"/><Relationship Id="rId244" Type="http://schemas.openxmlformats.org/officeDocument/2006/relationships/image" Target="media/image120.wmf"/><Relationship Id="rId18" Type="http://schemas.openxmlformats.org/officeDocument/2006/relationships/image" Target="media/image3.wmf"/><Relationship Id="rId39" Type="http://schemas.openxmlformats.org/officeDocument/2006/relationships/image" Target="media/image13.wmf"/><Relationship Id="rId265" Type="http://schemas.openxmlformats.org/officeDocument/2006/relationships/image" Target="media/image132.jpeg"/><Relationship Id="rId286" Type="http://schemas.openxmlformats.org/officeDocument/2006/relationships/image" Target="media/image141.wmf"/><Relationship Id="rId50" Type="http://schemas.openxmlformats.org/officeDocument/2006/relationships/oleObject" Target="embeddings/oleObject26.bin"/><Relationship Id="rId104" Type="http://schemas.openxmlformats.org/officeDocument/2006/relationships/oleObject" Target="embeddings/oleObject53.bin"/><Relationship Id="rId125" Type="http://schemas.openxmlformats.org/officeDocument/2006/relationships/image" Target="media/image56.wmf"/><Relationship Id="rId146" Type="http://schemas.openxmlformats.org/officeDocument/2006/relationships/image" Target="media/image67.wmf"/><Relationship Id="rId167" Type="http://schemas.openxmlformats.org/officeDocument/2006/relationships/oleObject" Target="embeddings/oleObject84.bin"/><Relationship Id="rId188" Type="http://schemas.openxmlformats.org/officeDocument/2006/relationships/image" Target="media/image88.wmf"/><Relationship Id="rId311" Type="http://schemas.openxmlformats.org/officeDocument/2006/relationships/oleObject" Target="embeddings/oleObject150.bin"/><Relationship Id="rId332" Type="http://schemas.openxmlformats.org/officeDocument/2006/relationships/image" Target="media/image166.emf"/><Relationship Id="rId353" Type="http://schemas.openxmlformats.org/officeDocument/2006/relationships/image" Target="media/image179.wmf"/><Relationship Id="rId374" Type="http://schemas.openxmlformats.org/officeDocument/2006/relationships/oleObject" Target="embeddings/oleObject176.bin"/><Relationship Id="rId71" Type="http://schemas.openxmlformats.org/officeDocument/2006/relationships/image" Target="media/image29.wmf"/><Relationship Id="rId92" Type="http://schemas.openxmlformats.org/officeDocument/2006/relationships/oleObject" Target="embeddings/oleObject47.bin"/><Relationship Id="rId213" Type="http://schemas.openxmlformats.org/officeDocument/2006/relationships/oleObject" Target="embeddings/oleObject103.bin"/><Relationship Id="rId234" Type="http://schemas.openxmlformats.org/officeDocument/2006/relationships/image" Target="media/image115.wmf"/><Relationship Id="rId2" Type="http://schemas.openxmlformats.org/officeDocument/2006/relationships/styles" Target="styles.xml"/><Relationship Id="rId29" Type="http://schemas.openxmlformats.org/officeDocument/2006/relationships/oleObject" Target="embeddings/oleObject15.bin"/><Relationship Id="rId255" Type="http://schemas.openxmlformats.org/officeDocument/2006/relationships/oleObject" Target="embeddings/oleObject124.bin"/><Relationship Id="rId276" Type="http://schemas.openxmlformats.org/officeDocument/2006/relationships/oleObject" Target="embeddings/oleObject131.bin"/><Relationship Id="rId297" Type="http://schemas.openxmlformats.org/officeDocument/2006/relationships/oleObject" Target="embeddings/oleObject143.bin"/><Relationship Id="rId40" Type="http://schemas.openxmlformats.org/officeDocument/2006/relationships/oleObject" Target="embeddings/oleObject21.bin"/><Relationship Id="rId115" Type="http://schemas.openxmlformats.org/officeDocument/2006/relationships/image" Target="media/image51.wmf"/><Relationship Id="rId136" Type="http://schemas.openxmlformats.org/officeDocument/2006/relationships/oleObject" Target="embeddings/oleObject69.bin"/><Relationship Id="rId157" Type="http://schemas.openxmlformats.org/officeDocument/2006/relationships/oleObject" Target="embeddings/oleObject79.bin"/><Relationship Id="rId178" Type="http://schemas.openxmlformats.org/officeDocument/2006/relationships/image" Target="media/image83.wmf"/><Relationship Id="rId301" Type="http://schemas.openxmlformats.org/officeDocument/2006/relationships/oleObject" Target="embeddings/oleObject145.bin"/><Relationship Id="rId322" Type="http://schemas.openxmlformats.org/officeDocument/2006/relationships/oleObject" Target="embeddings/oleObject155.bin"/><Relationship Id="rId343" Type="http://schemas.openxmlformats.org/officeDocument/2006/relationships/oleObject" Target="embeddings/oleObject162.bin"/><Relationship Id="rId364" Type="http://schemas.openxmlformats.org/officeDocument/2006/relationships/image" Target="media/image185.wmf"/><Relationship Id="rId61" Type="http://schemas.openxmlformats.org/officeDocument/2006/relationships/image" Target="media/image24.wmf"/><Relationship Id="rId82" Type="http://schemas.openxmlformats.org/officeDocument/2006/relationships/oleObject" Target="embeddings/oleObject42.bin"/><Relationship Id="rId199" Type="http://schemas.openxmlformats.org/officeDocument/2006/relationships/image" Target="media/image94.emf"/><Relationship Id="rId203" Type="http://schemas.openxmlformats.org/officeDocument/2006/relationships/image" Target="media/image98.emf"/><Relationship Id="rId19" Type="http://schemas.openxmlformats.org/officeDocument/2006/relationships/oleObject" Target="embeddings/oleObject10.bin"/><Relationship Id="rId224" Type="http://schemas.openxmlformats.org/officeDocument/2006/relationships/image" Target="media/image110.wmf"/><Relationship Id="rId245" Type="http://schemas.openxmlformats.org/officeDocument/2006/relationships/oleObject" Target="embeddings/oleObject119.bin"/><Relationship Id="rId266" Type="http://schemas.openxmlformats.org/officeDocument/2006/relationships/image" Target="http://t1.gstatic.com/images?q=tbn:ANd9GcSb1S2_k03YICRnW7gpOW44YNo5MKpyZtHzvtNKr_sg2SH3EvghGfdO6Gja_A" TargetMode="External"/><Relationship Id="rId287" Type="http://schemas.openxmlformats.org/officeDocument/2006/relationships/oleObject" Target="embeddings/oleObject138.bin"/><Relationship Id="rId30" Type="http://schemas.openxmlformats.org/officeDocument/2006/relationships/oleObject" Target="embeddings/oleObject16.bin"/><Relationship Id="rId105" Type="http://schemas.openxmlformats.org/officeDocument/2006/relationships/image" Target="media/image46.wmf"/><Relationship Id="rId126" Type="http://schemas.openxmlformats.org/officeDocument/2006/relationships/oleObject" Target="embeddings/oleObject64.bin"/><Relationship Id="rId147" Type="http://schemas.openxmlformats.org/officeDocument/2006/relationships/oleObject" Target="embeddings/oleObject74.bin"/><Relationship Id="rId168" Type="http://schemas.openxmlformats.org/officeDocument/2006/relationships/image" Target="media/image78.wmf"/><Relationship Id="rId312" Type="http://schemas.openxmlformats.org/officeDocument/2006/relationships/image" Target="media/image154.emf"/><Relationship Id="rId333" Type="http://schemas.openxmlformats.org/officeDocument/2006/relationships/image" Target="media/image167.wmf"/><Relationship Id="rId354" Type="http://schemas.openxmlformats.org/officeDocument/2006/relationships/oleObject" Target="embeddings/oleObject167.bin"/><Relationship Id="rId51" Type="http://schemas.openxmlformats.org/officeDocument/2006/relationships/image" Target="media/image19.wmf"/><Relationship Id="rId72" Type="http://schemas.openxmlformats.org/officeDocument/2006/relationships/oleObject" Target="embeddings/oleObject37.bin"/><Relationship Id="rId93" Type="http://schemas.openxmlformats.org/officeDocument/2006/relationships/image" Target="media/image40.wmf"/><Relationship Id="rId189" Type="http://schemas.openxmlformats.org/officeDocument/2006/relationships/oleObject" Target="embeddings/oleObject95.bin"/><Relationship Id="rId375" Type="http://schemas.openxmlformats.org/officeDocument/2006/relationships/header" Target="header1.xml"/><Relationship Id="rId3" Type="http://schemas.openxmlformats.org/officeDocument/2006/relationships/settings" Target="settings.xml"/><Relationship Id="rId214" Type="http://schemas.openxmlformats.org/officeDocument/2006/relationships/image" Target="media/image105.wmf"/><Relationship Id="rId235" Type="http://schemas.openxmlformats.org/officeDocument/2006/relationships/oleObject" Target="embeddings/oleObject114.bin"/><Relationship Id="rId256" Type="http://schemas.openxmlformats.org/officeDocument/2006/relationships/image" Target="media/image126.wmf"/><Relationship Id="rId277" Type="http://schemas.openxmlformats.org/officeDocument/2006/relationships/image" Target="media/image138.wmf"/><Relationship Id="rId298" Type="http://schemas.openxmlformats.org/officeDocument/2006/relationships/image" Target="media/image147.wmf"/><Relationship Id="rId116" Type="http://schemas.openxmlformats.org/officeDocument/2006/relationships/oleObject" Target="embeddings/oleObject59.bin"/><Relationship Id="rId137" Type="http://schemas.openxmlformats.org/officeDocument/2006/relationships/image" Target="media/image62.wmf"/><Relationship Id="rId158" Type="http://schemas.openxmlformats.org/officeDocument/2006/relationships/image" Target="media/image73.wmf"/><Relationship Id="rId302" Type="http://schemas.openxmlformats.org/officeDocument/2006/relationships/image" Target="media/image149.wmf"/><Relationship Id="rId323" Type="http://schemas.openxmlformats.org/officeDocument/2006/relationships/image" Target="media/image160.wmf"/><Relationship Id="rId344" Type="http://schemas.openxmlformats.org/officeDocument/2006/relationships/image" Target="media/image174.wmf"/><Relationship Id="rId20" Type="http://schemas.openxmlformats.org/officeDocument/2006/relationships/image" Target="media/image4.wmf"/><Relationship Id="rId41" Type="http://schemas.openxmlformats.org/officeDocument/2006/relationships/image" Target="media/image14.wmf"/><Relationship Id="rId62" Type="http://schemas.openxmlformats.org/officeDocument/2006/relationships/oleObject" Target="embeddings/oleObject32.bin"/><Relationship Id="rId83" Type="http://schemas.openxmlformats.org/officeDocument/2006/relationships/image" Target="media/image35.wmf"/><Relationship Id="rId179" Type="http://schemas.openxmlformats.org/officeDocument/2006/relationships/oleObject" Target="embeddings/oleObject90.bin"/><Relationship Id="rId365" Type="http://schemas.openxmlformats.org/officeDocument/2006/relationships/oleObject" Target="embeddings/oleObject172.bin"/><Relationship Id="rId190" Type="http://schemas.openxmlformats.org/officeDocument/2006/relationships/image" Target="media/image89.wmf"/><Relationship Id="rId204" Type="http://schemas.openxmlformats.org/officeDocument/2006/relationships/image" Target="media/image99.emf"/><Relationship Id="rId225" Type="http://schemas.openxmlformats.org/officeDocument/2006/relationships/oleObject" Target="embeddings/oleObject109.bin"/><Relationship Id="rId246" Type="http://schemas.openxmlformats.org/officeDocument/2006/relationships/image" Target="media/image121.wmf"/><Relationship Id="rId267" Type="http://schemas.openxmlformats.org/officeDocument/2006/relationships/image" Target="media/image133.wmf"/><Relationship Id="rId288" Type="http://schemas.openxmlformats.org/officeDocument/2006/relationships/image" Target="media/image142.wmf"/><Relationship Id="rId106" Type="http://schemas.openxmlformats.org/officeDocument/2006/relationships/oleObject" Target="embeddings/oleObject54.bin"/><Relationship Id="rId127" Type="http://schemas.openxmlformats.org/officeDocument/2006/relationships/image" Target="media/image57.wmf"/><Relationship Id="rId313" Type="http://schemas.openxmlformats.org/officeDocument/2006/relationships/image" Target="media/image155.wmf"/><Relationship Id="rId10" Type="http://schemas.openxmlformats.org/officeDocument/2006/relationships/oleObject" Target="embeddings/oleObject2.bin"/><Relationship Id="rId31" Type="http://schemas.openxmlformats.org/officeDocument/2006/relationships/image" Target="media/image9.wmf"/><Relationship Id="rId52" Type="http://schemas.openxmlformats.org/officeDocument/2006/relationships/oleObject" Target="embeddings/oleObject27.bin"/><Relationship Id="rId73" Type="http://schemas.openxmlformats.org/officeDocument/2006/relationships/image" Target="media/image30.wmf"/><Relationship Id="rId94" Type="http://schemas.openxmlformats.org/officeDocument/2006/relationships/oleObject" Target="embeddings/oleObject48.bin"/><Relationship Id="rId148" Type="http://schemas.openxmlformats.org/officeDocument/2006/relationships/image" Target="media/image68.wmf"/><Relationship Id="rId169" Type="http://schemas.openxmlformats.org/officeDocument/2006/relationships/oleObject" Target="embeddings/oleObject85.bin"/><Relationship Id="rId334" Type="http://schemas.openxmlformats.org/officeDocument/2006/relationships/oleObject" Target="embeddings/oleObject159.bin"/><Relationship Id="rId355" Type="http://schemas.openxmlformats.org/officeDocument/2006/relationships/image" Target="media/image180.wmf"/><Relationship Id="rId37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Pages>
  <Words>3585</Words>
  <Characters>19364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85</cp:revision>
  <dcterms:created xsi:type="dcterms:W3CDTF">2013-04-22T15:51:00Z</dcterms:created>
  <dcterms:modified xsi:type="dcterms:W3CDTF">2013-08-30T10:15:00Z</dcterms:modified>
</cp:coreProperties>
</file>